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1E02D1" w14:textId="77777777" w:rsidR="00B60329" w:rsidRPr="008E68DA" w:rsidRDefault="00B60329">
      <w:pPr>
        <w:pStyle w:val="Title"/>
        <w:rPr>
          <w:rFonts w:ascii="Arial" w:hAnsi="Arial" w:cs="Arial"/>
          <w:sz w:val="20"/>
        </w:rPr>
      </w:pPr>
    </w:p>
    <w:p w14:paraId="0A5EE65E" w14:textId="77777777" w:rsidR="00B60329" w:rsidRPr="008E68DA" w:rsidRDefault="00B60329">
      <w:pPr>
        <w:pStyle w:val="Title"/>
        <w:rPr>
          <w:rFonts w:ascii="Arial" w:hAnsi="Arial" w:cs="Arial"/>
          <w:sz w:val="20"/>
        </w:rPr>
      </w:pPr>
    </w:p>
    <w:p w14:paraId="75B860D6" w14:textId="77777777" w:rsidR="00B60329" w:rsidRPr="008E68DA" w:rsidRDefault="00B60329">
      <w:pPr>
        <w:pStyle w:val="Title"/>
        <w:rPr>
          <w:rFonts w:ascii="Arial" w:hAnsi="Arial" w:cs="Arial"/>
          <w:sz w:val="20"/>
        </w:rPr>
      </w:pPr>
    </w:p>
    <w:p w14:paraId="3D67F6E4" w14:textId="77777777" w:rsidR="00AE4396" w:rsidRPr="008E68DA" w:rsidRDefault="00AE4396">
      <w:pPr>
        <w:pStyle w:val="Title"/>
        <w:rPr>
          <w:rFonts w:ascii="Arial" w:hAnsi="Arial" w:cs="Arial"/>
          <w:sz w:val="20"/>
        </w:rPr>
      </w:pPr>
      <w:r w:rsidRPr="008E68DA">
        <w:rPr>
          <w:rFonts w:ascii="Arial" w:hAnsi="Arial" w:cs="Arial"/>
          <w:sz w:val="20"/>
        </w:rPr>
        <w:t>NHS TAYSIDE – AGENDA FOR CHANGE</w:t>
      </w:r>
    </w:p>
    <w:p w14:paraId="58775A20" w14:textId="77777777" w:rsidR="00AE4396" w:rsidRPr="008E68DA" w:rsidRDefault="00AE4396">
      <w:pPr>
        <w:pStyle w:val="Title"/>
        <w:rPr>
          <w:rFonts w:ascii="Arial" w:hAnsi="Arial" w:cs="Arial"/>
          <w:b w:val="0"/>
          <w:sz w:val="20"/>
        </w:rPr>
      </w:pPr>
      <w:r w:rsidRPr="008E68DA">
        <w:rPr>
          <w:rFonts w:ascii="Arial" w:hAnsi="Arial" w:cs="Arial"/>
          <w:sz w:val="20"/>
        </w:rPr>
        <w:t>JOB DESCRIPTION</w:t>
      </w:r>
    </w:p>
    <w:p w14:paraId="75C95A88" w14:textId="77777777" w:rsidR="00AE4396" w:rsidRPr="008E68DA" w:rsidRDefault="00AE4396">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84"/>
        <w:gridCol w:w="2510"/>
        <w:gridCol w:w="3627"/>
      </w:tblGrid>
      <w:tr w:rsidR="00AE4396" w:rsidRPr="008E68DA" w14:paraId="16CBBC22" w14:textId="77777777">
        <w:trPr>
          <w:cantSplit/>
          <w:trHeight w:val="386"/>
        </w:trPr>
        <w:tc>
          <w:tcPr>
            <w:tcW w:w="3484" w:type="dxa"/>
            <w:vMerge w:val="restart"/>
          </w:tcPr>
          <w:p w14:paraId="48A31C9A" w14:textId="77777777" w:rsidR="00AE4396" w:rsidRPr="008E68DA" w:rsidRDefault="00AE4396" w:rsidP="00CB74B1">
            <w:pPr>
              <w:pStyle w:val="Subtitle"/>
              <w:numPr>
                <w:ilvl w:val="0"/>
                <w:numId w:val="17"/>
              </w:numPr>
            </w:pPr>
            <w:r w:rsidRPr="008E68DA">
              <w:t>JOB IDENTIFICATION</w:t>
            </w:r>
          </w:p>
          <w:p w14:paraId="348D09E7" w14:textId="77777777" w:rsidR="00AE4396" w:rsidRPr="008E68DA" w:rsidRDefault="00AE4396">
            <w:pPr>
              <w:ind w:left="720"/>
              <w:jc w:val="both"/>
              <w:rPr>
                <w:rFonts w:ascii="Arial" w:hAnsi="Arial" w:cs="Arial"/>
                <w:sz w:val="20"/>
                <w:szCs w:val="20"/>
              </w:rPr>
            </w:pPr>
          </w:p>
          <w:p w14:paraId="21C1A11C" w14:textId="77777777" w:rsidR="00AE4396" w:rsidRPr="008E68DA" w:rsidRDefault="00AE4396">
            <w:pPr>
              <w:ind w:left="360"/>
              <w:jc w:val="both"/>
              <w:rPr>
                <w:rFonts w:ascii="Arial" w:hAnsi="Arial" w:cs="Arial"/>
                <w:sz w:val="20"/>
                <w:szCs w:val="20"/>
              </w:rPr>
            </w:pPr>
          </w:p>
          <w:p w14:paraId="1C4E7FDF" w14:textId="77777777" w:rsidR="00AE4396" w:rsidRPr="008E68DA" w:rsidRDefault="00AE4396">
            <w:pPr>
              <w:ind w:left="360"/>
              <w:jc w:val="both"/>
              <w:rPr>
                <w:rFonts w:ascii="Arial" w:hAnsi="Arial" w:cs="Arial"/>
                <w:sz w:val="20"/>
                <w:szCs w:val="20"/>
              </w:rPr>
            </w:pPr>
          </w:p>
          <w:p w14:paraId="0A8C598B" w14:textId="77777777" w:rsidR="00AE4396" w:rsidRPr="008E68DA" w:rsidRDefault="00AE4396">
            <w:pPr>
              <w:ind w:left="360"/>
              <w:jc w:val="both"/>
              <w:rPr>
                <w:rFonts w:ascii="Arial" w:hAnsi="Arial" w:cs="Arial"/>
                <w:sz w:val="20"/>
                <w:szCs w:val="20"/>
              </w:rPr>
            </w:pPr>
          </w:p>
        </w:tc>
        <w:tc>
          <w:tcPr>
            <w:tcW w:w="2510" w:type="dxa"/>
          </w:tcPr>
          <w:p w14:paraId="4553E092" w14:textId="77777777" w:rsidR="00AE4396" w:rsidRPr="008E68DA" w:rsidRDefault="00AE4396">
            <w:pPr>
              <w:jc w:val="both"/>
              <w:rPr>
                <w:rFonts w:ascii="Arial" w:hAnsi="Arial" w:cs="Arial"/>
                <w:sz w:val="20"/>
                <w:szCs w:val="20"/>
              </w:rPr>
            </w:pPr>
            <w:r w:rsidRPr="008E68DA">
              <w:rPr>
                <w:rFonts w:ascii="Arial" w:hAnsi="Arial" w:cs="Arial"/>
                <w:sz w:val="20"/>
                <w:szCs w:val="20"/>
              </w:rPr>
              <w:t>Job Title</w:t>
            </w:r>
          </w:p>
        </w:tc>
        <w:tc>
          <w:tcPr>
            <w:tcW w:w="3627" w:type="dxa"/>
          </w:tcPr>
          <w:p w14:paraId="3DDB07EC" w14:textId="77777777" w:rsidR="00A47523" w:rsidRPr="008E68DA" w:rsidRDefault="00C34ADD" w:rsidP="00255954">
            <w:pPr>
              <w:jc w:val="both"/>
              <w:rPr>
                <w:rFonts w:ascii="Arial" w:hAnsi="Arial" w:cs="Arial"/>
                <w:sz w:val="20"/>
                <w:szCs w:val="20"/>
              </w:rPr>
            </w:pPr>
            <w:r>
              <w:rPr>
                <w:rFonts w:ascii="Arial" w:hAnsi="Arial" w:cs="Arial"/>
                <w:sz w:val="20"/>
                <w:szCs w:val="20"/>
              </w:rPr>
              <w:t>SSTS Administrator</w:t>
            </w:r>
          </w:p>
        </w:tc>
      </w:tr>
      <w:tr w:rsidR="00AE4396" w:rsidRPr="008E68DA" w14:paraId="61CEF3F9" w14:textId="77777777">
        <w:trPr>
          <w:cantSplit/>
          <w:trHeight w:val="385"/>
        </w:trPr>
        <w:tc>
          <w:tcPr>
            <w:tcW w:w="3484" w:type="dxa"/>
            <w:vMerge/>
          </w:tcPr>
          <w:p w14:paraId="20FD1E33" w14:textId="77777777" w:rsidR="00AE4396" w:rsidRPr="008E68DA" w:rsidRDefault="00AE4396">
            <w:pPr>
              <w:pStyle w:val="Subtitle"/>
              <w:numPr>
                <w:ilvl w:val="0"/>
                <w:numId w:val="1"/>
              </w:numPr>
            </w:pPr>
          </w:p>
        </w:tc>
        <w:tc>
          <w:tcPr>
            <w:tcW w:w="2510" w:type="dxa"/>
          </w:tcPr>
          <w:p w14:paraId="297C46B2" w14:textId="77777777" w:rsidR="00AE4396" w:rsidRPr="008E68DA" w:rsidRDefault="00AE4396">
            <w:pPr>
              <w:jc w:val="both"/>
              <w:rPr>
                <w:rFonts w:ascii="Arial" w:hAnsi="Arial" w:cs="Arial"/>
                <w:sz w:val="20"/>
                <w:szCs w:val="20"/>
              </w:rPr>
            </w:pPr>
            <w:r w:rsidRPr="008E68DA">
              <w:rPr>
                <w:rFonts w:ascii="Arial" w:hAnsi="Arial" w:cs="Arial"/>
                <w:sz w:val="20"/>
                <w:szCs w:val="20"/>
              </w:rPr>
              <w:t>Department(s)/Location</w:t>
            </w:r>
          </w:p>
        </w:tc>
        <w:tc>
          <w:tcPr>
            <w:tcW w:w="3627" w:type="dxa"/>
          </w:tcPr>
          <w:p w14:paraId="1FB0EF09" w14:textId="77777777" w:rsidR="00AE4396" w:rsidRPr="008E68DA" w:rsidRDefault="00AE4396" w:rsidP="00C34ADD">
            <w:pPr>
              <w:jc w:val="both"/>
              <w:rPr>
                <w:rFonts w:ascii="Arial" w:hAnsi="Arial" w:cs="Arial"/>
                <w:sz w:val="20"/>
                <w:szCs w:val="20"/>
              </w:rPr>
            </w:pPr>
            <w:r w:rsidRPr="008E68DA">
              <w:rPr>
                <w:rFonts w:ascii="Arial" w:hAnsi="Arial" w:cs="Arial"/>
                <w:sz w:val="20"/>
                <w:szCs w:val="20"/>
              </w:rPr>
              <w:t xml:space="preserve"> </w:t>
            </w:r>
            <w:r w:rsidR="00C34ADD">
              <w:rPr>
                <w:rFonts w:ascii="Arial" w:hAnsi="Arial" w:cs="Arial"/>
                <w:sz w:val="20"/>
                <w:szCs w:val="20"/>
              </w:rPr>
              <w:t>SSTS</w:t>
            </w:r>
            <w:r w:rsidR="00B3578A">
              <w:rPr>
                <w:rFonts w:ascii="Arial" w:hAnsi="Arial" w:cs="Arial"/>
                <w:sz w:val="20"/>
                <w:szCs w:val="20"/>
              </w:rPr>
              <w:t xml:space="preserve"> Team</w:t>
            </w:r>
          </w:p>
        </w:tc>
      </w:tr>
      <w:tr w:rsidR="00CB74B1" w:rsidRPr="008E68DA" w14:paraId="7341F842" w14:textId="77777777">
        <w:trPr>
          <w:cantSplit/>
          <w:trHeight w:val="385"/>
        </w:trPr>
        <w:tc>
          <w:tcPr>
            <w:tcW w:w="3484" w:type="dxa"/>
            <w:vMerge/>
          </w:tcPr>
          <w:p w14:paraId="5B729124" w14:textId="77777777" w:rsidR="00CB74B1" w:rsidRPr="008E68DA" w:rsidRDefault="00CB74B1">
            <w:pPr>
              <w:pStyle w:val="Subtitle"/>
              <w:numPr>
                <w:ilvl w:val="0"/>
                <w:numId w:val="1"/>
              </w:numPr>
            </w:pPr>
          </w:p>
        </w:tc>
        <w:tc>
          <w:tcPr>
            <w:tcW w:w="2510" w:type="dxa"/>
          </w:tcPr>
          <w:p w14:paraId="5536EB51" w14:textId="77777777" w:rsidR="00CB74B1" w:rsidRPr="008E68DA" w:rsidRDefault="00CB74B1">
            <w:pPr>
              <w:jc w:val="both"/>
              <w:rPr>
                <w:rFonts w:ascii="Arial" w:hAnsi="Arial" w:cs="Arial"/>
                <w:sz w:val="20"/>
                <w:szCs w:val="20"/>
              </w:rPr>
            </w:pPr>
            <w:r w:rsidRPr="008E68DA">
              <w:rPr>
                <w:rFonts w:ascii="Arial" w:hAnsi="Arial" w:cs="Arial"/>
                <w:sz w:val="20"/>
                <w:szCs w:val="20"/>
              </w:rPr>
              <w:t>Number of Job Holders</w:t>
            </w:r>
          </w:p>
        </w:tc>
        <w:tc>
          <w:tcPr>
            <w:tcW w:w="3627" w:type="dxa"/>
          </w:tcPr>
          <w:p w14:paraId="36EE6914" w14:textId="77777777" w:rsidR="00CB74B1" w:rsidRPr="008E68DA" w:rsidRDefault="00B3578A">
            <w:pPr>
              <w:jc w:val="both"/>
              <w:rPr>
                <w:rFonts w:ascii="Arial" w:hAnsi="Arial" w:cs="Arial"/>
                <w:sz w:val="20"/>
                <w:szCs w:val="20"/>
              </w:rPr>
            </w:pPr>
            <w:r>
              <w:rPr>
                <w:rFonts w:ascii="Arial" w:hAnsi="Arial" w:cs="Arial"/>
                <w:sz w:val="20"/>
                <w:szCs w:val="20"/>
              </w:rPr>
              <w:t>2</w:t>
            </w:r>
          </w:p>
        </w:tc>
      </w:tr>
      <w:tr w:rsidR="00AE4396" w:rsidRPr="008E68DA" w14:paraId="024B0670" w14:textId="77777777">
        <w:tc>
          <w:tcPr>
            <w:tcW w:w="9621" w:type="dxa"/>
            <w:gridSpan w:val="3"/>
          </w:tcPr>
          <w:p w14:paraId="44DDED91" w14:textId="77777777" w:rsidR="00AE4396" w:rsidRPr="008E68DA" w:rsidRDefault="00AE4396">
            <w:pPr>
              <w:pStyle w:val="Heading2"/>
              <w:numPr>
                <w:ilvl w:val="0"/>
                <w:numId w:val="2"/>
              </w:numPr>
              <w:spacing w:before="0" w:after="0"/>
              <w:jc w:val="both"/>
              <w:rPr>
                <w:rFonts w:ascii="Arial" w:hAnsi="Arial" w:cs="Arial"/>
                <w:sz w:val="20"/>
                <w:szCs w:val="20"/>
              </w:rPr>
            </w:pPr>
            <w:r w:rsidRPr="008E68DA">
              <w:rPr>
                <w:rFonts w:ascii="Arial" w:hAnsi="Arial" w:cs="Arial"/>
                <w:sz w:val="20"/>
                <w:szCs w:val="20"/>
              </w:rPr>
              <w:t>JOB PURPOSE</w:t>
            </w:r>
          </w:p>
          <w:p w14:paraId="10EFBB9B" w14:textId="77777777" w:rsidR="00B3578A" w:rsidRDefault="00B3578A" w:rsidP="00962237">
            <w:pPr>
              <w:rPr>
                <w:sz w:val="20"/>
                <w:szCs w:val="20"/>
              </w:rPr>
            </w:pPr>
          </w:p>
          <w:p w14:paraId="57FCDA50" w14:textId="77777777" w:rsidR="00962237" w:rsidRPr="00E979C1" w:rsidRDefault="00962237" w:rsidP="00962237">
            <w:pPr>
              <w:rPr>
                <w:sz w:val="20"/>
                <w:szCs w:val="20"/>
              </w:rPr>
            </w:pPr>
            <w:r w:rsidRPr="00E979C1">
              <w:rPr>
                <w:sz w:val="20"/>
                <w:szCs w:val="20"/>
              </w:rPr>
              <w:t>To</w:t>
            </w:r>
            <w:r>
              <w:rPr>
                <w:sz w:val="20"/>
                <w:szCs w:val="20"/>
              </w:rPr>
              <w:t xml:space="preserve"> assist in</w:t>
            </w:r>
            <w:r w:rsidRPr="00E979C1">
              <w:rPr>
                <w:sz w:val="20"/>
                <w:szCs w:val="20"/>
              </w:rPr>
              <w:t xml:space="preserve"> </w:t>
            </w:r>
            <w:r w:rsidR="00B3578A">
              <w:rPr>
                <w:sz w:val="20"/>
                <w:szCs w:val="20"/>
              </w:rPr>
              <w:t xml:space="preserve">the administration and </w:t>
            </w:r>
            <w:r w:rsidRPr="00E979C1">
              <w:rPr>
                <w:sz w:val="20"/>
                <w:szCs w:val="20"/>
              </w:rPr>
              <w:t xml:space="preserve">local implementation </w:t>
            </w:r>
            <w:r w:rsidR="0024495B" w:rsidRPr="00E979C1">
              <w:rPr>
                <w:sz w:val="20"/>
                <w:szCs w:val="20"/>
              </w:rPr>
              <w:t>o</w:t>
            </w:r>
            <w:r w:rsidR="0024495B">
              <w:rPr>
                <w:sz w:val="20"/>
                <w:szCs w:val="20"/>
              </w:rPr>
              <w:t xml:space="preserve">f </w:t>
            </w:r>
            <w:r w:rsidR="009E342E">
              <w:rPr>
                <w:sz w:val="20"/>
                <w:szCs w:val="20"/>
              </w:rPr>
              <w:t>Scottish Standard Time System (</w:t>
            </w:r>
            <w:r w:rsidRPr="00E979C1">
              <w:rPr>
                <w:sz w:val="20"/>
                <w:szCs w:val="20"/>
              </w:rPr>
              <w:t>SSTS</w:t>
            </w:r>
            <w:r w:rsidR="009E342E">
              <w:rPr>
                <w:sz w:val="20"/>
                <w:szCs w:val="20"/>
              </w:rPr>
              <w:t>)</w:t>
            </w:r>
            <w:r w:rsidR="0024495B">
              <w:rPr>
                <w:sz w:val="20"/>
                <w:szCs w:val="20"/>
              </w:rPr>
              <w:t>,</w:t>
            </w:r>
            <w:r w:rsidRPr="00E979C1">
              <w:rPr>
                <w:sz w:val="20"/>
                <w:szCs w:val="20"/>
              </w:rPr>
              <w:t xml:space="preserve"> throughout NHS Tayside, ensuring compliance with current data protection legislation and Agenda for Change</w:t>
            </w:r>
            <w:r w:rsidR="00D42C2D">
              <w:rPr>
                <w:sz w:val="20"/>
                <w:szCs w:val="20"/>
              </w:rPr>
              <w:t xml:space="preserve"> and other terms and conditions</w:t>
            </w:r>
          </w:p>
          <w:p w14:paraId="1A5000F6" w14:textId="77777777" w:rsidR="00962237" w:rsidRDefault="00255954" w:rsidP="00962237">
            <w:pPr>
              <w:rPr>
                <w:sz w:val="20"/>
                <w:szCs w:val="20"/>
              </w:rPr>
            </w:pPr>
            <w:r>
              <w:rPr>
                <w:sz w:val="20"/>
                <w:szCs w:val="20"/>
              </w:rPr>
              <w:t>P</w:t>
            </w:r>
            <w:r w:rsidR="00962237" w:rsidRPr="00E979C1">
              <w:rPr>
                <w:sz w:val="20"/>
                <w:szCs w:val="20"/>
              </w:rPr>
              <w:t>roviding first line support to all users of</w:t>
            </w:r>
            <w:r w:rsidR="00962237">
              <w:rPr>
                <w:sz w:val="20"/>
                <w:szCs w:val="20"/>
              </w:rPr>
              <w:t xml:space="preserve">  </w:t>
            </w:r>
            <w:r w:rsidR="00962237" w:rsidRPr="00E979C1">
              <w:rPr>
                <w:sz w:val="20"/>
                <w:szCs w:val="20"/>
              </w:rPr>
              <w:t xml:space="preserve"> SSTS, and </w:t>
            </w:r>
            <w:r w:rsidR="00962237">
              <w:rPr>
                <w:sz w:val="20"/>
                <w:szCs w:val="20"/>
              </w:rPr>
              <w:t xml:space="preserve">give </w:t>
            </w:r>
            <w:r w:rsidR="00962237" w:rsidRPr="00E979C1">
              <w:rPr>
                <w:sz w:val="20"/>
                <w:szCs w:val="20"/>
              </w:rPr>
              <w:t>advice</w:t>
            </w:r>
            <w:r w:rsidR="00962237">
              <w:rPr>
                <w:sz w:val="20"/>
                <w:szCs w:val="20"/>
              </w:rPr>
              <w:t xml:space="preserve"> as directed</w:t>
            </w:r>
            <w:r w:rsidR="00962237" w:rsidRPr="00E979C1">
              <w:rPr>
                <w:sz w:val="20"/>
                <w:szCs w:val="20"/>
              </w:rPr>
              <w:t xml:space="preserve"> to the organisation to gain maximum benefits from the system, </w:t>
            </w:r>
            <w:r w:rsidR="00B3578A">
              <w:rPr>
                <w:sz w:val="20"/>
                <w:szCs w:val="20"/>
              </w:rPr>
              <w:t xml:space="preserve">keeping in mind NHS </w:t>
            </w:r>
            <w:r w:rsidR="0024495B">
              <w:rPr>
                <w:sz w:val="20"/>
                <w:szCs w:val="20"/>
              </w:rPr>
              <w:t>Tayside’s</w:t>
            </w:r>
            <w:r w:rsidR="00B3578A">
              <w:rPr>
                <w:sz w:val="20"/>
                <w:szCs w:val="20"/>
              </w:rPr>
              <w:t xml:space="preserve"> overall goal of an integrated approach to the provision of Payroll and Workforce information</w:t>
            </w:r>
          </w:p>
          <w:p w14:paraId="0A41A54D" w14:textId="77777777" w:rsidR="00B3578A" w:rsidRDefault="00B3578A" w:rsidP="00962237">
            <w:pPr>
              <w:rPr>
                <w:sz w:val="20"/>
                <w:szCs w:val="20"/>
              </w:rPr>
            </w:pPr>
          </w:p>
          <w:p w14:paraId="136F3CD6" w14:textId="77777777" w:rsidR="00B3578A" w:rsidRDefault="00B3578A" w:rsidP="00962237">
            <w:pPr>
              <w:rPr>
                <w:sz w:val="20"/>
                <w:szCs w:val="20"/>
              </w:rPr>
            </w:pPr>
            <w:r>
              <w:rPr>
                <w:sz w:val="20"/>
                <w:szCs w:val="20"/>
              </w:rPr>
              <w:t xml:space="preserve">Ensure SSTS </w:t>
            </w:r>
            <w:r w:rsidR="00CE53B0" w:rsidRPr="00D451D2">
              <w:rPr>
                <w:sz w:val="20"/>
                <w:szCs w:val="20"/>
              </w:rPr>
              <w:t>system is</w:t>
            </w:r>
            <w:r w:rsidR="006B50F6">
              <w:rPr>
                <w:sz w:val="20"/>
                <w:szCs w:val="20"/>
              </w:rPr>
              <w:t xml:space="preserve"> </w:t>
            </w:r>
            <w:r>
              <w:rPr>
                <w:sz w:val="20"/>
                <w:szCs w:val="20"/>
              </w:rPr>
              <w:t xml:space="preserve">configured and maintained in  an accurate and timely manner , reflecting </w:t>
            </w:r>
            <w:r w:rsidR="00CE53B0" w:rsidRPr="00D451D2">
              <w:rPr>
                <w:sz w:val="20"/>
                <w:szCs w:val="20"/>
              </w:rPr>
              <w:t>national terms and conditions,</w:t>
            </w:r>
            <w:r w:rsidR="006B50F6">
              <w:rPr>
                <w:sz w:val="20"/>
                <w:szCs w:val="20"/>
              </w:rPr>
              <w:t xml:space="preserve"> </w:t>
            </w:r>
            <w:r>
              <w:rPr>
                <w:sz w:val="20"/>
                <w:szCs w:val="20"/>
              </w:rPr>
              <w:t>organisational needs and requirements.</w:t>
            </w:r>
          </w:p>
          <w:p w14:paraId="2D7DAA9F" w14:textId="77777777" w:rsidR="00B3578A" w:rsidRPr="00E979C1" w:rsidRDefault="00B3578A" w:rsidP="00962237">
            <w:pPr>
              <w:rPr>
                <w:sz w:val="20"/>
                <w:szCs w:val="20"/>
              </w:rPr>
            </w:pPr>
          </w:p>
          <w:p w14:paraId="4907572D" w14:textId="77777777" w:rsidR="00962237" w:rsidRPr="00E979C1" w:rsidRDefault="00962237" w:rsidP="00962237">
            <w:pPr>
              <w:rPr>
                <w:sz w:val="20"/>
                <w:szCs w:val="20"/>
              </w:rPr>
            </w:pPr>
            <w:r w:rsidRPr="00E979C1">
              <w:rPr>
                <w:sz w:val="20"/>
                <w:szCs w:val="20"/>
              </w:rPr>
              <w:t>The post holder will encourage and inform staff on the benefits</w:t>
            </w:r>
            <w:r>
              <w:rPr>
                <w:sz w:val="20"/>
                <w:szCs w:val="20"/>
              </w:rPr>
              <w:t xml:space="preserve"> </w:t>
            </w:r>
            <w:r w:rsidRPr="00E979C1">
              <w:rPr>
                <w:sz w:val="20"/>
                <w:szCs w:val="20"/>
              </w:rPr>
              <w:t xml:space="preserve"> SSTS and support them in the use of the system.</w:t>
            </w:r>
          </w:p>
          <w:p w14:paraId="39A822C7" w14:textId="77777777" w:rsidR="00AE4396" w:rsidRPr="008E68DA" w:rsidRDefault="00AE4396" w:rsidP="00851A93">
            <w:pPr>
              <w:pStyle w:val="Heading2"/>
              <w:spacing w:before="0" w:after="0"/>
              <w:ind w:left="360"/>
              <w:jc w:val="both"/>
              <w:rPr>
                <w:rFonts w:ascii="Arial" w:hAnsi="Arial" w:cs="Arial"/>
                <w:sz w:val="20"/>
                <w:szCs w:val="20"/>
              </w:rPr>
            </w:pPr>
          </w:p>
        </w:tc>
      </w:tr>
      <w:tr w:rsidR="00AE4396" w:rsidRPr="008E68DA" w14:paraId="427A8269" w14:textId="77777777" w:rsidTr="00851A93">
        <w:trPr>
          <w:trHeight w:val="559"/>
        </w:trPr>
        <w:tc>
          <w:tcPr>
            <w:tcW w:w="9621" w:type="dxa"/>
            <w:gridSpan w:val="3"/>
          </w:tcPr>
          <w:p w14:paraId="13429782" w14:textId="77777777" w:rsidR="00AE4396" w:rsidRPr="008E68DA" w:rsidRDefault="00AE4396" w:rsidP="00AE4396">
            <w:pPr>
              <w:pStyle w:val="Heading2"/>
              <w:numPr>
                <w:ilvl w:val="0"/>
                <w:numId w:val="2"/>
              </w:numPr>
              <w:tabs>
                <w:tab w:val="clear" w:pos="360"/>
                <w:tab w:val="num" w:pos="420"/>
              </w:tabs>
              <w:spacing w:before="0" w:after="0"/>
              <w:ind w:left="420"/>
              <w:rPr>
                <w:rFonts w:ascii="Arial" w:hAnsi="Arial" w:cs="Arial"/>
                <w:sz w:val="20"/>
                <w:szCs w:val="20"/>
              </w:rPr>
            </w:pPr>
            <w:r w:rsidRPr="008E68DA">
              <w:rPr>
                <w:rFonts w:ascii="Arial" w:hAnsi="Arial" w:cs="Arial"/>
                <w:sz w:val="20"/>
                <w:szCs w:val="20"/>
              </w:rPr>
              <w:t>ORGANISATION CHART</w:t>
            </w:r>
          </w:p>
          <w:p w14:paraId="7CBB1F21" w14:textId="15364395" w:rsidR="00AE4396" w:rsidRPr="008E68DA" w:rsidRDefault="00426EF4">
            <w:pPr>
              <w:jc w:val="both"/>
              <w:rPr>
                <w:rFonts w:ascii="Arial" w:hAnsi="Arial" w:cs="Arial"/>
                <w:sz w:val="20"/>
                <w:szCs w:val="20"/>
              </w:rPr>
            </w:pPr>
            <w:r>
              <w:rPr>
                <w:rFonts w:ascii="Arial" w:hAnsi="Arial" w:cs="Arial"/>
                <w:noProof/>
                <w:sz w:val="20"/>
                <w:szCs w:val="20"/>
                <w:lang w:eastAsia="en-GB"/>
              </w:rPr>
              <mc:AlternateContent>
                <mc:Choice Requires="wps">
                  <w:drawing>
                    <wp:anchor distT="4294967295" distB="4294967295" distL="114299" distR="114299" simplePos="0" relativeHeight="251657216" behindDoc="0" locked="0" layoutInCell="0" allowOverlap="1" wp14:anchorId="407C82E7" wp14:editId="21A6C091">
                      <wp:simplePos x="0" y="0"/>
                      <wp:positionH relativeFrom="column">
                        <wp:posOffset>3543299</wp:posOffset>
                      </wp:positionH>
                      <wp:positionV relativeFrom="paragraph">
                        <wp:posOffset>-8891</wp:posOffset>
                      </wp:positionV>
                      <wp:extent cx="0" cy="0"/>
                      <wp:effectExtent l="0" t="0" r="0" b="0"/>
                      <wp:wrapNone/>
                      <wp:docPr id="1"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59FF2817" id="Line 27" o:spid="_x0000_s1026" style="position:absolute;z-index:251657216;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279pt,-.7pt" to="279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" o:allowincell="f"/>
                  </w:pict>
                </mc:Fallback>
              </mc:AlternateContent>
            </w:r>
          </w:p>
          <w:p w14:paraId="31A64214" w14:textId="77777777" w:rsidR="00C26151" w:rsidRPr="008E68DA" w:rsidRDefault="00851A93" w:rsidP="00B3578A">
            <w:pPr>
              <w:jc w:val="center"/>
              <w:rPr>
                <w:rFonts w:ascii="Arial" w:hAnsi="Arial" w:cs="Arial"/>
                <w:sz w:val="20"/>
                <w:szCs w:val="20"/>
              </w:rPr>
            </w:pPr>
            <w:r w:rsidRPr="00851A93">
              <w:rPr>
                <w:rFonts w:ascii="Arial" w:hAnsi="Arial" w:cs="Arial"/>
                <w:noProof/>
                <w:sz w:val="20"/>
                <w:szCs w:val="20"/>
              </w:rPr>
              <w:drawing>
                <wp:inline distT="0" distB="0" distL="0" distR="0" wp14:anchorId="03B6BD60" wp14:editId="148BBD1B">
                  <wp:extent cx="5600700" cy="4540250"/>
                  <wp:effectExtent l="0" t="0" r="0" b="50800"/>
                  <wp:docPr id="4" name="Organization Chart 3"/>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14:paraId="5241D44D" w14:textId="77777777" w:rsidR="00BB7D9C" w:rsidRPr="008E68DA" w:rsidRDefault="00BB7D9C" w:rsidP="00E338C7">
            <w:pPr>
              <w:jc w:val="both"/>
              <w:rPr>
                <w:rFonts w:ascii="Arial" w:hAnsi="Arial" w:cs="Arial"/>
                <w:sz w:val="20"/>
                <w:szCs w:val="20"/>
              </w:rPr>
            </w:pPr>
          </w:p>
        </w:tc>
      </w:tr>
    </w:tbl>
    <w:p w14:paraId="70E9DA52" w14:textId="77777777" w:rsidR="008E68DA" w:rsidRPr="008E68DA" w:rsidRDefault="008E68D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1"/>
      </w:tblGrid>
      <w:tr w:rsidR="00AE4396" w:rsidRPr="008E68DA" w14:paraId="6F5D2638" w14:textId="77777777">
        <w:tc>
          <w:tcPr>
            <w:tcW w:w="9621" w:type="dxa"/>
          </w:tcPr>
          <w:p w14:paraId="5669765F" w14:textId="77777777" w:rsidR="00AE4396" w:rsidRPr="00DA5BC5" w:rsidRDefault="00AE4396">
            <w:pPr>
              <w:pStyle w:val="Heading2"/>
              <w:numPr>
                <w:ilvl w:val="0"/>
                <w:numId w:val="2"/>
              </w:numPr>
              <w:spacing w:before="0" w:after="0"/>
              <w:jc w:val="both"/>
              <w:rPr>
                <w:rFonts w:ascii="Arial" w:hAnsi="Arial" w:cs="Arial"/>
                <w:b w:val="0"/>
                <w:sz w:val="20"/>
                <w:szCs w:val="20"/>
              </w:rPr>
            </w:pPr>
            <w:r w:rsidRPr="008E68DA">
              <w:rPr>
                <w:rFonts w:ascii="Arial" w:hAnsi="Arial" w:cs="Arial"/>
                <w:sz w:val="20"/>
                <w:szCs w:val="20"/>
              </w:rPr>
              <w:t>SCOPE AND RANGE</w:t>
            </w:r>
          </w:p>
          <w:p w14:paraId="26EEFAA6" w14:textId="77777777" w:rsidR="00DA5BC5" w:rsidRPr="008E68DA" w:rsidRDefault="00DA5BC5" w:rsidP="00DA5BC5">
            <w:pPr>
              <w:pStyle w:val="Heading2"/>
              <w:spacing w:before="0" w:after="0"/>
              <w:jc w:val="both"/>
              <w:rPr>
                <w:rFonts w:ascii="Arial" w:hAnsi="Arial" w:cs="Arial"/>
                <w:b w:val="0"/>
                <w:sz w:val="20"/>
                <w:szCs w:val="20"/>
              </w:rPr>
            </w:pPr>
          </w:p>
          <w:p w14:paraId="39126781" w14:textId="77777777" w:rsidR="00255954" w:rsidRPr="00916A8B" w:rsidRDefault="00255954" w:rsidP="00255954">
            <w:pPr>
              <w:keepNext/>
              <w:keepLines/>
              <w:numPr>
                <w:ilvl w:val="1"/>
                <w:numId w:val="39"/>
              </w:numPr>
              <w:tabs>
                <w:tab w:val="clear" w:pos="1440"/>
              </w:tabs>
              <w:ind w:left="432"/>
              <w:rPr>
                <w:sz w:val="20"/>
                <w:szCs w:val="20"/>
              </w:rPr>
            </w:pPr>
            <w:r w:rsidRPr="00916A8B">
              <w:rPr>
                <w:sz w:val="20"/>
                <w:szCs w:val="20"/>
              </w:rPr>
              <w:t xml:space="preserve">The Scottish Standard Time system (SSTS) is a Crown Copyright rostering system that relays information directly from wards/departments, interfacing with </w:t>
            </w:r>
            <w:proofErr w:type="spellStart"/>
            <w:r w:rsidRPr="00916A8B">
              <w:rPr>
                <w:sz w:val="20"/>
                <w:szCs w:val="20"/>
              </w:rPr>
              <w:t>ePayroll</w:t>
            </w:r>
            <w:proofErr w:type="spellEnd"/>
            <w:r w:rsidRPr="00916A8B">
              <w:rPr>
                <w:sz w:val="20"/>
                <w:szCs w:val="20"/>
              </w:rPr>
              <w:t xml:space="preserve"> for pay purposes and provides a range of management information for reporting purposes. It is seen as a key system in NHS Tayside’s integrated approach to manpower planning and as such </w:t>
            </w:r>
            <w:r w:rsidR="00CE53B0" w:rsidRPr="00D451D2">
              <w:rPr>
                <w:sz w:val="20"/>
                <w:szCs w:val="20"/>
              </w:rPr>
              <w:t>is</w:t>
            </w:r>
            <w:r w:rsidRPr="00916A8B">
              <w:rPr>
                <w:sz w:val="20"/>
                <w:szCs w:val="20"/>
              </w:rPr>
              <w:t xml:space="preserve"> implemented throughout the organisation.</w:t>
            </w:r>
          </w:p>
          <w:p w14:paraId="1219985B" w14:textId="77777777" w:rsidR="00255954" w:rsidRPr="00916A8B" w:rsidRDefault="00255954" w:rsidP="00255954">
            <w:pPr>
              <w:keepNext/>
              <w:keepLines/>
              <w:numPr>
                <w:ilvl w:val="1"/>
                <w:numId w:val="39"/>
              </w:numPr>
              <w:tabs>
                <w:tab w:val="clear" w:pos="1440"/>
              </w:tabs>
              <w:ind w:left="432"/>
              <w:rPr>
                <w:sz w:val="20"/>
                <w:szCs w:val="20"/>
              </w:rPr>
            </w:pPr>
            <w:r w:rsidRPr="00916A8B">
              <w:rPr>
                <w:sz w:val="20"/>
                <w:szCs w:val="20"/>
              </w:rPr>
              <w:t xml:space="preserve">The post holder is responsible for the </w:t>
            </w:r>
            <w:r w:rsidR="00916A8B" w:rsidRPr="00916A8B">
              <w:rPr>
                <w:sz w:val="20"/>
                <w:szCs w:val="20"/>
              </w:rPr>
              <w:t xml:space="preserve">daily administration tasks associated with </w:t>
            </w:r>
            <w:r w:rsidR="009E342E">
              <w:rPr>
                <w:sz w:val="20"/>
                <w:szCs w:val="20"/>
              </w:rPr>
              <w:t>SSTS</w:t>
            </w:r>
            <w:r w:rsidR="00916A8B" w:rsidRPr="00916A8B">
              <w:rPr>
                <w:sz w:val="20"/>
                <w:szCs w:val="20"/>
              </w:rPr>
              <w:t>, such as system configuration,</w:t>
            </w:r>
            <w:r w:rsidR="00296F96">
              <w:rPr>
                <w:sz w:val="20"/>
                <w:szCs w:val="20"/>
              </w:rPr>
              <w:t xml:space="preserve"> user access and removal, and </w:t>
            </w:r>
            <w:r w:rsidR="00916A8B" w:rsidRPr="00916A8B">
              <w:rPr>
                <w:sz w:val="20"/>
                <w:szCs w:val="20"/>
              </w:rPr>
              <w:t xml:space="preserve">changes to staffs details within </w:t>
            </w:r>
            <w:r w:rsidR="009E342E">
              <w:rPr>
                <w:sz w:val="20"/>
                <w:szCs w:val="20"/>
              </w:rPr>
              <w:t>the</w:t>
            </w:r>
            <w:r w:rsidR="009E342E" w:rsidRPr="00916A8B">
              <w:rPr>
                <w:sz w:val="20"/>
                <w:szCs w:val="20"/>
              </w:rPr>
              <w:t xml:space="preserve"> </w:t>
            </w:r>
            <w:r w:rsidR="00916A8B" w:rsidRPr="00916A8B">
              <w:rPr>
                <w:sz w:val="20"/>
                <w:szCs w:val="20"/>
              </w:rPr>
              <w:t>system</w:t>
            </w:r>
            <w:r w:rsidR="009E342E">
              <w:rPr>
                <w:sz w:val="20"/>
                <w:szCs w:val="20"/>
              </w:rPr>
              <w:t>.</w:t>
            </w:r>
            <w:r w:rsidR="00916A8B" w:rsidRPr="00916A8B">
              <w:rPr>
                <w:sz w:val="20"/>
                <w:szCs w:val="20"/>
              </w:rPr>
              <w:t xml:space="preserve"> </w:t>
            </w:r>
          </w:p>
          <w:p w14:paraId="7AF6A263" w14:textId="77777777" w:rsidR="00255954" w:rsidRDefault="00255954" w:rsidP="00255954">
            <w:pPr>
              <w:keepNext/>
              <w:keepLines/>
              <w:numPr>
                <w:ilvl w:val="1"/>
                <w:numId w:val="39"/>
              </w:numPr>
              <w:tabs>
                <w:tab w:val="clear" w:pos="1440"/>
              </w:tabs>
              <w:ind w:left="432"/>
              <w:rPr>
                <w:sz w:val="20"/>
                <w:szCs w:val="20"/>
              </w:rPr>
            </w:pPr>
            <w:r w:rsidRPr="00916A8B">
              <w:rPr>
                <w:sz w:val="20"/>
                <w:szCs w:val="20"/>
              </w:rPr>
              <w:t xml:space="preserve">NHS Tayside employs approximately </w:t>
            </w:r>
            <w:r w:rsidRPr="00D451D2">
              <w:rPr>
                <w:sz w:val="20"/>
                <w:szCs w:val="20"/>
              </w:rPr>
              <w:t>1</w:t>
            </w:r>
            <w:r w:rsidR="00CB5E4F" w:rsidRPr="00D451D2">
              <w:rPr>
                <w:sz w:val="20"/>
                <w:szCs w:val="20"/>
              </w:rPr>
              <w:t>8</w:t>
            </w:r>
            <w:r w:rsidRPr="00D451D2">
              <w:rPr>
                <w:sz w:val="20"/>
                <w:szCs w:val="20"/>
              </w:rPr>
              <w:t xml:space="preserve">,000 </w:t>
            </w:r>
            <w:r w:rsidRPr="00916A8B">
              <w:rPr>
                <w:sz w:val="20"/>
                <w:szCs w:val="20"/>
              </w:rPr>
              <w:t xml:space="preserve">employees who will, within agreed timescales have their time and attendance recorded on SSTS. Basic, unsocial, overtime and excess hours for these staff are calculated by SSTS and exported on a monthly / weekly basis to the </w:t>
            </w:r>
            <w:proofErr w:type="spellStart"/>
            <w:r w:rsidR="00CE53B0" w:rsidRPr="00D451D2">
              <w:rPr>
                <w:sz w:val="20"/>
                <w:szCs w:val="20"/>
              </w:rPr>
              <w:t>ePayroll</w:t>
            </w:r>
            <w:proofErr w:type="spellEnd"/>
            <w:r w:rsidR="00CE53B0" w:rsidRPr="00D451D2">
              <w:rPr>
                <w:sz w:val="20"/>
                <w:szCs w:val="20"/>
              </w:rPr>
              <w:t xml:space="preserve"> system</w:t>
            </w:r>
            <w:r w:rsidRPr="00916A8B">
              <w:rPr>
                <w:sz w:val="20"/>
                <w:szCs w:val="20"/>
              </w:rPr>
              <w:t xml:space="preserve"> for payment. SSTS is also an approved NHS Tayside performance management system and in conjunction with the reporting application Business Objects</w:t>
            </w:r>
            <w:r w:rsidR="009E342E">
              <w:rPr>
                <w:sz w:val="20"/>
                <w:szCs w:val="20"/>
              </w:rPr>
              <w:t>(</w:t>
            </w:r>
            <w:proofErr w:type="spellStart"/>
            <w:r w:rsidR="009E342E">
              <w:rPr>
                <w:sz w:val="20"/>
                <w:szCs w:val="20"/>
              </w:rPr>
              <w:t>BOXi</w:t>
            </w:r>
            <w:proofErr w:type="spellEnd"/>
            <w:r w:rsidR="009E342E">
              <w:rPr>
                <w:sz w:val="20"/>
                <w:szCs w:val="20"/>
              </w:rPr>
              <w:t>)</w:t>
            </w:r>
            <w:r w:rsidRPr="00916A8B">
              <w:rPr>
                <w:sz w:val="20"/>
                <w:szCs w:val="20"/>
              </w:rPr>
              <w:t xml:space="preserve"> provides management including senior executive level management with manpower reports e.g. Staff absence of all types, staffing levels, overtime, excess hours. SSTS also hosts the Nursing and Midwifery Workload Tools which are used by the Nursing Community to determine staffing establishments within wards.</w:t>
            </w:r>
          </w:p>
          <w:p w14:paraId="62C0AD2B" w14:textId="77777777" w:rsidR="00AE4396" w:rsidRPr="008E68DA" w:rsidRDefault="00AE4396">
            <w:pPr>
              <w:pStyle w:val="Heading2"/>
              <w:spacing w:before="0" w:after="0"/>
              <w:jc w:val="both"/>
              <w:rPr>
                <w:rFonts w:ascii="Arial" w:hAnsi="Arial" w:cs="Arial"/>
                <w:sz w:val="20"/>
                <w:szCs w:val="20"/>
              </w:rPr>
            </w:pPr>
          </w:p>
          <w:p w14:paraId="14C0388B" w14:textId="77777777" w:rsidR="00E62ECE" w:rsidRPr="008E68DA" w:rsidRDefault="00E62ECE">
            <w:pPr>
              <w:pStyle w:val="Heading2"/>
              <w:spacing w:before="0" w:after="0"/>
              <w:jc w:val="both"/>
              <w:rPr>
                <w:rFonts w:ascii="Arial" w:hAnsi="Arial" w:cs="Arial"/>
                <w:sz w:val="20"/>
                <w:szCs w:val="20"/>
              </w:rPr>
            </w:pPr>
          </w:p>
          <w:p w14:paraId="2D45F1E2" w14:textId="77777777" w:rsidR="00F045FE" w:rsidRPr="008E68DA" w:rsidRDefault="00A57E02" w:rsidP="00264AA4">
            <w:pPr>
              <w:pStyle w:val="Heading2"/>
              <w:spacing w:before="0" w:after="0"/>
              <w:jc w:val="both"/>
              <w:rPr>
                <w:rFonts w:ascii="Arial" w:hAnsi="Arial" w:cs="Arial"/>
                <w:b w:val="0"/>
                <w:sz w:val="20"/>
                <w:szCs w:val="20"/>
              </w:rPr>
            </w:pPr>
            <w:r w:rsidRPr="008E68DA">
              <w:rPr>
                <w:rFonts w:ascii="Arial" w:hAnsi="Arial" w:cs="Arial"/>
                <w:b w:val="0"/>
                <w:sz w:val="20"/>
                <w:szCs w:val="20"/>
              </w:rPr>
              <w:t xml:space="preserve">       </w:t>
            </w:r>
          </w:p>
        </w:tc>
      </w:tr>
      <w:tr w:rsidR="00AE4396" w:rsidRPr="00DB54A6" w14:paraId="43DAE930" w14:textId="77777777">
        <w:tc>
          <w:tcPr>
            <w:tcW w:w="9621" w:type="dxa"/>
          </w:tcPr>
          <w:p w14:paraId="6390183F" w14:textId="77777777" w:rsidR="00AE4396" w:rsidRPr="00DB54A6" w:rsidRDefault="00F045FE">
            <w:pPr>
              <w:pStyle w:val="Heading2"/>
              <w:numPr>
                <w:ilvl w:val="0"/>
                <w:numId w:val="2"/>
              </w:numPr>
              <w:spacing w:before="0" w:after="0"/>
              <w:rPr>
                <w:rFonts w:ascii="Arial" w:hAnsi="Arial" w:cs="Arial"/>
                <w:sz w:val="20"/>
                <w:szCs w:val="20"/>
              </w:rPr>
            </w:pPr>
            <w:r w:rsidRPr="00DB54A6">
              <w:rPr>
                <w:rFonts w:ascii="Arial" w:hAnsi="Arial" w:cs="Arial"/>
                <w:sz w:val="20"/>
                <w:szCs w:val="20"/>
              </w:rPr>
              <w:t>MAIN DUTIES/RESPONSIBILITIES</w:t>
            </w:r>
          </w:p>
          <w:p w14:paraId="29FF03ED" w14:textId="77777777" w:rsidR="00A077AB" w:rsidRPr="00DB54A6" w:rsidRDefault="00A077AB" w:rsidP="00A077AB">
            <w:pPr>
              <w:rPr>
                <w:sz w:val="20"/>
                <w:szCs w:val="20"/>
                <w:u w:val="single"/>
              </w:rPr>
            </w:pPr>
          </w:p>
          <w:p w14:paraId="3746692C" w14:textId="77777777" w:rsidR="00A077AB" w:rsidRPr="00DB54A6" w:rsidRDefault="00CB5E4F" w:rsidP="00A077AB">
            <w:pPr>
              <w:numPr>
                <w:ilvl w:val="0"/>
                <w:numId w:val="29"/>
              </w:numPr>
              <w:rPr>
                <w:sz w:val="20"/>
                <w:szCs w:val="20"/>
              </w:rPr>
            </w:pPr>
            <w:r>
              <w:rPr>
                <w:sz w:val="20"/>
                <w:szCs w:val="20"/>
              </w:rPr>
              <w:t>To administer SSTS for NHS Tayside</w:t>
            </w:r>
            <w:r w:rsidR="00D451D2">
              <w:rPr>
                <w:sz w:val="20"/>
                <w:szCs w:val="20"/>
              </w:rPr>
              <w:t xml:space="preserve"> </w:t>
            </w:r>
            <w:r>
              <w:rPr>
                <w:sz w:val="20"/>
                <w:szCs w:val="20"/>
              </w:rPr>
              <w:t>to ensure accurate recording of time and attendance to ensure accurate payment and workforce information.</w:t>
            </w:r>
          </w:p>
          <w:p w14:paraId="233DA12A" w14:textId="77777777" w:rsidR="00A077AB" w:rsidRPr="00DB54A6" w:rsidRDefault="00A077AB" w:rsidP="00A077AB">
            <w:pPr>
              <w:rPr>
                <w:sz w:val="20"/>
                <w:szCs w:val="20"/>
              </w:rPr>
            </w:pPr>
          </w:p>
          <w:p w14:paraId="0E5C9C7B" w14:textId="77777777" w:rsidR="00A077AB" w:rsidRPr="00D451D2" w:rsidRDefault="00A077AB" w:rsidP="00A077AB">
            <w:pPr>
              <w:numPr>
                <w:ilvl w:val="0"/>
                <w:numId w:val="30"/>
              </w:numPr>
              <w:rPr>
                <w:sz w:val="20"/>
                <w:szCs w:val="20"/>
              </w:rPr>
            </w:pPr>
            <w:r w:rsidRPr="00DB54A6">
              <w:rPr>
                <w:sz w:val="20"/>
                <w:szCs w:val="20"/>
              </w:rPr>
              <w:t xml:space="preserve">The post holder will apply daily changes made to employee details held within </w:t>
            </w:r>
            <w:r w:rsidR="009E342E">
              <w:rPr>
                <w:sz w:val="20"/>
                <w:szCs w:val="20"/>
              </w:rPr>
              <w:t>SSTS</w:t>
            </w:r>
            <w:r w:rsidRPr="00DB54A6">
              <w:rPr>
                <w:sz w:val="20"/>
                <w:szCs w:val="20"/>
              </w:rPr>
              <w:t xml:space="preserve"> received through the Alerts facility within </w:t>
            </w:r>
            <w:r w:rsidR="00CE53B0" w:rsidRPr="00D451D2">
              <w:rPr>
                <w:sz w:val="20"/>
                <w:szCs w:val="20"/>
              </w:rPr>
              <w:t>the system</w:t>
            </w:r>
            <w:r w:rsidR="006B50F6">
              <w:rPr>
                <w:sz w:val="20"/>
                <w:szCs w:val="20"/>
              </w:rPr>
              <w:t xml:space="preserve"> </w:t>
            </w:r>
            <w:r w:rsidRPr="00DB54A6">
              <w:rPr>
                <w:sz w:val="20"/>
                <w:szCs w:val="20"/>
              </w:rPr>
              <w:t xml:space="preserve">as a result of a Payroll change. The post holder must ensure the change being applied will be correctly reflected in preparation for system export taking account of </w:t>
            </w:r>
            <w:r w:rsidR="00CE53B0" w:rsidRPr="00D451D2">
              <w:rPr>
                <w:sz w:val="20"/>
                <w:szCs w:val="20"/>
              </w:rPr>
              <w:t>rules relating Agenda for Change terms and conditions.</w:t>
            </w:r>
          </w:p>
          <w:p w14:paraId="11EBD475" w14:textId="77777777" w:rsidR="00A077AB" w:rsidRPr="00DB54A6" w:rsidRDefault="00A077AB" w:rsidP="00A077AB">
            <w:pPr>
              <w:rPr>
                <w:sz w:val="20"/>
                <w:szCs w:val="20"/>
              </w:rPr>
            </w:pPr>
          </w:p>
          <w:p w14:paraId="1F4241B5" w14:textId="77777777" w:rsidR="00A077AB" w:rsidRPr="00DB54A6" w:rsidRDefault="00A077AB" w:rsidP="00A077AB">
            <w:pPr>
              <w:numPr>
                <w:ilvl w:val="0"/>
                <w:numId w:val="31"/>
              </w:numPr>
              <w:rPr>
                <w:sz w:val="20"/>
                <w:szCs w:val="20"/>
              </w:rPr>
            </w:pPr>
            <w:r w:rsidRPr="00DB54A6">
              <w:rPr>
                <w:sz w:val="20"/>
                <w:szCs w:val="20"/>
              </w:rPr>
              <w:t xml:space="preserve">To utilise payroll &amp; systems knowledge in providing assistance </w:t>
            </w:r>
            <w:r w:rsidR="00296F96" w:rsidRPr="00DB54A6">
              <w:rPr>
                <w:sz w:val="20"/>
                <w:szCs w:val="20"/>
              </w:rPr>
              <w:t>and</w:t>
            </w:r>
            <w:r w:rsidRPr="00DB54A6">
              <w:rPr>
                <w:sz w:val="20"/>
                <w:szCs w:val="20"/>
              </w:rPr>
              <w:t xml:space="preserve"> support</w:t>
            </w:r>
            <w:r w:rsidR="00296F96" w:rsidRPr="00DB54A6">
              <w:rPr>
                <w:sz w:val="20"/>
                <w:szCs w:val="20"/>
              </w:rPr>
              <w:t xml:space="preserve"> to</w:t>
            </w:r>
            <w:r w:rsidRPr="00DB54A6">
              <w:rPr>
                <w:sz w:val="20"/>
                <w:szCs w:val="20"/>
              </w:rPr>
              <w:t xml:space="preserve"> all </w:t>
            </w:r>
            <w:r w:rsidR="006B50F6">
              <w:rPr>
                <w:sz w:val="20"/>
                <w:szCs w:val="20"/>
              </w:rPr>
              <w:t xml:space="preserve">service </w:t>
            </w:r>
            <w:r w:rsidRPr="00DB54A6">
              <w:rPr>
                <w:sz w:val="20"/>
                <w:szCs w:val="20"/>
              </w:rPr>
              <w:t xml:space="preserve">users of </w:t>
            </w:r>
            <w:r w:rsidR="009E342E">
              <w:rPr>
                <w:sz w:val="20"/>
                <w:szCs w:val="20"/>
              </w:rPr>
              <w:t>SSTS</w:t>
            </w:r>
            <w:r w:rsidRPr="00DB54A6">
              <w:rPr>
                <w:sz w:val="20"/>
                <w:szCs w:val="20"/>
              </w:rPr>
              <w:t xml:space="preserve"> in order to gain maximum benefits from the system.</w:t>
            </w:r>
          </w:p>
          <w:p w14:paraId="4BDF6EE1" w14:textId="77777777" w:rsidR="00A077AB" w:rsidRPr="00DB54A6" w:rsidRDefault="00A077AB" w:rsidP="00A077AB">
            <w:pPr>
              <w:rPr>
                <w:sz w:val="20"/>
                <w:szCs w:val="20"/>
              </w:rPr>
            </w:pPr>
          </w:p>
          <w:p w14:paraId="55AD9B6F" w14:textId="77777777" w:rsidR="00A077AB" w:rsidRPr="00DB54A6" w:rsidRDefault="00296F96" w:rsidP="00A077AB">
            <w:pPr>
              <w:numPr>
                <w:ilvl w:val="0"/>
                <w:numId w:val="32"/>
              </w:numPr>
              <w:rPr>
                <w:sz w:val="20"/>
                <w:szCs w:val="20"/>
              </w:rPr>
            </w:pPr>
            <w:r w:rsidRPr="00DB54A6">
              <w:rPr>
                <w:sz w:val="20"/>
                <w:szCs w:val="20"/>
              </w:rPr>
              <w:t xml:space="preserve">Configuring </w:t>
            </w:r>
            <w:r w:rsidR="009E342E">
              <w:rPr>
                <w:sz w:val="20"/>
                <w:szCs w:val="20"/>
              </w:rPr>
              <w:t>SSTS</w:t>
            </w:r>
            <w:r w:rsidR="00A077AB" w:rsidRPr="00DB54A6">
              <w:rPr>
                <w:sz w:val="20"/>
                <w:szCs w:val="20"/>
              </w:rPr>
              <w:t xml:space="preserve"> on receipt of documentation from </w:t>
            </w:r>
            <w:r w:rsidRPr="00DB54A6">
              <w:rPr>
                <w:sz w:val="20"/>
                <w:szCs w:val="20"/>
              </w:rPr>
              <w:t xml:space="preserve">NHS Tayside </w:t>
            </w:r>
            <w:r w:rsidR="00A077AB" w:rsidRPr="00DB54A6">
              <w:rPr>
                <w:sz w:val="20"/>
                <w:szCs w:val="20"/>
              </w:rPr>
              <w:t>Managers wishing to make changes</w:t>
            </w:r>
            <w:r w:rsidRPr="00DB54A6">
              <w:rPr>
                <w:sz w:val="20"/>
                <w:szCs w:val="20"/>
              </w:rPr>
              <w:t xml:space="preserve"> to</w:t>
            </w:r>
            <w:r w:rsidR="00A077AB" w:rsidRPr="00DB54A6">
              <w:rPr>
                <w:sz w:val="20"/>
                <w:szCs w:val="20"/>
              </w:rPr>
              <w:t xml:space="preserve"> </w:t>
            </w:r>
            <w:r w:rsidRPr="00DB54A6">
              <w:rPr>
                <w:sz w:val="20"/>
                <w:szCs w:val="20"/>
              </w:rPr>
              <w:t>roster locations, rostering rules and/ or staff details</w:t>
            </w:r>
            <w:r w:rsidR="0024495B" w:rsidRPr="00DB54A6">
              <w:rPr>
                <w:sz w:val="20"/>
                <w:szCs w:val="20"/>
              </w:rPr>
              <w:t xml:space="preserve"> and other roster related information.</w:t>
            </w:r>
          </w:p>
          <w:p w14:paraId="0030C82C" w14:textId="77777777" w:rsidR="00A077AB" w:rsidRPr="00DB54A6" w:rsidRDefault="00A077AB" w:rsidP="00A077AB">
            <w:pPr>
              <w:rPr>
                <w:sz w:val="20"/>
                <w:szCs w:val="20"/>
              </w:rPr>
            </w:pPr>
          </w:p>
          <w:p w14:paraId="6A7BE11A" w14:textId="77777777" w:rsidR="00296F96" w:rsidRPr="00DB54A6" w:rsidRDefault="00296F96" w:rsidP="00A077AB">
            <w:pPr>
              <w:numPr>
                <w:ilvl w:val="0"/>
                <w:numId w:val="33"/>
              </w:numPr>
              <w:rPr>
                <w:sz w:val="20"/>
                <w:szCs w:val="20"/>
              </w:rPr>
            </w:pPr>
            <w:r w:rsidRPr="00DB54A6">
              <w:rPr>
                <w:sz w:val="20"/>
                <w:szCs w:val="20"/>
              </w:rPr>
              <w:t>D</w:t>
            </w:r>
            <w:r w:rsidR="00A077AB" w:rsidRPr="00DB54A6">
              <w:rPr>
                <w:sz w:val="20"/>
                <w:szCs w:val="20"/>
              </w:rPr>
              <w:t xml:space="preserve">eal with LANDesk </w:t>
            </w:r>
            <w:r w:rsidRPr="00DB54A6">
              <w:rPr>
                <w:sz w:val="20"/>
                <w:szCs w:val="20"/>
              </w:rPr>
              <w:t>calls</w:t>
            </w:r>
            <w:r w:rsidR="00A077AB" w:rsidRPr="00DB54A6">
              <w:rPr>
                <w:sz w:val="20"/>
                <w:szCs w:val="20"/>
              </w:rPr>
              <w:t xml:space="preserve"> allocated to the </w:t>
            </w:r>
            <w:r w:rsidR="009E342E">
              <w:rPr>
                <w:sz w:val="20"/>
                <w:szCs w:val="20"/>
              </w:rPr>
              <w:t>SSTS</w:t>
            </w:r>
            <w:r w:rsidR="00A077AB" w:rsidRPr="00DB54A6">
              <w:rPr>
                <w:sz w:val="20"/>
                <w:szCs w:val="20"/>
              </w:rPr>
              <w:t xml:space="preserve"> Team relating to queries or problems being experienced by users</w:t>
            </w:r>
            <w:r w:rsidRPr="00DB54A6">
              <w:rPr>
                <w:sz w:val="20"/>
                <w:szCs w:val="20"/>
              </w:rPr>
              <w:t xml:space="preserve"> of SSTS</w:t>
            </w:r>
          </w:p>
          <w:p w14:paraId="2D77873A" w14:textId="77777777" w:rsidR="00296F96" w:rsidRPr="00DB54A6" w:rsidRDefault="00296F96" w:rsidP="00296F96">
            <w:pPr>
              <w:ind w:left="720"/>
              <w:rPr>
                <w:sz w:val="20"/>
                <w:szCs w:val="20"/>
              </w:rPr>
            </w:pPr>
          </w:p>
          <w:p w14:paraId="5D8B89B2" w14:textId="77777777" w:rsidR="00A077AB" w:rsidRPr="00DB54A6" w:rsidRDefault="00296F96" w:rsidP="00A077AB">
            <w:pPr>
              <w:numPr>
                <w:ilvl w:val="0"/>
                <w:numId w:val="33"/>
              </w:numPr>
              <w:rPr>
                <w:sz w:val="20"/>
                <w:szCs w:val="20"/>
              </w:rPr>
            </w:pPr>
            <w:r w:rsidRPr="00DB54A6">
              <w:rPr>
                <w:sz w:val="20"/>
                <w:szCs w:val="20"/>
              </w:rPr>
              <w:t>G</w:t>
            </w:r>
            <w:r w:rsidR="00A077AB" w:rsidRPr="00DB54A6">
              <w:rPr>
                <w:sz w:val="20"/>
                <w:szCs w:val="20"/>
              </w:rPr>
              <w:t>ranting access to</w:t>
            </w:r>
            <w:r w:rsidR="009E342E">
              <w:rPr>
                <w:sz w:val="20"/>
                <w:szCs w:val="20"/>
              </w:rPr>
              <w:t xml:space="preserve"> SSTS</w:t>
            </w:r>
            <w:r w:rsidR="00A077AB" w:rsidRPr="00DB54A6">
              <w:rPr>
                <w:sz w:val="20"/>
                <w:szCs w:val="20"/>
              </w:rPr>
              <w:t xml:space="preserve"> users on receipt of LANDesk requests after checking Audit guidelines are adhered to (</w:t>
            </w:r>
            <w:r w:rsidRPr="00DB54A6">
              <w:rPr>
                <w:sz w:val="20"/>
                <w:szCs w:val="20"/>
              </w:rPr>
              <w:t xml:space="preserve"> </w:t>
            </w:r>
            <w:r w:rsidR="006B50F6" w:rsidRPr="00DB54A6">
              <w:rPr>
                <w:sz w:val="20"/>
                <w:szCs w:val="20"/>
              </w:rPr>
              <w:t>e.g.</w:t>
            </w:r>
            <w:r w:rsidRPr="00DB54A6">
              <w:rPr>
                <w:sz w:val="20"/>
                <w:szCs w:val="20"/>
              </w:rPr>
              <w:t xml:space="preserve"> </w:t>
            </w:r>
            <w:r w:rsidR="00A077AB" w:rsidRPr="00DB54A6">
              <w:rPr>
                <w:sz w:val="20"/>
                <w:szCs w:val="20"/>
              </w:rPr>
              <w:t xml:space="preserve">Authorised by an authorised signatory) </w:t>
            </w:r>
          </w:p>
          <w:p w14:paraId="4D2E5265" w14:textId="77777777" w:rsidR="00A077AB" w:rsidRPr="00DB54A6" w:rsidRDefault="00A077AB" w:rsidP="00A077AB">
            <w:pPr>
              <w:ind w:left="360"/>
              <w:rPr>
                <w:sz w:val="20"/>
                <w:szCs w:val="20"/>
              </w:rPr>
            </w:pPr>
          </w:p>
          <w:p w14:paraId="051BD9A4" w14:textId="77777777" w:rsidR="00A077AB" w:rsidRPr="00DB54A6" w:rsidRDefault="00296F96" w:rsidP="00A077AB">
            <w:pPr>
              <w:numPr>
                <w:ilvl w:val="0"/>
                <w:numId w:val="34"/>
              </w:numPr>
              <w:rPr>
                <w:sz w:val="20"/>
                <w:szCs w:val="20"/>
              </w:rPr>
            </w:pPr>
            <w:r w:rsidRPr="00DB54A6">
              <w:rPr>
                <w:sz w:val="20"/>
                <w:szCs w:val="20"/>
              </w:rPr>
              <w:t>E</w:t>
            </w:r>
            <w:r w:rsidR="00A077AB" w:rsidRPr="00DB54A6">
              <w:rPr>
                <w:sz w:val="20"/>
                <w:szCs w:val="20"/>
              </w:rPr>
              <w:t>nsuring users are de-activated in the system</w:t>
            </w:r>
            <w:r w:rsidRPr="00DB54A6">
              <w:rPr>
                <w:sz w:val="20"/>
                <w:szCs w:val="20"/>
              </w:rPr>
              <w:t>s</w:t>
            </w:r>
            <w:r w:rsidR="00A077AB" w:rsidRPr="00DB54A6">
              <w:rPr>
                <w:sz w:val="20"/>
                <w:szCs w:val="20"/>
              </w:rPr>
              <w:t xml:space="preserve"> </w:t>
            </w:r>
            <w:r w:rsidR="00F14FAC" w:rsidRPr="00DB54A6">
              <w:rPr>
                <w:sz w:val="20"/>
                <w:szCs w:val="20"/>
              </w:rPr>
              <w:t>on</w:t>
            </w:r>
            <w:r w:rsidR="00A077AB" w:rsidRPr="00DB54A6">
              <w:rPr>
                <w:sz w:val="20"/>
                <w:szCs w:val="20"/>
              </w:rPr>
              <w:t xml:space="preserve"> leav</w:t>
            </w:r>
            <w:r w:rsidR="00F14FAC" w:rsidRPr="00DB54A6">
              <w:rPr>
                <w:sz w:val="20"/>
                <w:szCs w:val="20"/>
              </w:rPr>
              <w:t>ing</w:t>
            </w:r>
            <w:r w:rsidR="00A077AB" w:rsidRPr="00DB54A6">
              <w:rPr>
                <w:sz w:val="20"/>
                <w:szCs w:val="20"/>
              </w:rPr>
              <w:t xml:space="preserve"> NHS Tayside employment.</w:t>
            </w:r>
          </w:p>
          <w:p w14:paraId="1879201A" w14:textId="77777777" w:rsidR="00A077AB" w:rsidRPr="00DB54A6" w:rsidRDefault="00A077AB" w:rsidP="00A077AB">
            <w:pPr>
              <w:rPr>
                <w:sz w:val="20"/>
                <w:szCs w:val="20"/>
              </w:rPr>
            </w:pPr>
          </w:p>
          <w:p w14:paraId="79D14FC5" w14:textId="77777777" w:rsidR="00A077AB" w:rsidRPr="00DB54A6" w:rsidRDefault="00A077AB" w:rsidP="00A077AB">
            <w:pPr>
              <w:numPr>
                <w:ilvl w:val="0"/>
                <w:numId w:val="35"/>
              </w:numPr>
              <w:rPr>
                <w:sz w:val="20"/>
                <w:szCs w:val="20"/>
              </w:rPr>
            </w:pPr>
            <w:r w:rsidRPr="00DB54A6">
              <w:rPr>
                <w:sz w:val="20"/>
                <w:szCs w:val="20"/>
              </w:rPr>
              <w:t xml:space="preserve">Encourage and reassure members of staff on the benefits of </w:t>
            </w:r>
            <w:r w:rsidR="009E342E">
              <w:rPr>
                <w:sz w:val="20"/>
                <w:szCs w:val="20"/>
              </w:rPr>
              <w:t>SSTS</w:t>
            </w:r>
            <w:r w:rsidRPr="00DB54A6">
              <w:rPr>
                <w:sz w:val="20"/>
                <w:szCs w:val="20"/>
              </w:rPr>
              <w:t xml:space="preserve"> and support them in the use of the system when problems or queries arise. </w:t>
            </w:r>
          </w:p>
          <w:p w14:paraId="6DEE3FF6" w14:textId="77777777" w:rsidR="00A077AB" w:rsidRPr="00DB54A6" w:rsidRDefault="00A077AB" w:rsidP="00A077AB">
            <w:pPr>
              <w:ind w:left="360"/>
              <w:rPr>
                <w:sz w:val="20"/>
                <w:szCs w:val="20"/>
              </w:rPr>
            </w:pPr>
          </w:p>
          <w:p w14:paraId="6818A2E5" w14:textId="77777777" w:rsidR="001B3BB3" w:rsidRPr="00DB54A6" w:rsidRDefault="006B50F6" w:rsidP="001B3BB3">
            <w:pPr>
              <w:numPr>
                <w:ilvl w:val="0"/>
                <w:numId w:val="36"/>
              </w:numPr>
              <w:rPr>
                <w:sz w:val="20"/>
                <w:szCs w:val="20"/>
              </w:rPr>
            </w:pPr>
            <w:r>
              <w:rPr>
                <w:sz w:val="20"/>
                <w:szCs w:val="20"/>
              </w:rPr>
              <w:t>P</w:t>
            </w:r>
            <w:r w:rsidR="00A077AB" w:rsidRPr="00DB54A6">
              <w:rPr>
                <w:sz w:val="20"/>
                <w:szCs w:val="20"/>
              </w:rPr>
              <w:t>roduce reports to assist in identifying any areas of weakness relating to the entry of data by individual users or departments and assist in initiating any appropriate training and development requirements.</w:t>
            </w:r>
          </w:p>
          <w:p w14:paraId="142E2600" w14:textId="77777777" w:rsidR="00DB54A6" w:rsidRPr="00DB54A6" w:rsidRDefault="00DB54A6" w:rsidP="00DB54A6">
            <w:pPr>
              <w:ind w:left="720"/>
              <w:rPr>
                <w:sz w:val="20"/>
                <w:szCs w:val="20"/>
              </w:rPr>
            </w:pPr>
          </w:p>
          <w:p w14:paraId="49749CAD" w14:textId="77777777" w:rsidR="00770657" w:rsidRPr="00DB54A6" w:rsidRDefault="00770657" w:rsidP="00DB54A6">
            <w:pPr>
              <w:numPr>
                <w:ilvl w:val="0"/>
                <w:numId w:val="37"/>
              </w:numPr>
              <w:rPr>
                <w:sz w:val="20"/>
                <w:szCs w:val="20"/>
              </w:rPr>
            </w:pPr>
            <w:r w:rsidRPr="00DB54A6">
              <w:rPr>
                <w:sz w:val="20"/>
                <w:szCs w:val="20"/>
              </w:rPr>
              <w:t xml:space="preserve">Undertake audits of the system  on a regular monthly basis ensuring users are entering data in a complete and appropriate manner </w:t>
            </w:r>
            <w:r w:rsidR="006B50F6" w:rsidRPr="00DB54A6">
              <w:rPr>
                <w:sz w:val="20"/>
                <w:szCs w:val="20"/>
              </w:rPr>
              <w:t>e.g.</w:t>
            </w:r>
            <w:r w:rsidRPr="00DB54A6">
              <w:rPr>
                <w:sz w:val="20"/>
                <w:szCs w:val="20"/>
              </w:rPr>
              <w:t xml:space="preserve">, shift data entered and authorised for all staff members. Advising any </w:t>
            </w:r>
            <w:proofErr w:type="spellStart"/>
            <w:r w:rsidRPr="00DB54A6">
              <w:rPr>
                <w:sz w:val="20"/>
                <w:szCs w:val="20"/>
              </w:rPr>
              <w:t>non compliant</w:t>
            </w:r>
            <w:proofErr w:type="spellEnd"/>
            <w:r w:rsidRPr="00DB54A6">
              <w:rPr>
                <w:sz w:val="20"/>
                <w:szCs w:val="20"/>
              </w:rPr>
              <w:t xml:space="preserve"> areas of the appropriate actions required.</w:t>
            </w:r>
          </w:p>
          <w:p w14:paraId="19AB680D" w14:textId="77777777" w:rsidR="006C24B7" w:rsidRPr="00DB54A6" w:rsidRDefault="006C24B7" w:rsidP="006C24B7">
            <w:pPr>
              <w:ind w:left="720"/>
              <w:rPr>
                <w:sz w:val="20"/>
                <w:szCs w:val="20"/>
              </w:rPr>
            </w:pPr>
          </w:p>
          <w:p w14:paraId="5FC36DF9" w14:textId="77777777" w:rsidR="001B3BB3" w:rsidRPr="00DB54A6" w:rsidRDefault="001B3BB3" w:rsidP="001B3BB3">
            <w:pPr>
              <w:numPr>
                <w:ilvl w:val="0"/>
                <w:numId w:val="36"/>
              </w:numPr>
              <w:rPr>
                <w:sz w:val="20"/>
                <w:szCs w:val="20"/>
              </w:rPr>
            </w:pPr>
            <w:r w:rsidRPr="00DB54A6">
              <w:rPr>
                <w:sz w:val="20"/>
                <w:szCs w:val="20"/>
              </w:rPr>
              <w:t xml:space="preserve">Deliver training on the </w:t>
            </w:r>
            <w:r w:rsidR="006C24B7" w:rsidRPr="00DB54A6">
              <w:rPr>
                <w:sz w:val="20"/>
                <w:szCs w:val="20"/>
              </w:rPr>
              <w:t>administration functions</w:t>
            </w:r>
            <w:r w:rsidRPr="00DB54A6">
              <w:rPr>
                <w:sz w:val="20"/>
                <w:szCs w:val="20"/>
              </w:rPr>
              <w:t xml:space="preserve"> of  SSTS to staff</w:t>
            </w:r>
            <w:r w:rsidR="00471755" w:rsidRPr="00DB54A6">
              <w:rPr>
                <w:sz w:val="20"/>
                <w:szCs w:val="20"/>
              </w:rPr>
              <w:t xml:space="preserve"> members new to the department ensuring competency in undertaking basic system administration tasks. </w:t>
            </w:r>
          </w:p>
          <w:p w14:paraId="675ECC96" w14:textId="77777777" w:rsidR="00972A3A" w:rsidRPr="00DB54A6" w:rsidRDefault="00972A3A" w:rsidP="00972A3A">
            <w:pPr>
              <w:ind w:left="720"/>
              <w:rPr>
                <w:sz w:val="20"/>
                <w:szCs w:val="20"/>
              </w:rPr>
            </w:pPr>
          </w:p>
          <w:p w14:paraId="3ADB7C3F" w14:textId="77777777" w:rsidR="00972A3A" w:rsidRPr="00DB54A6" w:rsidRDefault="00972A3A" w:rsidP="001B3BB3">
            <w:pPr>
              <w:numPr>
                <w:ilvl w:val="0"/>
                <w:numId w:val="36"/>
              </w:numPr>
              <w:rPr>
                <w:sz w:val="20"/>
                <w:szCs w:val="20"/>
              </w:rPr>
            </w:pPr>
            <w:r w:rsidRPr="00DB54A6">
              <w:rPr>
                <w:sz w:val="20"/>
                <w:szCs w:val="20"/>
              </w:rPr>
              <w:t>Support the training of system users by delivering ad hoc training when queries / issues arise.</w:t>
            </w:r>
          </w:p>
          <w:p w14:paraId="113A49FE" w14:textId="77777777" w:rsidR="003E5F2C" w:rsidRPr="00DB54A6" w:rsidRDefault="003E5F2C" w:rsidP="003E5F2C">
            <w:pPr>
              <w:pStyle w:val="ListParagraph"/>
              <w:rPr>
                <w:sz w:val="20"/>
                <w:szCs w:val="20"/>
              </w:rPr>
            </w:pPr>
          </w:p>
          <w:p w14:paraId="0435453B" w14:textId="77777777" w:rsidR="003E5F2C" w:rsidRPr="00DB54A6" w:rsidRDefault="003E5F2C" w:rsidP="001B3BB3">
            <w:pPr>
              <w:numPr>
                <w:ilvl w:val="0"/>
                <w:numId w:val="36"/>
              </w:numPr>
              <w:rPr>
                <w:sz w:val="20"/>
                <w:szCs w:val="20"/>
              </w:rPr>
            </w:pPr>
            <w:r w:rsidRPr="00DB54A6">
              <w:rPr>
                <w:sz w:val="20"/>
                <w:szCs w:val="20"/>
              </w:rPr>
              <w:lastRenderedPageBreak/>
              <w:t xml:space="preserve">Propose changes to own and departmental working practices when recognising any </w:t>
            </w:r>
            <w:r w:rsidR="00770657" w:rsidRPr="00DB54A6">
              <w:rPr>
                <w:sz w:val="20"/>
                <w:szCs w:val="20"/>
              </w:rPr>
              <w:t>inefficiency</w:t>
            </w:r>
            <w:r w:rsidRPr="00DB54A6">
              <w:rPr>
                <w:sz w:val="20"/>
                <w:szCs w:val="20"/>
              </w:rPr>
              <w:t xml:space="preserve"> in current practice. </w:t>
            </w:r>
            <w:r w:rsidR="00211803" w:rsidRPr="00DB54A6">
              <w:rPr>
                <w:sz w:val="20"/>
                <w:szCs w:val="20"/>
              </w:rPr>
              <w:t xml:space="preserve"> Implement and work to amendments to current practice and policy.</w:t>
            </w:r>
          </w:p>
          <w:p w14:paraId="0AADA581" w14:textId="77777777" w:rsidR="00A077AB" w:rsidRPr="00DB54A6" w:rsidRDefault="00A077AB" w:rsidP="00A077AB">
            <w:pPr>
              <w:rPr>
                <w:sz w:val="20"/>
                <w:szCs w:val="20"/>
              </w:rPr>
            </w:pPr>
          </w:p>
          <w:p w14:paraId="42B2FAC3" w14:textId="77777777" w:rsidR="009E08FA" w:rsidRPr="00DB54A6" w:rsidRDefault="00212201" w:rsidP="009E08FA">
            <w:pPr>
              <w:numPr>
                <w:ilvl w:val="0"/>
                <w:numId w:val="37"/>
              </w:numPr>
              <w:rPr>
                <w:sz w:val="20"/>
                <w:szCs w:val="20"/>
              </w:rPr>
            </w:pPr>
            <w:r w:rsidRPr="00DB54A6">
              <w:rPr>
                <w:sz w:val="20"/>
                <w:szCs w:val="20"/>
              </w:rPr>
              <w:t>Undertake</w:t>
            </w:r>
            <w:r w:rsidR="00A077AB" w:rsidRPr="00DB54A6">
              <w:rPr>
                <w:sz w:val="20"/>
                <w:szCs w:val="20"/>
              </w:rPr>
              <w:t xml:space="preserve"> </w:t>
            </w:r>
            <w:r w:rsidRPr="00DB54A6">
              <w:rPr>
                <w:sz w:val="20"/>
                <w:szCs w:val="20"/>
              </w:rPr>
              <w:t xml:space="preserve">national and local </w:t>
            </w:r>
            <w:r w:rsidR="00A077AB" w:rsidRPr="00DB54A6">
              <w:rPr>
                <w:sz w:val="20"/>
                <w:szCs w:val="20"/>
              </w:rPr>
              <w:t>system</w:t>
            </w:r>
            <w:r w:rsidRPr="00DB54A6">
              <w:rPr>
                <w:sz w:val="20"/>
                <w:szCs w:val="20"/>
              </w:rPr>
              <w:t>s</w:t>
            </w:r>
            <w:r w:rsidR="00A077AB" w:rsidRPr="00DB54A6">
              <w:rPr>
                <w:sz w:val="20"/>
                <w:szCs w:val="20"/>
              </w:rPr>
              <w:t xml:space="preserve"> testing as required in preparation for system</w:t>
            </w:r>
            <w:r w:rsidRPr="00DB54A6">
              <w:rPr>
                <w:sz w:val="20"/>
                <w:szCs w:val="20"/>
              </w:rPr>
              <w:t>s</w:t>
            </w:r>
            <w:r w:rsidR="00A077AB" w:rsidRPr="00DB54A6">
              <w:rPr>
                <w:sz w:val="20"/>
                <w:szCs w:val="20"/>
              </w:rPr>
              <w:t xml:space="preserve"> updates.</w:t>
            </w:r>
          </w:p>
          <w:p w14:paraId="674AEDD1" w14:textId="77777777" w:rsidR="00A077AB" w:rsidRPr="00DB54A6" w:rsidRDefault="009E08FA" w:rsidP="00770657">
            <w:pPr>
              <w:rPr>
                <w:sz w:val="20"/>
                <w:szCs w:val="20"/>
              </w:rPr>
            </w:pPr>
            <w:r w:rsidRPr="00DB54A6">
              <w:rPr>
                <w:sz w:val="20"/>
                <w:szCs w:val="20"/>
              </w:rPr>
              <w:t xml:space="preserve"> </w:t>
            </w:r>
          </w:p>
          <w:p w14:paraId="4092691B" w14:textId="77777777" w:rsidR="00F367A9" w:rsidRPr="00DB54A6" w:rsidRDefault="00A077AB" w:rsidP="00DA5BC5">
            <w:pPr>
              <w:numPr>
                <w:ilvl w:val="0"/>
                <w:numId w:val="38"/>
              </w:numPr>
              <w:rPr>
                <w:sz w:val="20"/>
                <w:szCs w:val="20"/>
              </w:rPr>
            </w:pPr>
            <w:r w:rsidRPr="00DB54A6">
              <w:rPr>
                <w:sz w:val="20"/>
                <w:szCs w:val="20"/>
              </w:rPr>
              <w:t xml:space="preserve">Ensure compliance with </w:t>
            </w:r>
            <w:r w:rsidR="00CE53B0" w:rsidRPr="00D451D2">
              <w:rPr>
                <w:sz w:val="20"/>
                <w:szCs w:val="20"/>
              </w:rPr>
              <w:t xml:space="preserve">General Data Protection Regulations </w:t>
            </w:r>
            <w:r w:rsidRPr="00DB54A6">
              <w:rPr>
                <w:sz w:val="20"/>
                <w:szCs w:val="20"/>
              </w:rPr>
              <w:t xml:space="preserve"> in relation to data held by the</w:t>
            </w:r>
            <w:r w:rsidR="00DA5BC5" w:rsidRPr="00DB54A6">
              <w:rPr>
                <w:sz w:val="20"/>
                <w:szCs w:val="20"/>
              </w:rPr>
              <w:t xml:space="preserve"> </w:t>
            </w:r>
            <w:r w:rsidRPr="00DB54A6">
              <w:rPr>
                <w:sz w:val="20"/>
                <w:szCs w:val="20"/>
              </w:rPr>
              <w:t>system</w:t>
            </w:r>
            <w:r w:rsidR="00DA5BC5" w:rsidRPr="00DB54A6">
              <w:rPr>
                <w:sz w:val="20"/>
                <w:szCs w:val="20"/>
              </w:rPr>
              <w:t xml:space="preserve"> </w:t>
            </w:r>
            <w:r w:rsidRPr="00DB54A6">
              <w:rPr>
                <w:sz w:val="20"/>
                <w:szCs w:val="20"/>
              </w:rPr>
              <w:t>in resp</w:t>
            </w:r>
            <w:r w:rsidR="00DA5BC5" w:rsidRPr="00DB54A6">
              <w:rPr>
                <w:sz w:val="20"/>
                <w:szCs w:val="20"/>
              </w:rPr>
              <w:t>ect of each individual employee.</w:t>
            </w:r>
          </w:p>
          <w:p w14:paraId="4BD70627" w14:textId="77777777" w:rsidR="000653B5" w:rsidRPr="00DB54A6" w:rsidRDefault="000653B5" w:rsidP="000653B5">
            <w:pPr>
              <w:ind w:left="720"/>
              <w:rPr>
                <w:sz w:val="20"/>
                <w:szCs w:val="20"/>
              </w:rPr>
            </w:pPr>
          </w:p>
          <w:p w14:paraId="1313DBBD" w14:textId="77777777" w:rsidR="000653B5" w:rsidRPr="00DB54A6" w:rsidRDefault="000653B5" w:rsidP="00DA5BC5">
            <w:pPr>
              <w:numPr>
                <w:ilvl w:val="0"/>
                <w:numId w:val="38"/>
              </w:numPr>
              <w:rPr>
                <w:sz w:val="20"/>
                <w:szCs w:val="20"/>
              </w:rPr>
            </w:pPr>
            <w:r w:rsidRPr="00DB54A6">
              <w:rPr>
                <w:sz w:val="20"/>
                <w:szCs w:val="20"/>
              </w:rPr>
              <w:t>Ensure system hierarchies and staff data are reflective of organisational structures allowing accurate reporting of both local and corporate information.</w:t>
            </w:r>
          </w:p>
          <w:p w14:paraId="7BE1A5C4" w14:textId="77777777" w:rsidR="0024495B" w:rsidRPr="00DB54A6" w:rsidRDefault="0024495B" w:rsidP="0024495B">
            <w:pPr>
              <w:pStyle w:val="ListParagraph"/>
              <w:rPr>
                <w:sz w:val="20"/>
                <w:szCs w:val="20"/>
              </w:rPr>
            </w:pPr>
          </w:p>
          <w:p w14:paraId="1AA154AE" w14:textId="77777777" w:rsidR="0024495B" w:rsidRPr="00DB54A6" w:rsidRDefault="0024495B" w:rsidP="00DA5BC5">
            <w:pPr>
              <w:numPr>
                <w:ilvl w:val="0"/>
                <w:numId w:val="38"/>
              </w:numPr>
              <w:rPr>
                <w:sz w:val="20"/>
                <w:szCs w:val="20"/>
              </w:rPr>
            </w:pPr>
            <w:r w:rsidRPr="00DB54A6">
              <w:rPr>
                <w:sz w:val="20"/>
                <w:szCs w:val="20"/>
              </w:rPr>
              <w:t xml:space="preserve">Ensure queries/changes/other systems related activities are undertaken in a timely and efficient manner in accordance with NHS Tayside recognised operating procedures and departmental processes. </w:t>
            </w:r>
          </w:p>
          <w:p w14:paraId="3A3A5015" w14:textId="77777777" w:rsidR="00471755" w:rsidRDefault="00471755" w:rsidP="00471755">
            <w:pPr>
              <w:pStyle w:val="ListParagraph"/>
              <w:rPr>
                <w:sz w:val="20"/>
                <w:szCs w:val="20"/>
              </w:rPr>
            </w:pPr>
          </w:p>
          <w:p w14:paraId="318ACF2D" w14:textId="77777777" w:rsidR="00C946DA" w:rsidRPr="00C946DA" w:rsidRDefault="00C946DA" w:rsidP="00C946DA">
            <w:pPr>
              <w:keepNext/>
              <w:keepLines/>
              <w:ind w:left="720"/>
              <w:rPr>
                <w:b/>
                <w:sz w:val="20"/>
                <w:szCs w:val="20"/>
              </w:rPr>
            </w:pPr>
            <w:r w:rsidRPr="00C946DA">
              <w:rPr>
                <w:b/>
                <w:sz w:val="20"/>
                <w:szCs w:val="20"/>
              </w:rPr>
              <w:t>Induction Standards &amp; Code of Conduct</w:t>
            </w:r>
          </w:p>
          <w:p w14:paraId="026681B6" w14:textId="353AC3B2" w:rsidR="00C946DA" w:rsidRPr="00C946DA" w:rsidRDefault="00C946DA" w:rsidP="00C946DA">
            <w:pPr>
              <w:pStyle w:val="ListParagraph"/>
              <w:rPr>
                <w:sz w:val="20"/>
                <w:szCs w:val="20"/>
              </w:rPr>
            </w:pPr>
            <w:r w:rsidRPr="00C946DA">
              <w:rPr>
                <w:sz w:val="20"/>
                <w:szCs w:val="20"/>
              </w:rPr>
              <w:t>Your performance must comply with the national “Mandatory Induction Standards for Healthcare Support Workers 2009” and with the Code of Conduct for Healthcare Support Workers.</w:t>
            </w:r>
          </w:p>
          <w:p w14:paraId="6A1F0A4C" w14:textId="77777777" w:rsidR="00DA5BC5" w:rsidRPr="00DB54A6" w:rsidRDefault="00DA5BC5" w:rsidP="00DA5BC5">
            <w:pPr>
              <w:rPr>
                <w:sz w:val="20"/>
                <w:szCs w:val="20"/>
              </w:rPr>
            </w:pPr>
          </w:p>
        </w:tc>
      </w:tr>
      <w:tr w:rsidR="00AE4396" w:rsidRPr="00DB54A6" w14:paraId="4D9CCAA0" w14:textId="77777777">
        <w:tc>
          <w:tcPr>
            <w:tcW w:w="9621" w:type="dxa"/>
          </w:tcPr>
          <w:p w14:paraId="4030BFA3" w14:textId="77777777" w:rsidR="00AE4396" w:rsidRPr="00DB54A6" w:rsidRDefault="00AE4396">
            <w:pPr>
              <w:pStyle w:val="Heading2"/>
              <w:numPr>
                <w:ilvl w:val="0"/>
                <w:numId w:val="2"/>
              </w:numPr>
              <w:spacing w:before="0" w:after="0"/>
              <w:rPr>
                <w:rFonts w:ascii="Arial" w:hAnsi="Arial" w:cs="Arial"/>
                <w:sz w:val="20"/>
                <w:szCs w:val="20"/>
              </w:rPr>
            </w:pPr>
            <w:r w:rsidRPr="00DB54A6">
              <w:rPr>
                <w:rFonts w:ascii="Arial" w:hAnsi="Arial" w:cs="Arial"/>
                <w:sz w:val="20"/>
                <w:szCs w:val="20"/>
              </w:rPr>
              <w:lastRenderedPageBreak/>
              <w:t>COMMUNICATIONS AND RELATIONSHIPS</w:t>
            </w:r>
          </w:p>
          <w:p w14:paraId="2934AAF4" w14:textId="77777777" w:rsidR="005E6394" w:rsidRPr="00DB54A6" w:rsidRDefault="005E6394" w:rsidP="005E6394">
            <w:pPr>
              <w:rPr>
                <w:sz w:val="20"/>
                <w:szCs w:val="20"/>
              </w:rPr>
            </w:pPr>
            <w:r w:rsidRPr="00DB54A6">
              <w:rPr>
                <w:sz w:val="20"/>
                <w:szCs w:val="20"/>
              </w:rPr>
              <w:t>Communication is undertaken on a regular basis by e-mail, in writing, by telephone and in person with:</w:t>
            </w:r>
          </w:p>
          <w:p w14:paraId="648F2B34" w14:textId="77777777" w:rsidR="005E6394" w:rsidRPr="00DB54A6" w:rsidRDefault="005E6394" w:rsidP="005E6394">
            <w:pPr>
              <w:rPr>
                <w:sz w:val="20"/>
                <w:szCs w:val="20"/>
              </w:rPr>
            </w:pPr>
          </w:p>
          <w:p w14:paraId="63795E8D" w14:textId="77777777" w:rsidR="005E6394" w:rsidRDefault="006440D1" w:rsidP="00CB5E4F">
            <w:pPr>
              <w:numPr>
                <w:ilvl w:val="0"/>
                <w:numId w:val="28"/>
              </w:numPr>
              <w:rPr>
                <w:sz w:val="20"/>
                <w:szCs w:val="20"/>
              </w:rPr>
            </w:pPr>
            <w:r>
              <w:rPr>
                <w:sz w:val="20"/>
                <w:szCs w:val="20"/>
              </w:rPr>
              <w:t xml:space="preserve">SSTS team members </w:t>
            </w:r>
          </w:p>
          <w:p w14:paraId="422D404F" w14:textId="77777777" w:rsidR="00461C35" w:rsidRPr="00DB54A6" w:rsidRDefault="00461C35" w:rsidP="005E6394">
            <w:pPr>
              <w:numPr>
                <w:ilvl w:val="0"/>
                <w:numId w:val="28"/>
              </w:numPr>
              <w:rPr>
                <w:sz w:val="20"/>
                <w:szCs w:val="20"/>
              </w:rPr>
            </w:pPr>
            <w:r>
              <w:rPr>
                <w:sz w:val="20"/>
                <w:szCs w:val="20"/>
              </w:rPr>
              <w:t>Payroll Team members</w:t>
            </w:r>
          </w:p>
          <w:p w14:paraId="5D08DE8E" w14:textId="77777777" w:rsidR="005E6394" w:rsidRPr="00DB54A6" w:rsidRDefault="005E6394" w:rsidP="005E6394">
            <w:pPr>
              <w:numPr>
                <w:ilvl w:val="0"/>
                <w:numId w:val="28"/>
              </w:numPr>
              <w:rPr>
                <w:sz w:val="20"/>
                <w:szCs w:val="20"/>
              </w:rPr>
            </w:pPr>
            <w:r w:rsidRPr="00DB54A6">
              <w:rPr>
                <w:sz w:val="20"/>
                <w:szCs w:val="20"/>
              </w:rPr>
              <w:t>SSTS system personnel in Scotland</w:t>
            </w:r>
          </w:p>
          <w:p w14:paraId="384ECED8" w14:textId="77777777" w:rsidR="005E6394" w:rsidRPr="00DB54A6" w:rsidRDefault="005E6394" w:rsidP="005E6394">
            <w:pPr>
              <w:numPr>
                <w:ilvl w:val="0"/>
                <w:numId w:val="28"/>
              </w:numPr>
              <w:rPr>
                <w:sz w:val="20"/>
                <w:szCs w:val="20"/>
              </w:rPr>
            </w:pPr>
            <w:r w:rsidRPr="00DB54A6">
              <w:rPr>
                <w:sz w:val="20"/>
                <w:szCs w:val="20"/>
              </w:rPr>
              <w:t>Atos Origin</w:t>
            </w:r>
          </w:p>
          <w:p w14:paraId="42620577" w14:textId="77777777" w:rsidR="005E6394" w:rsidRPr="00DB54A6" w:rsidRDefault="005E6394" w:rsidP="005E6394">
            <w:pPr>
              <w:numPr>
                <w:ilvl w:val="0"/>
                <w:numId w:val="28"/>
              </w:numPr>
              <w:rPr>
                <w:sz w:val="20"/>
                <w:szCs w:val="20"/>
              </w:rPr>
            </w:pPr>
            <w:r w:rsidRPr="00DB54A6">
              <w:rPr>
                <w:sz w:val="20"/>
                <w:szCs w:val="20"/>
              </w:rPr>
              <w:t>Line Managers / Directorate Managers / Workforce Department</w:t>
            </w:r>
          </w:p>
          <w:p w14:paraId="45788DA2" w14:textId="77777777" w:rsidR="005E6394" w:rsidRPr="00DB54A6" w:rsidRDefault="005E6394" w:rsidP="005E6394">
            <w:pPr>
              <w:numPr>
                <w:ilvl w:val="0"/>
                <w:numId w:val="28"/>
              </w:numPr>
              <w:rPr>
                <w:sz w:val="20"/>
                <w:szCs w:val="20"/>
              </w:rPr>
            </w:pPr>
            <w:r w:rsidRPr="00DB54A6">
              <w:rPr>
                <w:sz w:val="20"/>
                <w:szCs w:val="20"/>
              </w:rPr>
              <w:t>SSTS Users</w:t>
            </w:r>
          </w:p>
          <w:p w14:paraId="3CDE4CCE" w14:textId="77777777" w:rsidR="005E6394" w:rsidRPr="00DB54A6" w:rsidRDefault="005E6394" w:rsidP="005E6394">
            <w:pPr>
              <w:numPr>
                <w:ilvl w:val="0"/>
                <w:numId w:val="28"/>
              </w:numPr>
              <w:rPr>
                <w:sz w:val="20"/>
                <w:szCs w:val="20"/>
              </w:rPr>
            </w:pPr>
            <w:r w:rsidRPr="00DB54A6">
              <w:rPr>
                <w:sz w:val="20"/>
                <w:szCs w:val="20"/>
              </w:rPr>
              <w:t>LANDesk</w:t>
            </w:r>
          </w:p>
          <w:p w14:paraId="37354338" w14:textId="77777777" w:rsidR="005E6394" w:rsidRPr="00DB54A6" w:rsidRDefault="0024495B" w:rsidP="005E6394">
            <w:pPr>
              <w:numPr>
                <w:ilvl w:val="0"/>
                <w:numId w:val="28"/>
              </w:numPr>
              <w:rPr>
                <w:sz w:val="20"/>
                <w:szCs w:val="20"/>
              </w:rPr>
            </w:pPr>
            <w:r w:rsidRPr="00DB54A6">
              <w:rPr>
                <w:sz w:val="20"/>
                <w:szCs w:val="20"/>
              </w:rPr>
              <w:t>eHealth</w:t>
            </w:r>
            <w:r w:rsidR="005E6394" w:rsidRPr="00DB54A6">
              <w:rPr>
                <w:sz w:val="20"/>
                <w:szCs w:val="20"/>
              </w:rPr>
              <w:t xml:space="preserve"> Training Department</w:t>
            </w:r>
          </w:p>
          <w:p w14:paraId="116080A8" w14:textId="77777777" w:rsidR="005E6394" w:rsidRPr="00DB54A6" w:rsidRDefault="0024495B" w:rsidP="005E6394">
            <w:pPr>
              <w:numPr>
                <w:ilvl w:val="0"/>
                <w:numId w:val="28"/>
              </w:numPr>
              <w:rPr>
                <w:sz w:val="20"/>
                <w:szCs w:val="20"/>
              </w:rPr>
            </w:pPr>
            <w:r w:rsidRPr="00DB54A6">
              <w:rPr>
                <w:sz w:val="20"/>
                <w:szCs w:val="20"/>
              </w:rPr>
              <w:t>Staff members from various disciplines / levels</w:t>
            </w:r>
          </w:p>
          <w:p w14:paraId="3E34612F" w14:textId="77777777" w:rsidR="005E6394" w:rsidRPr="00DB54A6" w:rsidRDefault="005E6394" w:rsidP="005E6394">
            <w:pPr>
              <w:numPr>
                <w:ilvl w:val="0"/>
                <w:numId w:val="28"/>
              </w:numPr>
              <w:rPr>
                <w:sz w:val="20"/>
                <w:szCs w:val="20"/>
              </w:rPr>
            </w:pPr>
            <w:r w:rsidRPr="00DB54A6">
              <w:rPr>
                <w:sz w:val="20"/>
                <w:szCs w:val="20"/>
              </w:rPr>
              <w:t>Audit</w:t>
            </w:r>
          </w:p>
          <w:p w14:paraId="7A810BBB" w14:textId="77777777" w:rsidR="005E6394" w:rsidRPr="00DB54A6" w:rsidRDefault="005E6394" w:rsidP="005E6394">
            <w:pPr>
              <w:rPr>
                <w:sz w:val="20"/>
                <w:szCs w:val="20"/>
              </w:rPr>
            </w:pPr>
          </w:p>
          <w:p w14:paraId="43AC05F6" w14:textId="77777777" w:rsidR="005E6394" w:rsidRPr="00DB54A6" w:rsidRDefault="005E6394" w:rsidP="005E6394">
            <w:pPr>
              <w:rPr>
                <w:sz w:val="20"/>
                <w:szCs w:val="20"/>
                <w:u w:val="single"/>
              </w:rPr>
            </w:pPr>
            <w:r w:rsidRPr="00DB54A6">
              <w:rPr>
                <w:sz w:val="20"/>
                <w:szCs w:val="20"/>
                <w:u w:val="single"/>
              </w:rPr>
              <w:t>Purpose</w:t>
            </w:r>
          </w:p>
          <w:p w14:paraId="396D801D" w14:textId="77777777" w:rsidR="005E6394" w:rsidRPr="00DB54A6" w:rsidRDefault="005E6394" w:rsidP="005E6394">
            <w:pPr>
              <w:rPr>
                <w:sz w:val="20"/>
                <w:szCs w:val="20"/>
                <w:u w:val="single"/>
              </w:rPr>
            </w:pPr>
          </w:p>
          <w:p w14:paraId="38D8B8E5" w14:textId="77777777" w:rsidR="005E6394" w:rsidRPr="00DB54A6" w:rsidRDefault="005E6394" w:rsidP="005E6394">
            <w:pPr>
              <w:rPr>
                <w:sz w:val="20"/>
                <w:szCs w:val="20"/>
              </w:rPr>
            </w:pPr>
            <w:r w:rsidRPr="00DB54A6">
              <w:rPr>
                <w:sz w:val="20"/>
                <w:szCs w:val="20"/>
              </w:rPr>
              <w:t>To maintain</w:t>
            </w:r>
            <w:r w:rsidR="000653B5" w:rsidRPr="00DB54A6">
              <w:rPr>
                <w:sz w:val="20"/>
                <w:szCs w:val="20"/>
              </w:rPr>
              <w:t xml:space="preserve"> a </w:t>
            </w:r>
            <w:r w:rsidRPr="00DB54A6">
              <w:rPr>
                <w:sz w:val="20"/>
                <w:szCs w:val="20"/>
              </w:rPr>
              <w:t>level of communication and build relationships in order to fulfil key result areas.</w:t>
            </w:r>
          </w:p>
          <w:p w14:paraId="6D39F34B" w14:textId="77777777" w:rsidR="005E6394" w:rsidRPr="00DB54A6" w:rsidRDefault="005E6394" w:rsidP="005E6394">
            <w:pPr>
              <w:rPr>
                <w:sz w:val="20"/>
                <w:szCs w:val="20"/>
              </w:rPr>
            </w:pPr>
          </w:p>
          <w:p w14:paraId="633776BC" w14:textId="77777777" w:rsidR="005E6394" w:rsidRPr="00DB54A6" w:rsidRDefault="005E6394" w:rsidP="005E6394">
            <w:pPr>
              <w:rPr>
                <w:sz w:val="20"/>
                <w:szCs w:val="20"/>
              </w:rPr>
            </w:pPr>
            <w:r w:rsidRPr="00DB54A6">
              <w:rPr>
                <w:sz w:val="20"/>
                <w:szCs w:val="20"/>
              </w:rPr>
              <w:t>To provide assistance regarding issues relating to pay through SSTS</w:t>
            </w:r>
            <w:r w:rsidR="000653B5" w:rsidRPr="00DB54A6">
              <w:rPr>
                <w:sz w:val="20"/>
                <w:szCs w:val="20"/>
              </w:rPr>
              <w:t>,</w:t>
            </w:r>
            <w:r w:rsidRPr="00DB54A6">
              <w:rPr>
                <w:sz w:val="20"/>
                <w:szCs w:val="20"/>
              </w:rPr>
              <w:t xml:space="preserve"> assist in solving problems with staff who actively use the systems.</w:t>
            </w:r>
          </w:p>
          <w:p w14:paraId="61D2F91D" w14:textId="77777777" w:rsidR="005E6394" w:rsidRPr="00DB54A6" w:rsidRDefault="005E6394" w:rsidP="005E6394">
            <w:pPr>
              <w:rPr>
                <w:sz w:val="20"/>
                <w:szCs w:val="20"/>
              </w:rPr>
            </w:pPr>
          </w:p>
          <w:p w14:paraId="75ABC02C" w14:textId="77777777" w:rsidR="005E6394" w:rsidRPr="00DB54A6" w:rsidRDefault="000653B5" w:rsidP="005E6394">
            <w:pPr>
              <w:rPr>
                <w:sz w:val="20"/>
                <w:szCs w:val="20"/>
              </w:rPr>
            </w:pPr>
            <w:r w:rsidRPr="00DB54A6">
              <w:rPr>
                <w:sz w:val="20"/>
                <w:szCs w:val="20"/>
              </w:rPr>
              <w:t>P</w:t>
            </w:r>
            <w:r w:rsidR="005E6394" w:rsidRPr="00DB54A6">
              <w:rPr>
                <w:sz w:val="20"/>
                <w:szCs w:val="20"/>
              </w:rPr>
              <w:t>roviding clear instruction in order to promote understanding of the system so that accurate data is recorded with when required e.g. explaining recording of sick leave in the required system in order for occupational and statutory sick pay to be paid correctly.</w:t>
            </w:r>
          </w:p>
          <w:p w14:paraId="58F854BD" w14:textId="77777777" w:rsidR="005E6394" w:rsidRPr="00DB54A6" w:rsidRDefault="005E6394" w:rsidP="005E6394">
            <w:pPr>
              <w:rPr>
                <w:sz w:val="20"/>
                <w:szCs w:val="20"/>
              </w:rPr>
            </w:pPr>
          </w:p>
          <w:p w14:paraId="49D7C122" w14:textId="77777777" w:rsidR="005E6394" w:rsidRPr="00DB54A6" w:rsidRDefault="005E6394" w:rsidP="005E6394">
            <w:pPr>
              <w:rPr>
                <w:sz w:val="20"/>
                <w:szCs w:val="20"/>
              </w:rPr>
            </w:pPr>
          </w:p>
          <w:p w14:paraId="75191375" w14:textId="77777777" w:rsidR="005E6394" w:rsidRPr="00DB54A6" w:rsidRDefault="005E6394" w:rsidP="005E6394">
            <w:pPr>
              <w:rPr>
                <w:sz w:val="20"/>
                <w:szCs w:val="20"/>
              </w:rPr>
            </w:pPr>
            <w:r w:rsidRPr="00DB54A6">
              <w:rPr>
                <w:sz w:val="20"/>
                <w:szCs w:val="20"/>
              </w:rPr>
              <w:t>The post holder must have the ability to communicate information in a readily understood manner.</w:t>
            </w:r>
          </w:p>
          <w:p w14:paraId="5E0C7519" w14:textId="77777777" w:rsidR="005E6394" w:rsidRPr="00DB54A6" w:rsidRDefault="005E6394" w:rsidP="005E6394">
            <w:pPr>
              <w:rPr>
                <w:sz w:val="20"/>
                <w:szCs w:val="20"/>
              </w:rPr>
            </w:pPr>
            <w:r w:rsidRPr="00DB54A6">
              <w:rPr>
                <w:sz w:val="20"/>
                <w:szCs w:val="20"/>
              </w:rPr>
              <w:t>Diplomacy, tact, empathy and restraint is often required especially when dealing with staff reluctant to use the system as they are opposed to the change or are not computer literate.</w:t>
            </w:r>
          </w:p>
          <w:p w14:paraId="1EF53B31" w14:textId="77777777" w:rsidR="001D0475" w:rsidRPr="00DB54A6" w:rsidRDefault="001D0475" w:rsidP="005E6394">
            <w:pPr>
              <w:pStyle w:val="Heading2"/>
              <w:spacing w:before="0" w:after="0"/>
              <w:rPr>
                <w:rFonts w:ascii="Arial" w:hAnsi="Arial" w:cs="Arial"/>
                <w:sz w:val="20"/>
                <w:szCs w:val="20"/>
              </w:rPr>
            </w:pPr>
          </w:p>
          <w:p w14:paraId="40EC8AFC" w14:textId="77777777" w:rsidR="00F367A9" w:rsidRPr="00DB54A6" w:rsidRDefault="00F367A9" w:rsidP="00F367A9">
            <w:pPr>
              <w:pStyle w:val="Heading2"/>
              <w:spacing w:before="0" w:after="0"/>
              <w:ind w:left="705"/>
              <w:rPr>
                <w:rFonts w:ascii="Arial" w:hAnsi="Arial" w:cs="Arial"/>
                <w:b w:val="0"/>
                <w:sz w:val="20"/>
                <w:szCs w:val="20"/>
              </w:rPr>
            </w:pPr>
          </w:p>
        </w:tc>
      </w:tr>
      <w:tr w:rsidR="00AE4396" w:rsidRPr="008E68DA" w14:paraId="15729824" w14:textId="77777777">
        <w:tc>
          <w:tcPr>
            <w:tcW w:w="9621" w:type="dxa"/>
          </w:tcPr>
          <w:p w14:paraId="1316373E" w14:textId="77777777" w:rsidR="00AE4396" w:rsidRPr="00DB54A6" w:rsidRDefault="00AE4396">
            <w:pPr>
              <w:pStyle w:val="BodyTextIndent"/>
              <w:numPr>
                <w:ilvl w:val="0"/>
                <w:numId w:val="2"/>
              </w:numPr>
              <w:jc w:val="left"/>
              <w:rPr>
                <w:rFonts w:ascii="Arial" w:hAnsi="Arial" w:cs="Arial"/>
                <w:b/>
                <w:color w:val="auto"/>
                <w:sz w:val="20"/>
                <w:szCs w:val="20"/>
              </w:rPr>
            </w:pPr>
            <w:r w:rsidRPr="00DB54A6">
              <w:rPr>
                <w:rFonts w:ascii="Arial" w:hAnsi="Arial" w:cs="Arial"/>
                <w:b/>
                <w:color w:val="auto"/>
                <w:sz w:val="20"/>
                <w:szCs w:val="20"/>
              </w:rPr>
              <w:t>KNOWLEDGE, TRAINING AND EXPERIENCE REQUIRED TO DO THE JOB</w:t>
            </w:r>
          </w:p>
          <w:p w14:paraId="5651F434" w14:textId="77777777" w:rsidR="00AE4396" w:rsidRPr="00DB54A6" w:rsidRDefault="00AE4396">
            <w:pPr>
              <w:pStyle w:val="BodyTextIndent"/>
              <w:ind w:left="0"/>
              <w:jc w:val="left"/>
              <w:rPr>
                <w:rFonts w:ascii="Arial" w:hAnsi="Arial" w:cs="Arial"/>
                <w:color w:val="auto"/>
                <w:sz w:val="20"/>
                <w:szCs w:val="20"/>
              </w:rPr>
            </w:pPr>
          </w:p>
          <w:p w14:paraId="21124EF3" w14:textId="77777777" w:rsidR="000653B5" w:rsidRPr="00DB54A6" w:rsidRDefault="000653B5">
            <w:pPr>
              <w:pStyle w:val="BodyTextIndent"/>
              <w:ind w:left="0"/>
              <w:jc w:val="left"/>
              <w:rPr>
                <w:color w:val="auto"/>
                <w:sz w:val="20"/>
                <w:szCs w:val="20"/>
              </w:rPr>
            </w:pPr>
            <w:r w:rsidRPr="00DB54A6">
              <w:rPr>
                <w:color w:val="auto"/>
                <w:sz w:val="20"/>
                <w:szCs w:val="20"/>
              </w:rPr>
              <w:t xml:space="preserve">Educated to diploma level in a subject relevant to systems administration or have equivalent knowledge gained through experience in systems administration. </w:t>
            </w:r>
          </w:p>
          <w:p w14:paraId="566B94DF" w14:textId="77777777" w:rsidR="000653B5" w:rsidRPr="00DB54A6" w:rsidRDefault="000653B5">
            <w:pPr>
              <w:pStyle w:val="BodyTextIndent"/>
              <w:ind w:left="0"/>
              <w:jc w:val="left"/>
              <w:rPr>
                <w:rFonts w:ascii="Arial" w:hAnsi="Arial" w:cs="Arial"/>
                <w:color w:val="auto"/>
                <w:sz w:val="20"/>
                <w:szCs w:val="20"/>
              </w:rPr>
            </w:pPr>
          </w:p>
          <w:p w14:paraId="783B0B9F" w14:textId="77777777" w:rsidR="001E3099" w:rsidRPr="00DB54A6" w:rsidRDefault="001E3099" w:rsidP="001E3099">
            <w:pPr>
              <w:rPr>
                <w:sz w:val="20"/>
                <w:szCs w:val="20"/>
              </w:rPr>
            </w:pPr>
            <w:r w:rsidRPr="00DB54A6">
              <w:rPr>
                <w:sz w:val="20"/>
                <w:szCs w:val="20"/>
              </w:rPr>
              <w:t xml:space="preserve">Have knowledge </w:t>
            </w:r>
            <w:r w:rsidR="000653B5" w:rsidRPr="00DB54A6">
              <w:rPr>
                <w:sz w:val="20"/>
                <w:szCs w:val="20"/>
              </w:rPr>
              <w:t>and experience of all</w:t>
            </w:r>
            <w:r w:rsidRPr="00DB54A6">
              <w:rPr>
                <w:sz w:val="20"/>
                <w:szCs w:val="20"/>
              </w:rPr>
              <w:t xml:space="preserve"> Agenda for Change terms and conditions of service and the effect this has on employee information required within </w:t>
            </w:r>
            <w:proofErr w:type="spellStart"/>
            <w:r w:rsidRPr="00DB54A6">
              <w:rPr>
                <w:sz w:val="20"/>
                <w:szCs w:val="20"/>
              </w:rPr>
              <w:t>ePayroll</w:t>
            </w:r>
            <w:proofErr w:type="spellEnd"/>
            <w:r w:rsidRPr="00DB54A6">
              <w:rPr>
                <w:sz w:val="20"/>
                <w:szCs w:val="20"/>
              </w:rPr>
              <w:t xml:space="preserve"> / SSTS </w:t>
            </w:r>
          </w:p>
          <w:p w14:paraId="0C39C016" w14:textId="77777777" w:rsidR="001E3099" w:rsidRPr="00DB54A6" w:rsidRDefault="001E3099" w:rsidP="001E3099">
            <w:pPr>
              <w:rPr>
                <w:sz w:val="20"/>
                <w:szCs w:val="20"/>
              </w:rPr>
            </w:pPr>
            <w:r w:rsidRPr="00DB54A6">
              <w:rPr>
                <w:sz w:val="20"/>
                <w:szCs w:val="20"/>
              </w:rPr>
              <w:t>Have knowledge of how Scottish Standard Time System</w:t>
            </w:r>
            <w:r w:rsidR="00461C35">
              <w:rPr>
                <w:sz w:val="20"/>
                <w:szCs w:val="20"/>
              </w:rPr>
              <w:t xml:space="preserve"> and</w:t>
            </w:r>
            <w:r w:rsidRPr="00DB54A6">
              <w:rPr>
                <w:sz w:val="20"/>
                <w:szCs w:val="20"/>
              </w:rPr>
              <w:t xml:space="preserve">, </w:t>
            </w:r>
            <w:proofErr w:type="spellStart"/>
            <w:r w:rsidRPr="00DB54A6">
              <w:rPr>
                <w:sz w:val="20"/>
                <w:szCs w:val="20"/>
              </w:rPr>
              <w:t>ePayroll</w:t>
            </w:r>
            <w:proofErr w:type="spellEnd"/>
            <w:r w:rsidRPr="00DB54A6">
              <w:rPr>
                <w:sz w:val="20"/>
                <w:szCs w:val="20"/>
              </w:rPr>
              <w:t xml:space="preserve"> operates.</w:t>
            </w:r>
          </w:p>
          <w:p w14:paraId="1E8AC012" w14:textId="77777777" w:rsidR="001E3099" w:rsidRPr="00DB54A6" w:rsidRDefault="001E3099" w:rsidP="001E3099">
            <w:pPr>
              <w:rPr>
                <w:sz w:val="20"/>
                <w:szCs w:val="20"/>
              </w:rPr>
            </w:pPr>
          </w:p>
          <w:p w14:paraId="4BF72F3B" w14:textId="77777777" w:rsidR="001E3099" w:rsidRPr="00DB54A6" w:rsidRDefault="001E3099" w:rsidP="001E3099">
            <w:pPr>
              <w:rPr>
                <w:sz w:val="20"/>
                <w:szCs w:val="20"/>
              </w:rPr>
            </w:pPr>
            <w:r w:rsidRPr="00DB54A6">
              <w:rPr>
                <w:sz w:val="20"/>
                <w:szCs w:val="20"/>
              </w:rPr>
              <w:t>Ability to manage workload to strict deadlines.</w:t>
            </w:r>
          </w:p>
          <w:p w14:paraId="64DBC937" w14:textId="77777777" w:rsidR="001E3099" w:rsidRPr="00DB54A6" w:rsidRDefault="001E3099" w:rsidP="001E3099">
            <w:pPr>
              <w:rPr>
                <w:sz w:val="20"/>
                <w:szCs w:val="20"/>
              </w:rPr>
            </w:pPr>
          </w:p>
          <w:p w14:paraId="5EC33A91" w14:textId="77777777" w:rsidR="001E3099" w:rsidRPr="00DB54A6" w:rsidRDefault="001E3099" w:rsidP="001E3099">
            <w:pPr>
              <w:rPr>
                <w:sz w:val="20"/>
                <w:szCs w:val="20"/>
              </w:rPr>
            </w:pPr>
            <w:r w:rsidRPr="00DB54A6">
              <w:rPr>
                <w:sz w:val="20"/>
                <w:szCs w:val="20"/>
              </w:rPr>
              <w:t>Ability to produce high standard of work accurately and with attention to detail whilst under pressure.</w:t>
            </w:r>
          </w:p>
          <w:p w14:paraId="02AAA29F" w14:textId="77777777" w:rsidR="001E3099" w:rsidRPr="00DB54A6" w:rsidRDefault="001E3099" w:rsidP="001E3099">
            <w:pPr>
              <w:rPr>
                <w:sz w:val="20"/>
                <w:szCs w:val="20"/>
              </w:rPr>
            </w:pPr>
          </w:p>
          <w:p w14:paraId="672D6E59" w14:textId="77777777" w:rsidR="001E3099" w:rsidRPr="00DB54A6" w:rsidRDefault="001E3099" w:rsidP="001E3099">
            <w:pPr>
              <w:rPr>
                <w:sz w:val="20"/>
                <w:szCs w:val="20"/>
              </w:rPr>
            </w:pPr>
            <w:r w:rsidRPr="00DB54A6">
              <w:rPr>
                <w:sz w:val="20"/>
                <w:szCs w:val="20"/>
              </w:rPr>
              <w:t>Ability to work under pressure, manage time effectively and apply an adaptable and flexible approach to work.</w:t>
            </w:r>
          </w:p>
          <w:p w14:paraId="54EF3C34" w14:textId="77777777" w:rsidR="001E3099" w:rsidRPr="00DB54A6" w:rsidRDefault="001E3099" w:rsidP="001E3099">
            <w:pPr>
              <w:rPr>
                <w:sz w:val="20"/>
                <w:szCs w:val="20"/>
              </w:rPr>
            </w:pPr>
          </w:p>
          <w:p w14:paraId="78E568A2" w14:textId="77777777" w:rsidR="001E3099" w:rsidRPr="00DB54A6" w:rsidRDefault="001E3099" w:rsidP="001E3099">
            <w:pPr>
              <w:rPr>
                <w:sz w:val="20"/>
                <w:szCs w:val="20"/>
              </w:rPr>
            </w:pPr>
            <w:r w:rsidRPr="00DB54A6">
              <w:rPr>
                <w:sz w:val="20"/>
                <w:szCs w:val="20"/>
              </w:rPr>
              <w:t>Excellent communication and interpersonal skills.</w:t>
            </w:r>
          </w:p>
          <w:p w14:paraId="13EC1593" w14:textId="77777777" w:rsidR="001E3099" w:rsidRPr="00DB54A6" w:rsidRDefault="001E3099" w:rsidP="001E3099">
            <w:pPr>
              <w:rPr>
                <w:sz w:val="20"/>
                <w:szCs w:val="20"/>
              </w:rPr>
            </w:pPr>
          </w:p>
          <w:p w14:paraId="630472A8" w14:textId="77777777" w:rsidR="001E3099" w:rsidRPr="00DB54A6" w:rsidRDefault="001E3099" w:rsidP="001E3099">
            <w:pPr>
              <w:rPr>
                <w:sz w:val="20"/>
                <w:szCs w:val="20"/>
              </w:rPr>
            </w:pPr>
            <w:r w:rsidRPr="00DB54A6">
              <w:rPr>
                <w:sz w:val="20"/>
                <w:szCs w:val="20"/>
              </w:rPr>
              <w:t xml:space="preserve">Ability to provide detailed advice to Users / Management and other clients </w:t>
            </w:r>
            <w:r w:rsidR="000653B5" w:rsidRPr="00DB54A6">
              <w:rPr>
                <w:sz w:val="20"/>
                <w:szCs w:val="20"/>
              </w:rPr>
              <w:t>as required</w:t>
            </w:r>
          </w:p>
          <w:p w14:paraId="3CAF7118" w14:textId="77777777" w:rsidR="001E3099" w:rsidRPr="00DB54A6" w:rsidRDefault="001E3099" w:rsidP="001E3099">
            <w:pPr>
              <w:rPr>
                <w:sz w:val="20"/>
                <w:szCs w:val="20"/>
              </w:rPr>
            </w:pPr>
          </w:p>
          <w:p w14:paraId="31928C4C" w14:textId="77777777" w:rsidR="001E3099" w:rsidRPr="00DB54A6" w:rsidRDefault="001E3099" w:rsidP="001E3099">
            <w:pPr>
              <w:rPr>
                <w:sz w:val="20"/>
                <w:szCs w:val="20"/>
              </w:rPr>
            </w:pPr>
            <w:r w:rsidRPr="00DB54A6">
              <w:rPr>
                <w:sz w:val="20"/>
                <w:szCs w:val="20"/>
              </w:rPr>
              <w:t>Ability to relate confidently and with accuracy to all concerned parties.</w:t>
            </w:r>
          </w:p>
          <w:p w14:paraId="5E1D0CA2" w14:textId="77777777" w:rsidR="001E3099" w:rsidRPr="00DB54A6" w:rsidRDefault="001E3099" w:rsidP="001E3099">
            <w:pPr>
              <w:rPr>
                <w:sz w:val="20"/>
                <w:szCs w:val="20"/>
              </w:rPr>
            </w:pPr>
          </w:p>
          <w:p w14:paraId="1B7A9891" w14:textId="77777777" w:rsidR="001E3099" w:rsidRPr="00DB54A6" w:rsidRDefault="001E3099" w:rsidP="001E3099">
            <w:pPr>
              <w:rPr>
                <w:sz w:val="20"/>
                <w:szCs w:val="20"/>
              </w:rPr>
            </w:pPr>
            <w:r w:rsidRPr="00DB54A6">
              <w:rPr>
                <w:sz w:val="20"/>
                <w:szCs w:val="20"/>
              </w:rPr>
              <w:t>Advanced keyboard skills.</w:t>
            </w:r>
          </w:p>
          <w:p w14:paraId="493BB3DD" w14:textId="77777777" w:rsidR="001E3099" w:rsidRPr="00DB54A6" w:rsidRDefault="001E3099" w:rsidP="001E3099">
            <w:pPr>
              <w:rPr>
                <w:sz w:val="20"/>
                <w:szCs w:val="20"/>
              </w:rPr>
            </w:pPr>
          </w:p>
          <w:p w14:paraId="1270002D" w14:textId="77777777" w:rsidR="001E3099" w:rsidRPr="00DB54A6" w:rsidRDefault="001E3099" w:rsidP="001E3099">
            <w:pPr>
              <w:rPr>
                <w:sz w:val="20"/>
                <w:szCs w:val="20"/>
              </w:rPr>
            </w:pPr>
            <w:r w:rsidRPr="00DB54A6">
              <w:rPr>
                <w:sz w:val="20"/>
                <w:szCs w:val="20"/>
              </w:rPr>
              <w:t>Highly numerate.</w:t>
            </w:r>
          </w:p>
          <w:p w14:paraId="6DC37E7C" w14:textId="77777777" w:rsidR="001E3099" w:rsidRPr="00DB54A6" w:rsidRDefault="001E3099" w:rsidP="001E3099">
            <w:pPr>
              <w:rPr>
                <w:sz w:val="20"/>
                <w:szCs w:val="20"/>
              </w:rPr>
            </w:pPr>
          </w:p>
          <w:p w14:paraId="7FD84777" w14:textId="77777777" w:rsidR="001E3099" w:rsidRPr="00DB54A6" w:rsidRDefault="001E3099" w:rsidP="001E3099">
            <w:pPr>
              <w:rPr>
                <w:sz w:val="20"/>
                <w:szCs w:val="20"/>
              </w:rPr>
            </w:pPr>
            <w:r w:rsidRPr="00DB54A6">
              <w:rPr>
                <w:sz w:val="20"/>
                <w:szCs w:val="20"/>
              </w:rPr>
              <w:t>Ability to identify errors or problems through queries.</w:t>
            </w:r>
          </w:p>
          <w:p w14:paraId="273A9A24" w14:textId="77777777" w:rsidR="001E3099" w:rsidRPr="00DB54A6" w:rsidRDefault="001E3099" w:rsidP="001E3099">
            <w:pPr>
              <w:rPr>
                <w:sz w:val="20"/>
                <w:szCs w:val="20"/>
              </w:rPr>
            </w:pPr>
          </w:p>
          <w:p w14:paraId="0E381EF0" w14:textId="77777777" w:rsidR="001E3099" w:rsidRPr="00DB54A6" w:rsidRDefault="001E3099" w:rsidP="001E3099">
            <w:pPr>
              <w:rPr>
                <w:sz w:val="20"/>
                <w:szCs w:val="20"/>
              </w:rPr>
            </w:pPr>
            <w:r w:rsidRPr="00DB54A6">
              <w:rPr>
                <w:sz w:val="20"/>
                <w:szCs w:val="20"/>
              </w:rPr>
              <w:t xml:space="preserve">Ability to extract reports from Business Objects </w:t>
            </w:r>
            <w:r w:rsidR="00770657" w:rsidRPr="00DB54A6">
              <w:rPr>
                <w:sz w:val="20"/>
                <w:szCs w:val="20"/>
              </w:rPr>
              <w:t>to assist with problems/queries and undertake local system audits</w:t>
            </w:r>
          </w:p>
          <w:p w14:paraId="1A079815" w14:textId="77777777" w:rsidR="001E3099" w:rsidRPr="00DB54A6" w:rsidRDefault="001E3099" w:rsidP="001E3099">
            <w:pPr>
              <w:rPr>
                <w:sz w:val="20"/>
                <w:szCs w:val="20"/>
              </w:rPr>
            </w:pPr>
          </w:p>
          <w:p w14:paraId="30622EA1" w14:textId="77777777" w:rsidR="001E3099" w:rsidRPr="00DB54A6" w:rsidRDefault="001E3099" w:rsidP="001E3099"/>
          <w:p w14:paraId="41A39787" w14:textId="77777777" w:rsidR="001E3099" w:rsidRPr="00DB54A6" w:rsidRDefault="001E3099" w:rsidP="001E3099"/>
          <w:p w14:paraId="3BF8E2FF" w14:textId="77777777" w:rsidR="003538C8" w:rsidRPr="00DB54A6" w:rsidRDefault="003538C8" w:rsidP="00F367A9">
            <w:pPr>
              <w:pStyle w:val="BodyTextIndent"/>
              <w:ind w:left="360"/>
              <w:jc w:val="left"/>
              <w:rPr>
                <w:rFonts w:ascii="Arial" w:hAnsi="Arial" w:cs="Arial"/>
                <w:color w:val="auto"/>
                <w:sz w:val="20"/>
                <w:szCs w:val="20"/>
              </w:rPr>
            </w:pPr>
          </w:p>
          <w:p w14:paraId="56291904" w14:textId="77777777" w:rsidR="00F367A9" w:rsidRPr="00DB54A6" w:rsidRDefault="00F367A9" w:rsidP="00F367A9">
            <w:pPr>
              <w:pStyle w:val="BodyTextIndent"/>
              <w:ind w:left="360"/>
              <w:jc w:val="left"/>
              <w:rPr>
                <w:rFonts w:ascii="Arial" w:hAnsi="Arial" w:cs="Arial"/>
                <w:color w:val="auto"/>
                <w:sz w:val="20"/>
                <w:szCs w:val="20"/>
              </w:rPr>
            </w:pPr>
          </w:p>
          <w:p w14:paraId="01B19A21" w14:textId="77777777" w:rsidR="00F367A9" w:rsidRPr="00DB54A6" w:rsidRDefault="00F367A9" w:rsidP="00F367A9">
            <w:pPr>
              <w:pStyle w:val="BodyTextIndent"/>
              <w:ind w:left="360"/>
              <w:jc w:val="left"/>
              <w:rPr>
                <w:rFonts w:ascii="Arial" w:hAnsi="Arial" w:cs="Arial"/>
                <w:color w:val="auto"/>
                <w:sz w:val="20"/>
                <w:szCs w:val="20"/>
              </w:rPr>
            </w:pPr>
          </w:p>
        </w:tc>
      </w:tr>
    </w:tbl>
    <w:p w14:paraId="684360BD" w14:textId="77777777" w:rsidR="00794E46" w:rsidRPr="008E68DA" w:rsidRDefault="00794E46">
      <w:pPr>
        <w:pStyle w:val="Title"/>
        <w:jc w:val="left"/>
        <w:rPr>
          <w:rFonts w:ascii="Arial" w:hAnsi="Arial" w:cs="Arial"/>
          <w:sz w:val="20"/>
        </w:rPr>
      </w:pPr>
    </w:p>
    <w:p w14:paraId="7BE32453" w14:textId="77777777" w:rsidR="00AE4396" w:rsidRPr="008E68DA" w:rsidRDefault="00AE4396" w:rsidP="008E68DA">
      <w:pPr>
        <w:pStyle w:val="Title"/>
        <w:rPr>
          <w:rFonts w:ascii="Arial" w:hAnsi="Arial" w:cs="Arial"/>
          <w:sz w:val="20"/>
        </w:rPr>
      </w:pPr>
      <w:r w:rsidRPr="008E68DA">
        <w:rPr>
          <w:rFonts w:ascii="Arial" w:hAnsi="Arial" w:cs="Arial"/>
          <w:sz w:val="20"/>
        </w:rPr>
        <w:t>ESSENTIAL ADDITIONAL INFORMATION</w:t>
      </w:r>
    </w:p>
    <w:p w14:paraId="53F5730C" w14:textId="77777777" w:rsidR="00AE4396" w:rsidRPr="008E68DA" w:rsidRDefault="00AE4396">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1"/>
      </w:tblGrid>
      <w:tr w:rsidR="00AE4396" w:rsidRPr="008E68DA" w14:paraId="3A8E889A" w14:textId="77777777">
        <w:tc>
          <w:tcPr>
            <w:tcW w:w="9621" w:type="dxa"/>
          </w:tcPr>
          <w:p w14:paraId="0A4B669C" w14:textId="77777777" w:rsidR="00AE4396" w:rsidRPr="008E68DA" w:rsidRDefault="00AE4396">
            <w:pPr>
              <w:pStyle w:val="Subtitle"/>
              <w:ind w:left="360"/>
              <w:jc w:val="left"/>
            </w:pPr>
          </w:p>
          <w:p w14:paraId="09AC1A95" w14:textId="77777777" w:rsidR="00AE4396" w:rsidRPr="008E68DA" w:rsidRDefault="00AE4396">
            <w:pPr>
              <w:pStyle w:val="Subtitle"/>
              <w:numPr>
                <w:ilvl w:val="0"/>
                <w:numId w:val="2"/>
              </w:numPr>
              <w:jc w:val="left"/>
            </w:pPr>
            <w:r w:rsidRPr="008E68DA">
              <w:t>SYSTEMS AND EQUIPMENT</w:t>
            </w:r>
          </w:p>
          <w:p w14:paraId="2A848A8A" w14:textId="77777777" w:rsidR="00DA5BC5" w:rsidRPr="00517250" w:rsidRDefault="00DA5BC5" w:rsidP="00DA5BC5">
            <w:pPr>
              <w:rPr>
                <w:sz w:val="20"/>
                <w:szCs w:val="20"/>
              </w:rPr>
            </w:pPr>
            <w:r w:rsidRPr="00517250">
              <w:rPr>
                <w:sz w:val="20"/>
                <w:szCs w:val="20"/>
              </w:rPr>
              <w:t>To fulfil the role, the post holder will require having knowledge in the tools and modules within the following systems:</w:t>
            </w:r>
          </w:p>
          <w:p w14:paraId="39C3A3C1" w14:textId="77777777" w:rsidR="00DA5BC5" w:rsidRPr="00517250" w:rsidRDefault="00DA5BC5" w:rsidP="00DA5BC5">
            <w:pPr>
              <w:rPr>
                <w:sz w:val="20"/>
                <w:szCs w:val="20"/>
              </w:rPr>
            </w:pPr>
            <w:r w:rsidRPr="00517250">
              <w:rPr>
                <w:sz w:val="20"/>
                <w:szCs w:val="20"/>
              </w:rPr>
              <w:t xml:space="preserve"> </w:t>
            </w:r>
          </w:p>
          <w:p w14:paraId="216DF1DD" w14:textId="77777777" w:rsidR="00DA5BC5" w:rsidRDefault="00DA5BC5" w:rsidP="00DA5BC5">
            <w:pPr>
              <w:rPr>
                <w:sz w:val="20"/>
                <w:szCs w:val="20"/>
              </w:rPr>
            </w:pPr>
            <w:r w:rsidRPr="00517250">
              <w:rPr>
                <w:sz w:val="20"/>
                <w:szCs w:val="20"/>
              </w:rPr>
              <w:t>Scottish Standard Time System – SSTS</w:t>
            </w:r>
          </w:p>
          <w:p w14:paraId="11E48175" w14:textId="77777777" w:rsidR="00DA5BC5" w:rsidRDefault="00DA5BC5" w:rsidP="00DA5BC5">
            <w:pPr>
              <w:rPr>
                <w:sz w:val="20"/>
                <w:szCs w:val="20"/>
              </w:rPr>
            </w:pPr>
            <w:proofErr w:type="spellStart"/>
            <w:r>
              <w:rPr>
                <w:sz w:val="20"/>
                <w:szCs w:val="20"/>
              </w:rPr>
              <w:t>ePayroll</w:t>
            </w:r>
            <w:proofErr w:type="spellEnd"/>
          </w:p>
          <w:p w14:paraId="064714A3" w14:textId="77777777" w:rsidR="00DA5BC5" w:rsidRPr="00517250" w:rsidRDefault="00DA5BC5" w:rsidP="00DA5BC5">
            <w:pPr>
              <w:rPr>
                <w:sz w:val="20"/>
                <w:szCs w:val="20"/>
              </w:rPr>
            </w:pPr>
            <w:r>
              <w:rPr>
                <w:sz w:val="20"/>
                <w:szCs w:val="20"/>
              </w:rPr>
              <w:t>LANDesk</w:t>
            </w:r>
            <w:r w:rsidR="005B287D">
              <w:rPr>
                <w:sz w:val="20"/>
                <w:szCs w:val="20"/>
              </w:rPr>
              <w:t xml:space="preserve"> ( NHS Tayside IT Helpdesk facility)</w:t>
            </w:r>
          </w:p>
          <w:p w14:paraId="6FEF6E5B" w14:textId="77777777" w:rsidR="00DA5BC5" w:rsidRPr="00517250" w:rsidRDefault="00DA5BC5" w:rsidP="00DA5BC5">
            <w:pPr>
              <w:rPr>
                <w:sz w:val="20"/>
                <w:szCs w:val="20"/>
              </w:rPr>
            </w:pPr>
            <w:r w:rsidRPr="00517250">
              <w:rPr>
                <w:sz w:val="20"/>
                <w:szCs w:val="20"/>
              </w:rPr>
              <w:t>Business Objects / BOXI</w:t>
            </w:r>
          </w:p>
          <w:p w14:paraId="4F697B4A" w14:textId="77777777" w:rsidR="00DA5BC5" w:rsidRPr="00517250" w:rsidRDefault="00DA5BC5" w:rsidP="00DA5BC5">
            <w:pPr>
              <w:rPr>
                <w:sz w:val="20"/>
                <w:szCs w:val="20"/>
              </w:rPr>
            </w:pPr>
            <w:r w:rsidRPr="00517250">
              <w:rPr>
                <w:sz w:val="20"/>
                <w:szCs w:val="20"/>
              </w:rPr>
              <w:t>NHS e- Mail system</w:t>
            </w:r>
          </w:p>
          <w:p w14:paraId="1CABA4D2" w14:textId="77777777" w:rsidR="00DA5BC5" w:rsidRPr="00517250" w:rsidRDefault="00DA5BC5" w:rsidP="00DA5BC5">
            <w:pPr>
              <w:rPr>
                <w:sz w:val="20"/>
                <w:szCs w:val="20"/>
              </w:rPr>
            </w:pPr>
            <w:r w:rsidRPr="00517250">
              <w:rPr>
                <w:sz w:val="20"/>
                <w:szCs w:val="20"/>
              </w:rPr>
              <w:t xml:space="preserve">Mobius – Internet based payroll data retrieval system </w:t>
            </w:r>
          </w:p>
          <w:p w14:paraId="7FDEC515" w14:textId="77777777" w:rsidR="00DA5BC5" w:rsidRPr="00517250" w:rsidRDefault="00DA5BC5" w:rsidP="00DA5BC5">
            <w:pPr>
              <w:rPr>
                <w:sz w:val="20"/>
                <w:szCs w:val="20"/>
              </w:rPr>
            </w:pPr>
            <w:r w:rsidRPr="00517250">
              <w:rPr>
                <w:sz w:val="20"/>
                <w:szCs w:val="20"/>
              </w:rPr>
              <w:t>Internet – HMRC, SPPA, and internal NHS sites</w:t>
            </w:r>
          </w:p>
          <w:p w14:paraId="203BAAB2" w14:textId="77777777" w:rsidR="00DA5BC5" w:rsidRPr="00517250" w:rsidRDefault="00CE53B0" w:rsidP="00DA5BC5">
            <w:pPr>
              <w:rPr>
                <w:sz w:val="20"/>
                <w:szCs w:val="20"/>
              </w:rPr>
            </w:pPr>
            <w:r w:rsidRPr="00AF4389">
              <w:rPr>
                <w:sz w:val="20"/>
                <w:szCs w:val="20"/>
              </w:rPr>
              <w:t>MS Office products</w:t>
            </w:r>
          </w:p>
          <w:p w14:paraId="2C103014" w14:textId="77777777" w:rsidR="00DA5BC5" w:rsidRPr="00517250" w:rsidRDefault="00DA5BC5" w:rsidP="00DA5BC5">
            <w:pPr>
              <w:rPr>
                <w:sz w:val="20"/>
                <w:szCs w:val="20"/>
              </w:rPr>
            </w:pPr>
          </w:p>
          <w:p w14:paraId="041138B3" w14:textId="77777777" w:rsidR="00DA5BC5" w:rsidRPr="00517250" w:rsidRDefault="00DA5BC5" w:rsidP="00DA5BC5">
            <w:pPr>
              <w:rPr>
                <w:sz w:val="20"/>
                <w:szCs w:val="20"/>
              </w:rPr>
            </w:pPr>
          </w:p>
          <w:p w14:paraId="23B8DECE" w14:textId="77777777" w:rsidR="00DA5BC5" w:rsidRDefault="00DA5BC5" w:rsidP="00DA5BC5">
            <w:pPr>
              <w:rPr>
                <w:sz w:val="20"/>
                <w:szCs w:val="20"/>
              </w:rPr>
            </w:pPr>
            <w:r w:rsidRPr="00517250">
              <w:rPr>
                <w:sz w:val="20"/>
                <w:szCs w:val="20"/>
              </w:rPr>
              <w:t xml:space="preserve">On a daily basis the postholder will </w:t>
            </w:r>
            <w:r>
              <w:rPr>
                <w:sz w:val="20"/>
                <w:szCs w:val="20"/>
              </w:rPr>
              <w:t>activate contractual changes made by Payroll to ensure that change takes effect in SSTS whilst giving consideration to AFC rules and regulations.</w:t>
            </w:r>
          </w:p>
          <w:p w14:paraId="06484C06" w14:textId="77777777" w:rsidR="00DA5BC5" w:rsidRDefault="00DA5BC5" w:rsidP="00DA5BC5">
            <w:pPr>
              <w:rPr>
                <w:sz w:val="20"/>
                <w:szCs w:val="20"/>
              </w:rPr>
            </w:pPr>
          </w:p>
          <w:p w14:paraId="1E9924B9" w14:textId="77777777" w:rsidR="00DA5BC5" w:rsidRDefault="00DA5BC5" w:rsidP="00DA5BC5">
            <w:pPr>
              <w:rPr>
                <w:sz w:val="20"/>
                <w:szCs w:val="20"/>
              </w:rPr>
            </w:pPr>
            <w:r>
              <w:rPr>
                <w:sz w:val="20"/>
                <w:szCs w:val="20"/>
              </w:rPr>
              <w:t xml:space="preserve">The post holder must deal with </w:t>
            </w:r>
            <w:r w:rsidR="005B287D">
              <w:rPr>
                <w:sz w:val="20"/>
                <w:szCs w:val="20"/>
              </w:rPr>
              <w:t xml:space="preserve">complex </w:t>
            </w:r>
            <w:r>
              <w:rPr>
                <w:sz w:val="20"/>
                <w:szCs w:val="20"/>
              </w:rPr>
              <w:t xml:space="preserve">queries or problems logged through LANDesk by users to assist them in their use of </w:t>
            </w:r>
            <w:r w:rsidR="00461C35">
              <w:rPr>
                <w:sz w:val="20"/>
                <w:szCs w:val="20"/>
              </w:rPr>
              <w:t>SSTS</w:t>
            </w:r>
            <w:r>
              <w:rPr>
                <w:sz w:val="20"/>
                <w:szCs w:val="20"/>
              </w:rPr>
              <w:t>.</w:t>
            </w:r>
          </w:p>
          <w:p w14:paraId="74229CEE" w14:textId="77777777" w:rsidR="00471755" w:rsidRDefault="00471755" w:rsidP="00DA5BC5">
            <w:pPr>
              <w:rPr>
                <w:sz w:val="20"/>
                <w:szCs w:val="20"/>
              </w:rPr>
            </w:pPr>
          </w:p>
          <w:p w14:paraId="6EEB3A7D" w14:textId="77777777" w:rsidR="00471755" w:rsidRDefault="00471755" w:rsidP="00DA5BC5">
            <w:pPr>
              <w:rPr>
                <w:sz w:val="20"/>
                <w:szCs w:val="20"/>
              </w:rPr>
            </w:pPr>
            <w:r w:rsidRPr="00DB54A6">
              <w:rPr>
                <w:sz w:val="20"/>
                <w:szCs w:val="20"/>
              </w:rPr>
              <w:t>The post holder is responsible for ensuring the maintenance of own working equipment such as PC, workstation etc</w:t>
            </w:r>
          </w:p>
          <w:p w14:paraId="512FBA21" w14:textId="77777777" w:rsidR="00DA5BC5" w:rsidRDefault="00DA5BC5" w:rsidP="00DA5BC5">
            <w:pPr>
              <w:rPr>
                <w:sz w:val="20"/>
                <w:szCs w:val="20"/>
              </w:rPr>
            </w:pPr>
          </w:p>
          <w:p w14:paraId="2F047368" w14:textId="77777777" w:rsidR="00DA5BC5" w:rsidRPr="00517250" w:rsidRDefault="00DA5BC5" w:rsidP="00DA5BC5">
            <w:pPr>
              <w:rPr>
                <w:sz w:val="20"/>
                <w:szCs w:val="20"/>
              </w:rPr>
            </w:pPr>
            <w:r>
              <w:rPr>
                <w:sz w:val="20"/>
                <w:szCs w:val="20"/>
              </w:rPr>
              <w:t>The post holder must activate user access requests through LANDesk ensuring Audit guidelines are followed.</w:t>
            </w:r>
          </w:p>
          <w:p w14:paraId="58CC3A71" w14:textId="77777777" w:rsidR="00DA5BC5" w:rsidRPr="00517250" w:rsidRDefault="00DA5BC5" w:rsidP="00DA5BC5">
            <w:pPr>
              <w:rPr>
                <w:sz w:val="20"/>
                <w:szCs w:val="20"/>
              </w:rPr>
            </w:pPr>
          </w:p>
          <w:p w14:paraId="2DEADCD7" w14:textId="77777777" w:rsidR="00DA5BC5" w:rsidRPr="00517250" w:rsidRDefault="00DA5BC5" w:rsidP="00DA5BC5">
            <w:pPr>
              <w:rPr>
                <w:sz w:val="20"/>
                <w:szCs w:val="20"/>
              </w:rPr>
            </w:pPr>
            <w:r w:rsidRPr="00517250">
              <w:rPr>
                <w:sz w:val="20"/>
                <w:szCs w:val="20"/>
              </w:rPr>
              <w:t>There will also be frequent daily use of the</w:t>
            </w:r>
            <w:r>
              <w:rPr>
                <w:sz w:val="20"/>
                <w:szCs w:val="20"/>
              </w:rPr>
              <w:t xml:space="preserve"> </w:t>
            </w:r>
            <w:proofErr w:type="spellStart"/>
            <w:r>
              <w:rPr>
                <w:sz w:val="20"/>
                <w:szCs w:val="20"/>
              </w:rPr>
              <w:t>ePayroll</w:t>
            </w:r>
            <w:proofErr w:type="spellEnd"/>
            <w:r>
              <w:rPr>
                <w:sz w:val="20"/>
                <w:szCs w:val="20"/>
              </w:rPr>
              <w:t xml:space="preserve"> system to</w:t>
            </w:r>
            <w:r w:rsidRPr="00517250">
              <w:rPr>
                <w:sz w:val="20"/>
                <w:szCs w:val="20"/>
              </w:rPr>
              <w:t xml:space="preserve"> validate data </w:t>
            </w:r>
            <w:r>
              <w:rPr>
                <w:sz w:val="20"/>
                <w:szCs w:val="20"/>
              </w:rPr>
              <w:t>received through ‘Alerts’ in order to correctly apply changes to be made within the relevant system.</w:t>
            </w:r>
          </w:p>
          <w:p w14:paraId="2626EB24" w14:textId="77777777" w:rsidR="00DA5BC5" w:rsidRPr="00517250" w:rsidRDefault="00DA5BC5" w:rsidP="00DA5BC5">
            <w:pPr>
              <w:rPr>
                <w:sz w:val="20"/>
                <w:szCs w:val="20"/>
              </w:rPr>
            </w:pPr>
          </w:p>
          <w:p w14:paraId="3E177F0C" w14:textId="77777777" w:rsidR="00DA5BC5" w:rsidRPr="00517250" w:rsidRDefault="00DA5BC5" w:rsidP="00DA5BC5">
            <w:pPr>
              <w:rPr>
                <w:sz w:val="20"/>
                <w:szCs w:val="20"/>
              </w:rPr>
            </w:pPr>
            <w:r w:rsidRPr="00517250">
              <w:rPr>
                <w:sz w:val="20"/>
                <w:szCs w:val="20"/>
              </w:rPr>
              <w:t>A</w:t>
            </w:r>
            <w:r>
              <w:rPr>
                <w:sz w:val="20"/>
                <w:szCs w:val="20"/>
              </w:rPr>
              <w:t>n in depth kn</w:t>
            </w:r>
            <w:r w:rsidRPr="00517250">
              <w:rPr>
                <w:sz w:val="20"/>
                <w:szCs w:val="20"/>
              </w:rPr>
              <w:t xml:space="preserve">owledge of word processing, e-mail, excel spreadsheets and daily use of fax, photocopier and telephone is required. </w:t>
            </w:r>
          </w:p>
          <w:p w14:paraId="2671C754" w14:textId="77777777" w:rsidR="00DA5BC5" w:rsidRPr="00F93DDB" w:rsidRDefault="00DA5BC5" w:rsidP="00DA5BC5"/>
          <w:p w14:paraId="75F89E6E" w14:textId="77777777" w:rsidR="00AE4396" w:rsidRDefault="00AE4396">
            <w:pPr>
              <w:rPr>
                <w:rFonts w:ascii="Arial" w:hAnsi="Arial" w:cs="Arial"/>
                <w:b/>
                <w:sz w:val="20"/>
                <w:szCs w:val="20"/>
                <w:lang w:val="en-US"/>
              </w:rPr>
            </w:pPr>
          </w:p>
          <w:p w14:paraId="5DE2D5A6" w14:textId="77777777" w:rsidR="00AF4389" w:rsidRDefault="00AF4389">
            <w:pPr>
              <w:rPr>
                <w:rFonts w:ascii="Arial" w:hAnsi="Arial" w:cs="Arial"/>
                <w:b/>
                <w:sz w:val="20"/>
                <w:szCs w:val="20"/>
                <w:lang w:val="en-US"/>
              </w:rPr>
            </w:pPr>
          </w:p>
          <w:p w14:paraId="622B2C86" w14:textId="77777777" w:rsidR="00AF4389" w:rsidRDefault="00AF4389">
            <w:pPr>
              <w:rPr>
                <w:rFonts w:ascii="Arial" w:hAnsi="Arial" w:cs="Arial"/>
                <w:b/>
                <w:sz w:val="20"/>
                <w:szCs w:val="20"/>
                <w:lang w:val="en-US"/>
              </w:rPr>
            </w:pPr>
          </w:p>
          <w:p w14:paraId="2D580E1C" w14:textId="77777777" w:rsidR="00AF4389" w:rsidRDefault="00AF4389">
            <w:pPr>
              <w:rPr>
                <w:rFonts w:ascii="Arial" w:hAnsi="Arial" w:cs="Arial"/>
                <w:b/>
                <w:sz w:val="20"/>
                <w:szCs w:val="20"/>
                <w:lang w:val="en-US"/>
              </w:rPr>
            </w:pPr>
          </w:p>
          <w:p w14:paraId="2622248F" w14:textId="77777777" w:rsidR="00DB54A6" w:rsidRDefault="00461C35">
            <w:pPr>
              <w:rPr>
                <w:rFonts w:ascii="Arial" w:hAnsi="Arial" w:cs="Arial"/>
                <w:b/>
                <w:sz w:val="20"/>
                <w:szCs w:val="20"/>
                <w:lang w:val="en-US"/>
              </w:rPr>
            </w:pPr>
            <w:r>
              <w:rPr>
                <w:rFonts w:ascii="Arial" w:hAnsi="Arial" w:cs="Arial"/>
                <w:b/>
                <w:sz w:val="20"/>
                <w:szCs w:val="20"/>
                <w:lang w:val="en-US"/>
              </w:rPr>
              <w:t>Responsibility for Records Management</w:t>
            </w:r>
          </w:p>
          <w:p w14:paraId="06E15A5E" w14:textId="77777777" w:rsidR="00461C35" w:rsidRDefault="00461C35">
            <w:pPr>
              <w:rPr>
                <w:rFonts w:ascii="Arial" w:hAnsi="Arial" w:cs="Arial"/>
                <w:b/>
                <w:sz w:val="20"/>
                <w:szCs w:val="20"/>
                <w:lang w:val="en-US"/>
              </w:rPr>
            </w:pPr>
          </w:p>
          <w:p w14:paraId="0E548884" w14:textId="2CA19252" w:rsidR="00461C35" w:rsidRPr="00C946DA" w:rsidRDefault="00461C35">
            <w:pPr>
              <w:rPr>
                <w:rFonts w:ascii="Arial" w:hAnsi="Arial" w:cs="Arial"/>
                <w:bCs/>
                <w:sz w:val="20"/>
                <w:szCs w:val="20"/>
                <w:lang w:val="en-US"/>
              </w:rPr>
            </w:pPr>
            <w:r w:rsidRPr="00C946DA">
              <w:rPr>
                <w:rFonts w:ascii="Arial" w:hAnsi="Arial" w:cs="Arial"/>
                <w:bCs/>
                <w:sz w:val="20"/>
                <w:szCs w:val="20"/>
                <w:lang w:val="en-US"/>
              </w:rPr>
              <w:t xml:space="preserve">All records created </w:t>
            </w:r>
            <w:proofErr w:type="gramStart"/>
            <w:r w:rsidRPr="00C946DA">
              <w:rPr>
                <w:rFonts w:ascii="Arial" w:hAnsi="Arial" w:cs="Arial"/>
                <w:bCs/>
                <w:sz w:val="20"/>
                <w:szCs w:val="20"/>
                <w:lang w:val="en-US"/>
              </w:rPr>
              <w:t>in the course of</w:t>
            </w:r>
            <w:proofErr w:type="gramEnd"/>
            <w:r w:rsidRPr="00C946DA">
              <w:rPr>
                <w:rFonts w:ascii="Arial" w:hAnsi="Arial" w:cs="Arial"/>
                <w:bCs/>
                <w:sz w:val="20"/>
                <w:szCs w:val="20"/>
                <w:lang w:val="en-US"/>
              </w:rPr>
              <w:t xml:space="preserve"> the business of NHS </w:t>
            </w:r>
            <w:proofErr w:type="spellStart"/>
            <w:r w:rsidRPr="00C946DA">
              <w:rPr>
                <w:rFonts w:ascii="Arial" w:hAnsi="Arial" w:cs="Arial"/>
                <w:bCs/>
                <w:sz w:val="20"/>
                <w:szCs w:val="20"/>
                <w:lang w:val="en-US"/>
              </w:rPr>
              <w:t>Tayside</w:t>
            </w:r>
            <w:proofErr w:type="spellEnd"/>
            <w:r w:rsidRPr="00C946DA">
              <w:rPr>
                <w:rFonts w:ascii="Arial" w:hAnsi="Arial" w:cs="Arial"/>
                <w:bCs/>
                <w:sz w:val="20"/>
                <w:szCs w:val="20"/>
                <w:lang w:val="en-US"/>
              </w:rPr>
              <w:t xml:space="preserve"> are corporate records and are public records under the terms of the Public Records (Scotland) Act </w:t>
            </w:r>
            <w:r w:rsidR="00C946DA" w:rsidRPr="00C946DA">
              <w:rPr>
                <w:rFonts w:ascii="Arial" w:hAnsi="Arial" w:cs="Arial"/>
                <w:bCs/>
                <w:sz w:val="20"/>
                <w:szCs w:val="20"/>
                <w:lang w:val="en-US"/>
              </w:rPr>
              <w:t>2011</w:t>
            </w:r>
            <w:r w:rsidRPr="00C946DA">
              <w:rPr>
                <w:rFonts w:ascii="Arial" w:hAnsi="Arial" w:cs="Arial"/>
                <w:bCs/>
                <w:sz w:val="20"/>
                <w:szCs w:val="20"/>
                <w:lang w:val="en-US"/>
              </w:rPr>
              <w:t xml:space="preserve">. This includes email messages and other electronic records. It is </w:t>
            </w:r>
            <w:r w:rsidR="006440D1" w:rsidRPr="00C946DA">
              <w:rPr>
                <w:rFonts w:ascii="Arial" w:hAnsi="Arial" w:cs="Arial"/>
                <w:bCs/>
                <w:sz w:val="20"/>
                <w:szCs w:val="20"/>
                <w:lang w:val="en-US"/>
              </w:rPr>
              <w:t xml:space="preserve">the post </w:t>
            </w:r>
            <w:r w:rsidR="00CE53B0" w:rsidRPr="00C946DA">
              <w:rPr>
                <w:rFonts w:ascii="Arial" w:hAnsi="Arial" w:cs="Arial"/>
                <w:bCs/>
                <w:sz w:val="20"/>
                <w:szCs w:val="20"/>
                <w:lang w:val="en-US"/>
              </w:rPr>
              <w:t xml:space="preserve">holder’s responsibility to ensure that appropriate records of your work in NHS </w:t>
            </w:r>
            <w:proofErr w:type="spellStart"/>
            <w:r w:rsidR="00CE53B0" w:rsidRPr="00C946DA">
              <w:rPr>
                <w:rFonts w:ascii="Arial" w:hAnsi="Arial" w:cs="Arial"/>
                <w:bCs/>
                <w:sz w:val="20"/>
                <w:szCs w:val="20"/>
                <w:lang w:val="en-US"/>
              </w:rPr>
              <w:t>Tayside</w:t>
            </w:r>
            <w:proofErr w:type="spellEnd"/>
            <w:r w:rsidR="00CE53B0" w:rsidRPr="00C946DA">
              <w:rPr>
                <w:rFonts w:ascii="Arial" w:hAnsi="Arial" w:cs="Arial"/>
                <w:bCs/>
                <w:sz w:val="20"/>
                <w:szCs w:val="20"/>
                <w:lang w:val="en-US"/>
              </w:rPr>
              <w:t xml:space="preserve"> is kept and</w:t>
            </w:r>
            <w:r w:rsidRPr="00C946DA">
              <w:rPr>
                <w:rFonts w:ascii="Arial" w:hAnsi="Arial" w:cs="Arial"/>
                <w:bCs/>
                <w:sz w:val="20"/>
                <w:szCs w:val="20"/>
                <w:lang w:val="en-US"/>
              </w:rPr>
              <w:t xml:space="preserve"> manage those records in keeping with NHS </w:t>
            </w:r>
            <w:proofErr w:type="spellStart"/>
            <w:r w:rsidRPr="00C946DA">
              <w:rPr>
                <w:rFonts w:ascii="Arial" w:hAnsi="Arial" w:cs="Arial"/>
                <w:bCs/>
                <w:sz w:val="20"/>
                <w:szCs w:val="20"/>
                <w:lang w:val="en-US"/>
              </w:rPr>
              <w:t>Tayside</w:t>
            </w:r>
            <w:proofErr w:type="spellEnd"/>
            <w:r w:rsidRPr="00C946DA">
              <w:rPr>
                <w:rFonts w:ascii="Arial" w:hAnsi="Arial" w:cs="Arial"/>
                <w:bCs/>
                <w:sz w:val="20"/>
                <w:szCs w:val="20"/>
                <w:lang w:val="en-US"/>
              </w:rPr>
              <w:t xml:space="preserve"> Records Management Policy and with any guidance produced by NHS </w:t>
            </w:r>
            <w:proofErr w:type="spellStart"/>
            <w:r w:rsidRPr="00C946DA">
              <w:rPr>
                <w:rFonts w:ascii="Arial" w:hAnsi="Arial" w:cs="Arial"/>
                <w:bCs/>
                <w:sz w:val="20"/>
                <w:szCs w:val="20"/>
                <w:lang w:val="en-US"/>
              </w:rPr>
              <w:t>Tayside</w:t>
            </w:r>
            <w:proofErr w:type="spellEnd"/>
            <w:r w:rsidRPr="00C946DA">
              <w:rPr>
                <w:rFonts w:ascii="Arial" w:hAnsi="Arial" w:cs="Arial"/>
                <w:bCs/>
                <w:sz w:val="20"/>
                <w:szCs w:val="20"/>
                <w:lang w:val="en-US"/>
              </w:rPr>
              <w:t xml:space="preserve"> specific to your employment</w:t>
            </w:r>
            <w:r w:rsidR="00C946DA">
              <w:rPr>
                <w:rFonts w:ascii="Arial" w:hAnsi="Arial" w:cs="Arial"/>
                <w:bCs/>
                <w:sz w:val="20"/>
                <w:szCs w:val="20"/>
                <w:lang w:val="en-US"/>
              </w:rPr>
              <w:t>.</w:t>
            </w:r>
          </w:p>
          <w:p w14:paraId="5C05E48D" w14:textId="77777777" w:rsidR="00DB54A6" w:rsidRDefault="00DB54A6">
            <w:pPr>
              <w:rPr>
                <w:rFonts w:ascii="Arial" w:hAnsi="Arial" w:cs="Arial"/>
                <w:b/>
                <w:sz w:val="20"/>
                <w:szCs w:val="20"/>
                <w:lang w:val="en-US"/>
              </w:rPr>
            </w:pPr>
          </w:p>
          <w:p w14:paraId="691DE2B1" w14:textId="77777777" w:rsidR="008E68DA" w:rsidRPr="008E68DA" w:rsidRDefault="008E68DA" w:rsidP="00794E46">
            <w:pPr>
              <w:ind w:left="360"/>
              <w:rPr>
                <w:rFonts w:ascii="Arial" w:hAnsi="Arial" w:cs="Arial"/>
                <w:sz w:val="20"/>
                <w:szCs w:val="20"/>
              </w:rPr>
            </w:pPr>
          </w:p>
        </w:tc>
      </w:tr>
      <w:tr w:rsidR="00AE4396" w:rsidRPr="008E68DA" w14:paraId="755EA6E2" w14:textId="77777777">
        <w:tc>
          <w:tcPr>
            <w:tcW w:w="9621" w:type="dxa"/>
          </w:tcPr>
          <w:p w14:paraId="091B4FCB" w14:textId="77777777" w:rsidR="004852D1" w:rsidRDefault="00AE4396" w:rsidP="00057660">
            <w:pPr>
              <w:numPr>
                <w:ilvl w:val="0"/>
                <w:numId w:val="2"/>
              </w:numPr>
              <w:rPr>
                <w:rFonts w:ascii="Arial" w:hAnsi="Arial" w:cs="Arial"/>
                <w:b/>
                <w:sz w:val="20"/>
                <w:szCs w:val="20"/>
              </w:rPr>
            </w:pPr>
            <w:r w:rsidRPr="008E68DA">
              <w:rPr>
                <w:rFonts w:ascii="Arial" w:hAnsi="Arial" w:cs="Arial"/>
                <w:b/>
                <w:sz w:val="20"/>
                <w:szCs w:val="20"/>
              </w:rPr>
              <w:lastRenderedPageBreak/>
              <w:t>PHYSICAL DEMANDS OF THE JOB</w:t>
            </w:r>
          </w:p>
          <w:p w14:paraId="77D0DC09" w14:textId="77777777" w:rsidR="00DA5BC5" w:rsidRPr="00DA5BC5" w:rsidRDefault="00DA5BC5" w:rsidP="00DA5BC5">
            <w:pPr>
              <w:rPr>
                <w:rFonts w:ascii="Arial" w:hAnsi="Arial" w:cs="Arial"/>
                <w:b/>
                <w:sz w:val="20"/>
                <w:szCs w:val="20"/>
              </w:rPr>
            </w:pPr>
          </w:p>
          <w:p w14:paraId="22963570" w14:textId="77777777" w:rsidR="004852D1" w:rsidRPr="008E68DA" w:rsidRDefault="004852D1" w:rsidP="004852D1">
            <w:pPr>
              <w:rPr>
                <w:rFonts w:ascii="Arial" w:hAnsi="Arial" w:cs="Arial"/>
                <w:sz w:val="20"/>
                <w:szCs w:val="20"/>
                <w:u w:val="single"/>
              </w:rPr>
            </w:pPr>
            <w:r w:rsidRPr="008E68DA">
              <w:rPr>
                <w:rFonts w:ascii="Arial" w:hAnsi="Arial" w:cs="Arial"/>
                <w:sz w:val="20"/>
                <w:szCs w:val="20"/>
              </w:rPr>
              <w:t xml:space="preserve">  </w:t>
            </w:r>
            <w:r w:rsidRPr="008E68DA">
              <w:rPr>
                <w:rFonts w:ascii="Arial" w:hAnsi="Arial" w:cs="Arial"/>
                <w:sz w:val="20"/>
                <w:szCs w:val="20"/>
                <w:u w:val="single"/>
              </w:rPr>
              <w:t>Physical Effort</w:t>
            </w:r>
          </w:p>
          <w:p w14:paraId="778CE060" w14:textId="77777777" w:rsidR="004852D1" w:rsidRDefault="004852D1" w:rsidP="004852D1">
            <w:pPr>
              <w:ind w:left="405"/>
              <w:rPr>
                <w:rFonts w:ascii="Arial" w:hAnsi="Arial" w:cs="Arial"/>
                <w:sz w:val="20"/>
                <w:szCs w:val="20"/>
              </w:rPr>
            </w:pPr>
          </w:p>
          <w:p w14:paraId="7288C925" w14:textId="77777777" w:rsidR="008E6FBA" w:rsidRDefault="008E6FBA" w:rsidP="008E6FBA">
            <w:pPr>
              <w:rPr>
                <w:sz w:val="20"/>
                <w:szCs w:val="20"/>
              </w:rPr>
            </w:pPr>
            <w:r w:rsidRPr="00EE6E43">
              <w:rPr>
                <w:sz w:val="20"/>
                <w:szCs w:val="20"/>
              </w:rPr>
              <w:t>Occasional moderate physical effort lifting in excess of six kilos, moving and handling records and occasional clearing out of same.</w:t>
            </w:r>
          </w:p>
          <w:p w14:paraId="04997D77" w14:textId="77777777" w:rsidR="00DA5BC5" w:rsidRPr="00EE6E43" w:rsidRDefault="00DA5BC5" w:rsidP="00DA5BC5">
            <w:pPr>
              <w:rPr>
                <w:sz w:val="20"/>
                <w:szCs w:val="20"/>
              </w:rPr>
            </w:pPr>
            <w:r w:rsidRPr="00EE6E43">
              <w:rPr>
                <w:sz w:val="20"/>
                <w:szCs w:val="20"/>
              </w:rPr>
              <w:t>The post holder requires to be positioned at their workstation for long periods of the working day (around 3 to 4 hours at a time), an</w:t>
            </w:r>
            <w:r>
              <w:rPr>
                <w:sz w:val="20"/>
                <w:szCs w:val="20"/>
              </w:rPr>
              <w:t xml:space="preserve">swering telephone queries and giving solutions to user’s problems, dealing with staff changes in required system via </w:t>
            </w:r>
            <w:proofErr w:type="spellStart"/>
            <w:r>
              <w:rPr>
                <w:sz w:val="20"/>
                <w:szCs w:val="20"/>
              </w:rPr>
              <w:t>ePayroll</w:t>
            </w:r>
            <w:proofErr w:type="spellEnd"/>
            <w:r>
              <w:rPr>
                <w:sz w:val="20"/>
                <w:szCs w:val="20"/>
              </w:rPr>
              <w:t xml:space="preserve"> and giving user access upon request via LANDesk.</w:t>
            </w:r>
          </w:p>
          <w:p w14:paraId="0F6EFCCD" w14:textId="77777777" w:rsidR="00DA5BC5" w:rsidRPr="00EE6E43" w:rsidRDefault="00DA5BC5" w:rsidP="00DA5BC5">
            <w:pPr>
              <w:rPr>
                <w:sz w:val="20"/>
                <w:szCs w:val="20"/>
              </w:rPr>
            </w:pPr>
            <w:r w:rsidRPr="00EE6E43">
              <w:rPr>
                <w:sz w:val="20"/>
                <w:szCs w:val="20"/>
              </w:rPr>
              <w:t>Speed and accuracy of keyboard use is required including advanced keyboard skills.</w:t>
            </w:r>
          </w:p>
          <w:p w14:paraId="2FE4EB49" w14:textId="77777777" w:rsidR="00DA5BC5" w:rsidRPr="00EE6E43" w:rsidRDefault="00DA5BC5" w:rsidP="00DA5BC5">
            <w:pPr>
              <w:rPr>
                <w:sz w:val="20"/>
                <w:szCs w:val="20"/>
              </w:rPr>
            </w:pPr>
            <w:r w:rsidRPr="00EE6E43">
              <w:rPr>
                <w:sz w:val="20"/>
                <w:szCs w:val="20"/>
              </w:rPr>
              <w:t xml:space="preserve">Due to the nature of the workload and the dependency of computer packages, the post holder is therefore sitting in a restricted position for a substantial proportion of their working day. </w:t>
            </w:r>
          </w:p>
          <w:p w14:paraId="7C232CCD" w14:textId="77777777" w:rsidR="00DA5BC5" w:rsidRPr="00EE6E43" w:rsidRDefault="00DA5BC5" w:rsidP="008E6FBA">
            <w:pPr>
              <w:rPr>
                <w:sz w:val="20"/>
                <w:szCs w:val="20"/>
              </w:rPr>
            </w:pPr>
          </w:p>
          <w:p w14:paraId="6C7ABA24" w14:textId="77777777" w:rsidR="008E6FBA" w:rsidRPr="00EE6E43" w:rsidRDefault="008E6FBA" w:rsidP="008E6FBA">
            <w:pPr>
              <w:rPr>
                <w:sz w:val="20"/>
                <w:szCs w:val="20"/>
              </w:rPr>
            </w:pPr>
          </w:p>
          <w:p w14:paraId="3B43F914" w14:textId="77777777" w:rsidR="00F367A9" w:rsidRPr="008E68DA" w:rsidRDefault="00F367A9" w:rsidP="004852D1">
            <w:pPr>
              <w:ind w:left="405"/>
              <w:rPr>
                <w:rFonts w:ascii="Arial" w:hAnsi="Arial" w:cs="Arial"/>
                <w:sz w:val="20"/>
                <w:szCs w:val="20"/>
              </w:rPr>
            </w:pPr>
          </w:p>
          <w:p w14:paraId="39B753CD" w14:textId="77777777" w:rsidR="004852D1" w:rsidRPr="008E68DA" w:rsidRDefault="004852D1" w:rsidP="00DA5BC5">
            <w:pPr>
              <w:rPr>
                <w:rFonts w:ascii="Arial" w:hAnsi="Arial" w:cs="Arial"/>
                <w:sz w:val="20"/>
                <w:szCs w:val="20"/>
                <w:u w:val="single"/>
              </w:rPr>
            </w:pPr>
            <w:r w:rsidRPr="008E68DA">
              <w:rPr>
                <w:rFonts w:ascii="Arial" w:hAnsi="Arial" w:cs="Arial"/>
                <w:sz w:val="20"/>
                <w:szCs w:val="20"/>
                <w:u w:val="single"/>
              </w:rPr>
              <w:t>Mental Effort</w:t>
            </w:r>
          </w:p>
          <w:p w14:paraId="4916A9A7" w14:textId="77777777" w:rsidR="00DA5BC5" w:rsidRPr="00EE6E43" w:rsidRDefault="00DA5BC5" w:rsidP="00DA5BC5">
            <w:pPr>
              <w:rPr>
                <w:sz w:val="20"/>
                <w:szCs w:val="20"/>
              </w:rPr>
            </w:pPr>
          </w:p>
          <w:p w14:paraId="05773EC4" w14:textId="77777777" w:rsidR="00DA5BC5" w:rsidRPr="00EE6E43" w:rsidRDefault="00DA5BC5" w:rsidP="00DA5BC5">
            <w:pPr>
              <w:rPr>
                <w:sz w:val="20"/>
                <w:szCs w:val="20"/>
              </w:rPr>
            </w:pPr>
            <w:r w:rsidRPr="00EE6E43">
              <w:rPr>
                <w:sz w:val="20"/>
                <w:szCs w:val="20"/>
              </w:rPr>
              <w:t>The post holder experiences frequent unpredictable interruptions to their daily working schedule as a result of various demands for attention from Users / Managers/ Pay Staff.</w:t>
            </w:r>
          </w:p>
          <w:p w14:paraId="4AAFA98A" w14:textId="77777777" w:rsidR="00DA5BC5" w:rsidRPr="00EE6E43" w:rsidRDefault="00DA5BC5" w:rsidP="00DA5BC5">
            <w:pPr>
              <w:rPr>
                <w:sz w:val="20"/>
                <w:szCs w:val="20"/>
              </w:rPr>
            </w:pPr>
            <w:r w:rsidRPr="00EE6E43">
              <w:rPr>
                <w:sz w:val="20"/>
                <w:szCs w:val="20"/>
              </w:rPr>
              <w:t>The exercise of diplomacy, empathy and restraint is essential as the post holder will be required to</w:t>
            </w:r>
            <w:r>
              <w:rPr>
                <w:sz w:val="20"/>
                <w:szCs w:val="20"/>
              </w:rPr>
              <w:t xml:space="preserve"> assist in </w:t>
            </w:r>
            <w:r w:rsidRPr="00EE6E43">
              <w:rPr>
                <w:sz w:val="20"/>
                <w:szCs w:val="20"/>
              </w:rPr>
              <w:t>deal</w:t>
            </w:r>
            <w:r>
              <w:rPr>
                <w:sz w:val="20"/>
                <w:szCs w:val="20"/>
              </w:rPr>
              <w:t>ing</w:t>
            </w:r>
            <w:r w:rsidRPr="00EE6E43">
              <w:rPr>
                <w:sz w:val="20"/>
                <w:szCs w:val="20"/>
              </w:rPr>
              <w:t xml:space="preserve"> with enquiries/complaints from disgruntled and/or emotional employees</w:t>
            </w:r>
            <w:r>
              <w:rPr>
                <w:sz w:val="20"/>
                <w:szCs w:val="20"/>
              </w:rPr>
              <w:t>.</w:t>
            </w:r>
          </w:p>
          <w:p w14:paraId="5007DFC9" w14:textId="77777777" w:rsidR="00DA5BC5" w:rsidRPr="00EE6E43" w:rsidRDefault="00DA5BC5" w:rsidP="00DA5BC5">
            <w:pPr>
              <w:rPr>
                <w:sz w:val="20"/>
                <w:szCs w:val="20"/>
              </w:rPr>
            </w:pPr>
          </w:p>
          <w:p w14:paraId="5920F4E4" w14:textId="77777777" w:rsidR="004852D1" w:rsidRDefault="004852D1" w:rsidP="004852D1">
            <w:pPr>
              <w:ind w:left="405"/>
              <w:rPr>
                <w:rFonts w:ascii="Arial" w:hAnsi="Arial" w:cs="Arial"/>
                <w:sz w:val="20"/>
                <w:szCs w:val="20"/>
              </w:rPr>
            </w:pPr>
          </w:p>
          <w:p w14:paraId="605FA49F" w14:textId="77777777" w:rsidR="00F367A9" w:rsidRPr="008E68DA" w:rsidRDefault="00F367A9" w:rsidP="004852D1">
            <w:pPr>
              <w:ind w:left="405"/>
              <w:rPr>
                <w:rFonts w:ascii="Arial" w:hAnsi="Arial" w:cs="Arial"/>
                <w:sz w:val="20"/>
                <w:szCs w:val="20"/>
              </w:rPr>
            </w:pPr>
          </w:p>
          <w:p w14:paraId="503B40C7" w14:textId="77777777" w:rsidR="004852D1" w:rsidRPr="008E68DA" w:rsidRDefault="004852D1" w:rsidP="00DA5BC5">
            <w:pPr>
              <w:rPr>
                <w:rFonts w:ascii="Arial" w:hAnsi="Arial" w:cs="Arial"/>
                <w:sz w:val="20"/>
                <w:szCs w:val="20"/>
                <w:u w:val="single"/>
              </w:rPr>
            </w:pPr>
            <w:r w:rsidRPr="008E68DA">
              <w:rPr>
                <w:rFonts w:ascii="Arial" w:hAnsi="Arial" w:cs="Arial"/>
                <w:sz w:val="20"/>
                <w:szCs w:val="20"/>
                <w:u w:val="single"/>
              </w:rPr>
              <w:t>Emotional Effort</w:t>
            </w:r>
          </w:p>
          <w:p w14:paraId="0C30E40B" w14:textId="77777777" w:rsidR="0055458C" w:rsidRDefault="0055458C" w:rsidP="0055458C">
            <w:pPr>
              <w:rPr>
                <w:rFonts w:ascii="Arial" w:hAnsi="Arial" w:cs="Arial"/>
                <w:sz w:val="20"/>
                <w:szCs w:val="20"/>
              </w:rPr>
            </w:pPr>
          </w:p>
          <w:p w14:paraId="4AA933FE" w14:textId="77777777" w:rsidR="008E6FBA" w:rsidRDefault="008E6FBA" w:rsidP="008E6FBA">
            <w:pPr>
              <w:rPr>
                <w:sz w:val="20"/>
                <w:szCs w:val="20"/>
              </w:rPr>
            </w:pPr>
            <w:r w:rsidRPr="00EE6E43">
              <w:rPr>
                <w:sz w:val="20"/>
                <w:szCs w:val="20"/>
              </w:rPr>
              <w:t>The post holder is also required to negotiate, persuade and motivate new users of the system who may not be I.T. proficient or, who are very reluctant to change their historic working practice of paper systems over to an electronic version.</w:t>
            </w:r>
          </w:p>
          <w:p w14:paraId="583C6160" w14:textId="77777777" w:rsidR="00DA5BC5" w:rsidRPr="00EE6E43" w:rsidRDefault="00DA5BC5" w:rsidP="008E6FBA">
            <w:pPr>
              <w:rPr>
                <w:sz w:val="20"/>
                <w:szCs w:val="20"/>
              </w:rPr>
            </w:pPr>
          </w:p>
          <w:p w14:paraId="1F70925E" w14:textId="77777777" w:rsidR="0055458C" w:rsidRDefault="00F367A9" w:rsidP="0055458C">
            <w:pPr>
              <w:rPr>
                <w:rFonts w:ascii="Arial" w:hAnsi="Arial" w:cs="Arial"/>
                <w:sz w:val="20"/>
                <w:szCs w:val="20"/>
                <w:u w:val="single"/>
              </w:rPr>
            </w:pPr>
            <w:r>
              <w:rPr>
                <w:rFonts w:ascii="Arial" w:hAnsi="Arial" w:cs="Arial"/>
                <w:sz w:val="20"/>
                <w:szCs w:val="20"/>
                <w:u w:val="single"/>
              </w:rPr>
              <w:t>Working Conditions</w:t>
            </w:r>
          </w:p>
          <w:p w14:paraId="3CABE89B" w14:textId="77777777" w:rsidR="008E6FBA" w:rsidRPr="00EE6E43" w:rsidRDefault="008E6FBA" w:rsidP="008E6FBA">
            <w:pPr>
              <w:rPr>
                <w:sz w:val="20"/>
                <w:szCs w:val="20"/>
              </w:rPr>
            </w:pPr>
            <w:r w:rsidRPr="00EE6E43">
              <w:rPr>
                <w:sz w:val="20"/>
                <w:szCs w:val="20"/>
              </w:rPr>
              <w:t>The ability to cope with pressure of meeting deadlines is essential.</w:t>
            </w:r>
          </w:p>
          <w:p w14:paraId="2A074E96" w14:textId="77777777" w:rsidR="004852D1" w:rsidRPr="008E68DA" w:rsidRDefault="004852D1" w:rsidP="00057660">
            <w:pPr>
              <w:rPr>
                <w:rFonts w:ascii="Arial" w:hAnsi="Arial" w:cs="Arial"/>
                <w:sz w:val="20"/>
                <w:szCs w:val="20"/>
              </w:rPr>
            </w:pPr>
          </w:p>
        </w:tc>
      </w:tr>
      <w:tr w:rsidR="00AE4396" w:rsidRPr="008E68DA" w14:paraId="09279205" w14:textId="77777777">
        <w:tc>
          <w:tcPr>
            <w:tcW w:w="9621" w:type="dxa"/>
          </w:tcPr>
          <w:p w14:paraId="4B351680" w14:textId="77777777" w:rsidR="00AE4396" w:rsidRDefault="00AE4396">
            <w:pPr>
              <w:numPr>
                <w:ilvl w:val="0"/>
                <w:numId w:val="2"/>
              </w:numPr>
              <w:rPr>
                <w:rFonts w:ascii="Arial" w:hAnsi="Arial" w:cs="Arial"/>
                <w:b/>
                <w:sz w:val="20"/>
                <w:szCs w:val="20"/>
              </w:rPr>
            </w:pPr>
            <w:r w:rsidRPr="008E68DA">
              <w:rPr>
                <w:rFonts w:ascii="Arial" w:hAnsi="Arial" w:cs="Arial"/>
                <w:b/>
                <w:sz w:val="20"/>
                <w:szCs w:val="20"/>
              </w:rPr>
              <w:t>DECISIONS AND JUDGEMENTS</w:t>
            </w:r>
          </w:p>
          <w:p w14:paraId="4EAD03A4" w14:textId="77777777" w:rsidR="005B287D" w:rsidRDefault="005B287D" w:rsidP="005B287D">
            <w:pPr>
              <w:ind w:left="360"/>
              <w:rPr>
                <w:rFonts w:ascii="Arial" w:hAnsi="Arial" w:cs="Arial"/>
                <w:b/>
                <w:sz w:val="20"/>
                <w:szCs w:val="20"/>
              </w:rPr>
            </w:pPr>
          </w:p>
          <w:p w14:paraId="5E718DEE" w14:textId="77777777" w:rsidR="005B287D" w:rsidRPr="008E68DA" w:rsidRDefault="005B287D" w:rsidP="005B287D">
            <w:pPr>
              <w:ind w:left="360"/>
              <w:rPr>
                <w:rFonts w:ascii="Arial" w:hAnsi="Arial" w:cs="Arial"/>
                <w:b/>
                <w:sz w:val="20"/>
                <w:szCs w:val="20"/>
              </w:rPr>
            </w:pPr>
          </w:p>
          <w:p w14:paraId="455EDE1E" w14:textId="77777777" w:rsidR="005B287D" w:rsidRDefault="00743850" w:rsidP="00743850">
            <w:pPr>
              <w:rPr>
                <w:sz w:val="20"/>
                <w:szCs w:val="20"/>
              </w:rPr>
            </w:pPr>
            <w:r w:rsidRPr="00CF35B3">
              <w:rPr>
                <w:sz w:val="20"/>
                <w:szCs w:val="20"/>
              </w:rPr>
              <w:t xml:space="preserve">The post holder </w:t>
            </w:r>
            <w:r>
              <w:rPr>
                <w:sz w:val="20"/>
                <w:szCs w:val="20"/>
              </w:rPr>
              <w:t xml:space="preserve">is required to </w:t>
            </w:r>
            <w:r w:rsidRPr="00CF35B3">
              <w:rPr>
                <w:sz w:val="20"/>
                <w:szCs w:val="20"/>
              </w:rPr>
              <w:t>plan and prioritis</w:t>
            </w:r>
            <w:r>
              <w:rPr>
                <w:sz w:val="20"/>
                <w:szCs w:val="20"/>
              </w:rPr>
              <w:t>e</w:t>
            </w:r>
            <w:r w:rsidRPr="00CF35B3">
              <w:rPr>
                <w:sz w:val="20"/>
                <w:szCs w:val="20"/>
              </w:rPr>
              <w:t xml:space="preserve"> their workload</w:t>
            </w:r>
            <w:r>
              <w:rPr>
                <w:sz w:val="20"/>
                <w:szCs w:val="20"/>
              </w:rPr>
              <w:t xml:space="preserve"> </w:t>
            </w:r>
            <w:r w:rsidR="005B287D">
              <w:rPr>
                <w:sz w:val="20"/>
                <w:szCs w:val="20"/>
              </w:rPr>
              <w:t xml:space="preserve">whilst administering SSTS on a daily basis. </w:t>
            </w:r>
          </w:p>
          <w:p w14:paraId="637C0BFF" w14:textId="77777777" w:rsidR="005B287D" w:rsidRDefault="005B287D" w:rsidP="00743850">
            <w:pPr>
              <w:rPr>
                <w:sz w:val="20"/>
                <w:szCs w:val="20"/>
              </w:rPr>
            </w:pPr>
          </w:p>
          <w:p w14:paraId="28E53371" w14:textId="77777777" w:rsidR="00743850" w:rsidRPr="00CF35B3" w:rsidRDefault="00743850" w:rsidP="00743850">
            <w:pPr>
              <w:rPr>
                <w:sz w:val="20"/>
                <w:szCs w:val="20"/>
              </w:rPr>
            </w:pPr>
            <w:r w:rsidRPr="00CF35B3">
              <w:rPr>
                <w:sz w:val="20"/>
                <w:szCs w:val="20"/>
              </w:rPr>
              <w:t>The post holder</w:t>
            </w:r>
            <w:r>
              <w:rPr>
                <w:sz w:val="20"/>
                <w:szCs w:val="20"/>
              </w:rPr>
              <w:t xml:space="preserve"> is required to</w:t>
            </w:r>
            <w:r w:rsidRPr="00CF35B3">
              <w:rPr>
                <w:sz w:val="20"/>
                <w:szCs w:val="20"/>
              </w:rPr>
              <w:t xml:space="preserve"> ensure that</w:t>
            </w:r>
            <w:r>
              <w:rPr>
                <w:sz w:val="20"/>
                <w:szCs w:val="20"/>
              </w:rPr>
              <w:t xml:space="preserve"> own</w:t>
            </w:r>
            <w:r w:rsidRPr="00CF35B3">
              <w:rPr>
                <w:sz w:val="20"/>
                <w:szCs w:val="20"/>
              </w:rPr>
              <w:t xml:space="preserve"> workload is managed efficiently within set deadlines and to</w:t>
            </w:r>
            <w:r>
              <w:rPr>
                <w:sz w:val="20"/>
                <w:szCs w:val="20"/>
              </w:rPr>
              <w:t xml:space="preserve"> alert the </w:t>
            </w:r>
            <w:r w:rsidR="00461C35">
              <w:rPr>
                <w:sz w:val="20"/>
                <w:szCs w:val="20"/>
              </w:rPr>
              <w:t>Team Leader</w:t>
            </w:r>
            <w:r>
              <w:rPr>
                <w:sz w:val="20"/>
                <w:szCs w:val="20"/>
              </w:rPr>
              <w:t xml:space="preserve"> when any problems occur. W</w:t>
            </w:r>
            <w:r w:rsidRPr="00CF35B3">
              <w:rPr>
                <w:sz w:val="20"/>
                <w:szCs w:val="20"/>
              </w:rPr>
              <w:t>ork is supervised rather than</w:t>
            </w:r>
            <w:r w:rsidRPr="00072092">
              <w:rPr>
                <w:sz w:val="20"/>
                <w:szCs w:val="20"/>
              </w:rPr>
              <w:t xml:space="preserve"> </w:t>
            </w:r>
            <w:r w:rsidRPr="00CF35B3">
              <w:rPr>
                <w:sz w:val="20"/>
                <w:szCs w:val="20"/>
              </w:rPr>
              <w:t>managed</w:t>
            </w:r>
            <w:r>
              <w:rPr>
                <w:sz w:val="20"/>
                <w:szCs w:val="20"/>
              </w:rPr>
              <w:t>.</w:t>
            </w:r>
          </w:p>
          <w:p w14:paraId="7BF34EEA" w14:textId="77777777" w:rsidR="00743850" w:rsidRPr="00CF35B3" w:rsidRDefault="00743850" w:rsidP="00743850">
            <w:pPr>
              <w:rPr>
                <w:sz w:val="20"/>
                <w:szCs w:val="20"/>
              </w:rPr>
            </w:pPr>
          </w:p>
          <w:p w14:paraId="4027512E" w14:textId="77777777" w:rsidR="005B287D" w:rsidRDefault="00743850" w:rsidP="00743850">
            <w:pPr>
              <w:rPr>
                <w:sz w:val="20"/>
                <w:szCs w:val="20"/>
              </w:rPr>
            </w:pPr>
            <w:r w:rsidRPr="00CF35B3">
              <w:rPr>
                <w:sz w:val="20"/>
                <w:szCs w:val="20"/>
              </w:rPr>
              <w:t>The post holder is required t</w:t>
            </w:r>
            <w:r w:rsidR="005B287D">
              <w:rPr>
                <w:sz w:val="20"/>
                <w:szCs w:val="20"/>
              </w:rPr>
              <w:t>o process</w:t>
            </w:r>
            <w:r w:rsidRPr="00CF35B3">
              <w:rPr>
                <w:sz w:val="20"/>
                <w:szCs w:val="20"/>
              </w:rPr>
              <w:t xml:space="preserve"> </w:t>
            </w:r>
            <w:r>
              <w:rPr>
                <w:sz w:val="20"/>
                <w:szCs w:val="20"/>
              </w:rPr>
              <w:t>information</w:t>
            </w:r>
            <w:r w:rsidR="005B287D">
              <w:rPr>
                <w:sz w:val="20"/>
                <w:szCs w:val="20"/>
              </w:rPr>
              <w:t xml:space="preserve"> received</w:t>
            </w:r>
            <w:r>
              <w:rPr>
                <w:sz w:val="20"/>
                <w:szCs w:val="20"/>
              </w:rPr>
              <w:t xml:space="preserve"> from /</w:t>
            </w:r>
            <w:r w:rsidR="005B287D">
              <w:rPr>
                <w:sz w:val="20"/>
                <w:szCs w:val="20"/>
              </w:rPr>
              <w:t>NHS Tayside Managers to both configure</w:t>
            </w:r>
            <w:r w:rsidRPr="00CF35B3">
              <w:rPr>
                <w:sz w:val="20"/>
                <w:szCs w:val="20"/>
              </w:rPr>
              <w:t xml:space="preserve"> new areas</w:t>
            </w:r>
            <w:r w:rsidR="005B287D">
              <w:rPr>
                <w:sz w:val="20"/>
                <w:szCs w:val="20"/>
              </w:rPr>
              <w:t xml:space="preserve"> and re-configure existing areas</w:t>
            </w:r>
            <w:r w:rsidRPr="00CF35B3">
              <w:rPr>
                <w:sz w:val="20"/>
                <w:szCs w:val="20"/>
              </w:rPr>
              <w:t xml:space="preserve"> within the</w:t>
            </w:r>
            <w:r>
              <w:rPr>
                <w:sz w:val="20"/>
                <w:szCs w:val="20"/>
              </w:rPr>
              <w:t>se</w:t>
            </w:r>
            <w:r w:rsidRPr="00CF35B3">
              <w:rPr>
                <w:sz w:val="20"/>
                <w:szCs w:val="20"/>
              </w:rPr>
              <w:t xml:space="preserve"> system</w:t>
            </w:r>
            <w:r>
              <w:rPr>
                <w:sz w:val="20"/>
                <w:szCs w:val="20"/>
              </w:rPr>
              <w:t>s</w:t>
            </w:r>
            <w:r w:rsidRPr="00CF35B3">
              <w:rPr>
                <w:sz w:val="20"/>
                <w:szCs w:val="20"/>
              </w:rPr>
              <w:t xml:space="preserve">. </w:t>
            </w:r>
          </w:p>
          <w:p w14:paraId="3F623A63" w14:textId="77777777" w:rsidR="00743850" w:rsidRPr="00CF35B3" w:rsidRDefault="005B287D" w:rsidP="00743850">
            <w:pPr>
              <w:rPr>
                <w:sz w:val="20"/>
                <w:szCs w:val="20"/>
              </w:rPr>
            </w:pPr>
            <w:r>
              <w:rPr>
                <w:sz w:val="20"/>
                <w:szCs w:val="20"/>
              </w:rPr>
              <w:t>Systems users</w:t>
            </w:r>
            <w:r w:rsidR="00743850" w:rsidRPr="00CF35B3">
              <w:rPr>
                <w:sz w:val="20"/>
                <w:szCs w:val="20"/>
              </w:rPr>
              <w:t xml:space="preserve"> also </w:t>
            </w:r>
            <w:r w:rsidR="00743850">
              <w:rPr>
                <w:sz w:val="20"/>
                <w:szCs w:val="20"/>
              </w:rPr>
              <w:t>request access through the LANDesk system</w:t>
            </w:r>
            <w:r w:rsidR="00743850" w:rsidRPr="00CF35B3">
              <w:rPr>
                <w:sz w:val="20"/>
                <w:szCs w:val="20"/>
              </w:rPr>
              <w:t>, which is checked in compliance with Audit regulations, before allowing their access to the system.</w:t>
            </w:r>
          </w:p>
          <w:p w14:paraId="3666B84A" w14:textId="77777777" w:rsidR="00743850" w:rsidRPr="00CF35B3" w:rsidRDefault="00743850" w:rsidP="00743850">
            <w:pPr>
              <w:rPr>
                <w:sz w:val="20"/>
                <w:szCs w:val="20"/>
              </w:rPr>
            </w:pPr>
          </w:p>
          <w:p w14:paraId="1DB8BDEF" w14:textId="77777777" w:rsidR="00743850" w:rsidRPr="00C90A23" w:rsidRDefault="005B287D" w:rsidP="00743850">
            <w:r>
              <w:rPr>
                <w:sz w:val="20"/>
                <w:szCs w:val="20"/>
              </w:rPr>
              <w:t>A</w:t>
            </w:r>
            <w:r w:rsidR="00743850">
              <w:rPr>
                <w:sz w:val="20"/>
                <w:szCs w:val="20"/>
              </w:rPr>
              <w:t>dvising</w:t>
            </w:r>
            <w:r w:rsidR="00743850" w:rsidRPr="00CF35B3">
              <w:rPr>
                <w:sz w:val="20"/>
                <w:szCs w:val="20"/>
              </w:rPr>
              <w:t xml:space="preserve"> users / Managers in relation to queries arising as a result of contractual changes to employees, and how these changes need to be implemented </w:t>
            </w:r>
            <w:r w:rsidR="00743850" w:rsidRPr="00AF4389">
              <w:rPr>
                <w:sz w:val="20"/>
                <w:szCs w:val="20"/>
              </w:rPr>
              <w:t xml:space="preserve">through </w:t>
            </w:r>
            <w:r w:rsidR="00CE53B0" w:rsidRPr="00AF4389">
              <w:rPr>
                <w:sz w:val="20"/>
                <w:szCs w:val="20"/>
              </w:rPr>
              <w:t xml:space="preserve"> SSTS</w:t>
            </w:r>
            <w:r w:rsidR="00743850" w:rsidRPr="00CF35B3">
              <w:rPr>
                <w:sz w:val="20"/>
                <w:szCs w:val="20"/>
              </w:rPr>
              <w:t xml:space="preserve">. This can often be of a complex nature. e.g. hospital ward </w:t>
            </w:r>
            <w:r w:rsidR="00743850" w:rsidRPr="00CF35B3">
              <w:rPr>
                <w:sz w:val="20"/>
                <w:szCs w:val="20"/>
              </w:rPr>
              <w:lastRenderedPageBreak/>
              <w:t>closing down, therefore valid information required to ensure staff moves are dealt with timeously in order for them to be paid correctly according to their shifts and that they are placed on the correct roster appropriate to their pay group.</w:t>
            </w:r>
            <w:r w:rsidR="00743850">
              <w:rPr>
                <w:sz w:val="20"/>
                <w:szCs w:val="20"/>
              </w:rPr>
              <w:t xml:space="preserve"> </w:t>
            </w:r>
          </w:p>
          <w:p w14:paraId="535B4580" w14:textId="77777777" w:rsidR="00F367A9" w:rsidRDefault="00F367A9" w:rsidP="00F367A9">
            <w:pPr>
              <w:ind w:left="720"/>
              <w:rPr>
                <w:rFonts w:ascii="Arial" w:hAnsi="Arial" w:cs="Arial"/>
                <w:sz w:val="20"/>
                <w:szCs w:val="20"/>
              </w:rPr>
            </w:pPr>
          </w:p>
          <w:p w14:paraId="6F862ADF" w14:textId="77777777" w:rsidR="00F367A9" w:rsidRPr="008E68DA" w:rsidRDefault="00F367A9" w:rsidP="00F367A9">
            <w:pPr>
              <w:ind w:left="720"/>
              <w:rPr>
                <w:rFonts w:ascii="Arial" w:hAnsi="Arial" w:cs="Arial"/>
                <w:sz w:val="20"/>
                <w:szCs w:val="20"/>
              </w:rPr>
            </w:pPr>
          </w:p>
        </w:tc>
      </w:tr>
      <w:tr w:rsidR="00AE4396" w:rsidRPr="008E68DA" w14:paraId="4B7EA5DE" w14:textId="77777777">
        <w:tc>
          <w:tcPr>
            <w:tcW w:w="9621" w:type="dxa"/>
          </w:tcPr>
          <w:p w14:paraId="4E197799" w14:textId="77777777" w:rsidR="00AE4396" w:rsidRPr="008E68DA" w:rsidRDefault="00AE4396">
            <w:pPr>
              <w:numPr>
                <w:ilvl w:val="0"/>
                <w:numId w:val="2"/>
              </w:numPr>
              <w:rPr>
                <w:rFonts w:ascii="Arial" w:hAnsi="Arial" w:cs="Arial"/>
                <w:b/>
                <w:sz w:val="20"/>
                <w:szCs w:val="20"/>
              </w:rPr>
            </w:pPr>
            <w:r w:rsidRPr="008E68DA">
              <w:rPr>
                <w:rFonts w:ascii="Arial" w:hAnsi="Arial" w:cs="Arial"/>
                <w:b/>
                <w:sz w:val="20"/>
                <w:szCs w:val="20"/>
              </w:rPr>
              <w:lastRenderedPageBreak/>
              <w:t>MOST CHALLENGING PART OF YOUR JOB</w:t>
            </w:r>
          </w:p>
          <w:p w14:paraId="420E01BF" w14:textId="77777777" w:rsidR="00AE4396" w:rsidRPr="008E68DA" w:rsidRDefault="00AE4396">
            <w:pPr>
              <w:ind w:left="360"/>
              <w:rPr>
                <w:rFonts w:ascii="Arial" w:hAnsi="Arial" w:cs="Arial"/>
                <w:b/>
                <w:sz w:val="20"/>
                <w:szCs w:val="20"/>
              </w:rPr>
            </w:pPr>
          </w:p>
          <w:p w14:paraId="2E65DC12" w14:textId="77777777" w:rsidR="00DA5BC5" w:rsidRPr="00C72C8F" w:rsidRDefault="00DA5BC5" w:rsidP="00DA5BC5">
            <w:pPr>
              <w:rPr>
                <w:sz w:val="20"/>
                <w:szCs w:val="20"/>
              </w:rPr>
            </w:pPr>
            <w:r w:rsidRPr="00C72C8F">
              <w:rPr>
                <w:sz w:val="20"/>
                <w:szCs w:val="20"/>
              </w:rPr>
              <w:t>To</w:t>
            </w:r>
            <w:r>
              <w:rPr>
                <w:sz w:val="20"/>
                <w:szCs w:val="20"/>
              </w:rPr>
              <w:t xml:space="preserve"> assist in </w:t>
            </w:r>
            <w:r w:rsidRPr="00C72C8F">
              <w:rPr>
                <w:sz w:val="20"/>
                <w:szCs w:val="20"/>
              </w:rPr>
              <w:t>ensur</w:t>
            </w:r>
            <w:r>
              <w:rPr>
                <w:sz w:val="20"/>
                <w:szCs w:val="20"/>
              </w:rPr>
              <w:t>ing</w:t>
            </w:r>
            <w:r w:rsidRPr="00C72C8F">
              <w:rPr>
                <w:sz w:val="20"/>
                <w:szCs w:val="20"/>
              </w:rPr>
              <w:t xml:space="preserve"> that new users (including Managers) are able to furnish/confirm/authorise</w:t>
            </w:r>
            <w:r>
              <w:rPr>
                <w:sz w:val="20"/>
                <w:szCs w:val="20"/>
              </w:rPr>
              <w:t xml:space="preserve"> (or equivalent)</w:t>
            </w:r>
            <w:r w:rsidRPr="00C72C8F">
              <w:rPr>
                <w:sz w:val="20"/>
                <w:szCs w:val="20"/>
              </w:rPr>
              <w:t xml:space="preserve"> the relevant data required in </w:t>
            </w:r>
            <w:r>
              <w:rPr>
                <w:sz w:val="20"/>
                <w:szCs w:val="20"/>
              </w:rPr>
              <w:t>the relevant system</w:t>
            </w:r>
            <w:r w:rsidRPr="00C72C8F">
              <w:rPr>
                <w:sz w:val="20"/>
                <w:szCs w:val="20"/>
              </w:rPr>
              <w:t xml:space="preserve"> in order for departmental staff to be paid correctly.</w:t>
            </w:r>
          </w:p>
          <w:p w14:paraId="14B876A8" w14:textId="77777777" w:rsidR="00DA5BC5" w:rsidRPr="00C72C8F" w:rsidRDefault="00DA5BC5" w:rsidP="00DA5BC5">
            <w:pPr>
              <w:rPr>
                <w:sz w:val="20"/>
                <w:szCs w:val="20"/>
              </w:rPr>
            </w:pPr>
            <w:r>
              <w:rPr>
                <w:sz w:val="20"/>
                <w:szCs w:val="20"/>
              </w:rPr>
              <w:t>On going</w:t>
            </w:r>
            <w:r w:rsidRPr="00C72C8F">
              <w:rPr>
                <w:sz w:val="20"/>
                <w:szCs w:val="20"/>
              </w:rPr>
              <w:t xml:space="preserve"> observation is required where advice and guidance is given to all users who are at various stages of</w:t>
            </w:r>
            <w:r>
              <w:rPr>
                <w:sz w:val="20"/>
                <w:szCs w:val="20"/>
              </w:rPr>
              <w:t xml:space="preserve"> use of the relevant system.</w:t>
            </w:r>
          </w:p>
          <w:p w14:paraId="03ACD5E3" w14:textId="77777777" w:rsidR="009A1374" w:rsidRDefault="009A1374" w:rsidP="00DA5BC5">
            <w:pPr>
              <w:rPr>
                <w:sz w:val="20"/>
                <w:szCs w:val="20"/>
              </w:rPr>
            </w:pPr>
          </w:p>
          <w:p w14:paraId="18962A8D" w14:textId="77777777" w:rsidR="00DA5BC5" w:rsidRPr="00C72C8F" w:rsidRDefault="009A1374" w:rsidP="00DA5BC5">
            <w:pPr>
              <w:rPr>
                <w:sz w:val="20"/>
                <w:szCs w:val="20"/>
              </w:rPr>
            </w:pPr>
            <w:r>
              <w:rPr>
                <w:sz w:val="20"/>
                <w:szCs w:val="20"/>
              </w:rPr>
              <w:t>T</w:t>
            </w:r>
            <w:r w:rsidR="00DA5BC5" w:rsidRPr="00C72C8F">
              <w:rPr>
                <w:sz w:val="20"/>
                <w:szCs w:val="20"/>
              </w:rPr>
              <w:t>he post holder is required to</w:t>
            </w:r>
            <w:r w:rsidR="00DA5BC5">
              <w:rPr>
                <w:sz w:val="20"/>
                <w:szCs w:val="20"/>
              </w:rPr>
              <w:t xml:space="preserve"> assist in motivating</w:t>
            </w:r>
            <w:r w:rsidR="00DA5BC5" w:rsidRPr="00C72C8F">
              <w:rPr>
                <w:sz w:val="20"/>
                <w:szCs w:val="20"/>
              </w:rPr>
              <w:t xml:space="preserve"> users who are sometimes reluctant to use the system because of their previous historic working pattern. This is sometimes difficult with </w:t>
            </w:r>
            <w:r w:rsidR="00DA5BC5">
              <w:rPr>
                <w:sz w:val="20"/>
                <w:szCs w:val="20"/>
              </w:rPr>
              <w:t>staff reluctant to the change in working practice</w:t>
            </w:r>
            <w:r w:rsidR="00DA5BC5" w:rsidRPr="00C72C8F">
              <w:rPr>
                <w:sz w:val="20"/>
                <w:szCs w:val="20"/>
              </w:rPr>
              <w:t>.</w:t>
            </w:r>
          </w:p>
          <w:p w14:paraId="53EB28D5" w14:textId="77777777" w:rsidR="00DA5BC5" w:rsidRPr="00C72C8F" w:rsidRDefault="00DA5BC5" w:rsidP="00DA5BC5">
            <w:pPr>
              <w:rPr>
                <w:sz w:val="20"/>
                <w:szCs w:val="20"/>
              </w:rPr>
            </w:pPr>
          </w:p>
          <w:p w14:paraId="7F8A4366" w14:textId="77777777" w:rsidR="00DA5BC5" w:rsidRPr="00C72C8F" w:rsidRDefault="00DA5BC5" w:rsidP="00DA5BC5">
            <w:pPr>
              <w:rPr>
                <w:sz w:val="20"/>
                <w:szCs w:val="20"/>
              </w:rPr>
            </w:pPr>
            <w:r w:rsidRPr="00C72C8F">
              <w:rPr>
                <w:sz w:val="20"/>
                <w:szCs w:val="20"/>
              </w:rPr>
              <w:t>The post holder must have the ability to remain calm and efficient whilst wor</w:t>
            </w:r>
            <w:r w:rsidR="00471755">
              <w:rPr>
                <w:sz w:val="20"/>
                <w:szCs w:val="20"/>
              </w:rPr>
              <w:t xml:space="preserve">king within strict </w:t>
            </w:r>
            <w:r w:rsidR="00CE53B0" w:rsidRPr="00AF4389">
              <w:rPr>
                <w:sz w:val="20"/>
                <w:szCs w:val="20"/>
              </w:rPr>
              <w:t>SSTS</w:t>
            </w:r>
            <w:r w:rsidR="00471755">
              <w:rPr>
                <w:sz w:val="20"/>
                <w:szCs w:val="20"/>
              </w:rPr>
              <w:t xml:space="preserve"> </w:t>
            </w:r>
            <w:r w:rsidRPr="00C72C8F">
              <w:rPr>
                <w:sz w:val="20"/>
                <w:szCs w:val="20"/>
              </w:rPr>
              <w:t>deadlines</w:t>
            </w:r>
            <w:r>
              <w:rPr>
                <w:sz w:val="20"/>
                <w:szCs w:val="20"/>
              </w:rPr>
              <w:t xml:space="preserve"> to assist in</w:t>
            </w:r>
            <w:r w:rsidRPr="00C72C8F">
              <w:rPr>
                <w:sz w:val="20"/>
                <w:szCs w:val="20"/>
              </w:rPr>
              <w:t xml:space="preserve"> ensuring these deadlines are met and that high standards are maintained throughout. </w:t>
            </w:r>
          </w:p>
          <w:p w14:paraId="76489FF4" w14:textId="77777777" w:rsidR="00DA5BC5" w:rsidRPr="00C72C8F" w:rsidRDefault="00DA5BC5" w:rsidP="00DA5BC5">
            <w:pPr>
              <w:rPr>
                <w:sz w:val="20"/>
                <w:szCs w:val="20"/>
              </w:rPr>
            </w:pPr>
            <w:r w:rsidRPr="00C72C8F">
              <w:rPr>
                <w:sz w:val="20"/>
                <w:szCs w:val="20"/>
              </w:rPr>
              <w:t>They must also be able to respond to change instantly, re-prioritising their workload accordingly.</w:t>
            </w:r>
          </w:p>
          <w:p w14:paraId="5B2D563D" w14:textId="77777777" w:rsidR="00DA5BC5" w:rsidRPr="00C72C8F" w:rsidRDefault="00DA5BC5" w:rsidP="00DA5BC5">
            <w:pPr>
              <w:rPr>
                <w:sz w:val="20"/>
                <w:szCs w:val="20"/>
              </w:rPr>
            </w:pPr>
          </w:p>
          <w:p w14:paraId="75525313" w14:textId="77777777" w:rsidR="00DA5BC5" w:rsidRPr="00C72C8F" w:rsidRDefault="00DA5BC5" w:rsidP="00DA5BC5">
            <w:pPr>
              <w:rPr>
                <w:sz w:val="20"/>
                <w:szCs w:val="20"/>
              </w:rPr>
            </w:pPr>
            <w:r w:rsidRPr="00C72C8F">
              <w:rPr>
                <w:sz w:val="20"/>
                <w:szCs w:val="20"/>
              </w:rPr>
              <w:t>.</w:t>
            </w:r>
          </w:p>
          <w:p w14:paraId="7249F5D6" w14:textId="77777777" w:rsidR="00AE4396" w:rsidRDefault="00AE4396" w:rsidP="00F367A9">
            <w:pPr>
              <w:rPr>
                <w:rFonts w:ascii="Arial" w:hAnsi="Arial" w:cs="Arial"/>
                <w:sz w:val="20"/>
                <w:szCs w:val="20"/>
              </w:rPr>
            </w:pPr>
          </w:p>
          <w:p w14:paraId="1A690F5A" w14:textId="77777777" w:rsidR="00F367A9" w:rsidRPr="008E68DA" w:rsidRDefault="00F367A9" w:rsidP="00F367A9">
            <w:pPr>
              <w:rPr>
                <w:rFonts w:ascii="Arial" w:hAnsi="Arial" w:cs="Arial"/>
                <w:sz w:val="20"/>
                <w:szCs w:val="20"/>
              </w:rPr>
            </w:pPr>
          </w:p>
        </w:tc>
      </w:tr>
    </w:tbl>
    <w:p w14:paraId="54AE1C00" w14:textId="77777777" w:rsidR="00AE4396" w:rsidRPr="008E68DA" w:rsidRDefault="00AE4396">
      <w:pPr>
        <w:rPr>
          <w:rFonts w:ascii="Arial" w:hAnsi="Arial" w:cs="Arial"/>
          <w:sz w:val="20"/>
          <w:szCs w:val="20"/>
        </w:rPr>
      </w:pPr>
    </w:p>
    <w:p w14:paraId="36750A7C" w14:textId="77777777" w:rsidR="00257A87" w:rsidRDefault="00257A87">
      <w:pPr>
        <w:rPr>
          <w:rFonts w:ascii="Arial" w:hAnsi="Arial" w:cs="Arial"/>
          <w:sz w:val="20"/>
          <w:szCs w:val="20"/>
        </w:rPr>
      </w:pPr>
    </w:p>
    <w:p w14:paraId="432012C2" w14:textId="77777777" w:rsidR="00F367A9" w:rsidRPr="008E68DA" w:rsidRDefault="00F367A9">
      <w:pPr>
        <w:rPr>
          <w:rFonts w:ascii="Arial" w:hAnsi="Arial" w:cs="Arial"/>
          <w:sz w:val="20"/>
          <w:szCs w:val="20"/>
        </w:rPr>
      </w:pPr>
    </w:p>
    <w:sectPr w:rsidR="00F367A9" w:rsidRPr="008E68DA" w:rsidSect="00CE53B0">
      <w:headerReference w:type="default" r:id="rId12"/>
      <w:footerReference w:type="default" r:id="rId13"/>
      <w:pgSz w:w="12240" w:h="15840"/>
      <w:pgMar w:top="851" w:right="1247" w:bottom="1134" w:left="1588" w:header="454" w:footer="2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EA8BD7" w14:textId="77777777" w:rsidR="00D72364" w:rsidRDefault="00D72364">
      <w:r>
        <w:separator/>
      </w:r>
    </w:p>
  </w:endnote>
  <w:endnote w:type="continuationSeparator" w:id="0">
    <w:p w14:paraId="3B4D2E95" w14:textId="77777777" w:rsidR="00D72364" w:rsidRDefault="00D723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40134" w14:textId="77777777" w:rsidR="00D451D2" w:rsidRDefault="00D451D2">
    <w:pPr>
      <w:pStyle w:val="Footer"/>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194C05" w14:textId="77777777" w:rsidR="00D72364" w:rsidRDefault="00D72364">
      <w:r>
        <w:separator/>
      </w:r>
    </w:p>
  </w:footnote>
  <w:footnote w:type="continuationSeparator" w:id="0">
    <w:p w14:paraId="3987B1ED" w14:textId="77777777" w:rsidR="00D72364" w:rsidRDefault="00D723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99233" w14:textId="77777777" w:rsidR="00D451D2" w:rsidRPr="003577B6" w:rsidRDefault="00D451D2" w:rsidP="003577B6">
    <w:pPr>
      <w:pStyle w:val="Header"/>
      <w:jc w:val="right"/>
      <w:rPr>
        <w:lang w:val="en-GB"/>
      </w:rPr>
    </w:pPr>
    <w:r>
      <w:rPr>
        <w:lang w:val="en-GB"/>
      </w:rPr>
      <w:t>Job Reference Number: SC06-5379N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F7788"/>
    <w:multiLevelType w:val="hybridMultilevel"/>
    <w:tmpl w:val="EDA6BC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62515A"/>
    <w:multiLevelType w:val="hybridMultilevel"/>
    <w:tmpl w:val="564E5D56"/>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A70213E"/>
    <w:multiLevelType w:val="hybridMultilevel"/>
    <w:tmpl w:val="19D2F16C"/>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D3270A6"/>
    <w:multiLevelType w:val="hybridMultilevel"/>
    <w:tmpl w:val="D8CEDD3A"/>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12D0FF4"/>
    <w:multiLevelType w:val="hybridMultilevel"/>
    <w:tmpl w:val="27323424"/>
    <w:lvl w:ilvl="0" w:tplc="6FE4DFB8">
      <w:start w:val="1"/>
      <w:numFmt w:val="decimal"/>
      <w:lvlText w:val="%1."/>
      <w:lvlJc w:val="left"/>
      <w:pPr>
        <w:tabs>
          <w:tab w:val="num" w:pos="765"/>
        </w:tabs>
        <w:ind w:left="765" w:hanging="360"/>
      </w:pPr>
      <w:rPr>
        <w:rFonts w:hint="default"/>
      </w:rPr>
    </w:lvl>
    <w:lvl w:ilvl="1" w:tplc="08090019" w:tentative="1">
      <w:start w:val="1"/>
      <w:numFmt w:val="lowerLetter"/>
      <w:lvlText w:val="%2."/>
      <w:lvlJc w:val="left"/>
      <w:pPr>
        <w:tabs>
          <w:tab w:val="num" w:pos="1485"/>
        </w:tabs>
        <w:ind w:left="1485" w:hanging="360"/>
      </w:pPr>
    </w:lvl>
    <w:lvl w:ilvl="2" w:tplc="0809001B" w:tentative="1">
      <w:start w:val="1"/>
      <w:numFmt w:val="lowerRoman"/>
      <w:lvlText w:val="%3."/>
      <w:lvlJc w:val="right"/>
      <w:pPr>
        <w:tabs>
          <w:tab w:val="num" w:pos="2205"/>
        </w:tabs>
        <w:ind w:left="2205" w:hanging="180"/>
      </w:pPr>
    </w:lvl>
    <w:lvl w:ilvl="3" w:tplc="0809000F" w:tentative="1">
      <w:start w:val="1"/>
      <w:numFmt w:val="decimal"/>
      <w:lvlText w:val="%4."/>
      <w:lvlJc w:val="left"/>
      <w:pPr>
        <w:tabs>
          <w:tab w:val="num" w:pos="2925"/>
        </w:tabs>
        <w:ind w:left="2925" w:hanging="360"/>
      </w:pPr>
    </w:lvl>
    <w:lvl w:ilvl="4" w:tplc="08090019" w:tentative="1">
      <w:start w:val="1"/>
      <w:numFmt w:val="lowerLetter"/>
      <w:lvlText w:val="%5."/>
      <w:lvlJc w:val="left"/>
      <w:pPr>
        <w:tabs>
          <w:tab w:val="num" w:pos="3645"/>
        </w:tabs>
        <w:ind w:left="3645" w:hanging="360"/>
      </w:pPr>
    </w:lvl>
    <w:lvl w:ilvl="5" w:tplc="0809001B" w:tentative="1">
      <w:start w:val="1"/>
      <w:numFmt w:val="lowerRoman"/>
      <w:lvlText w:val="%6."/>
      <w:lvlJc w:val="right"/>
      <w:pPr>
        <w:tabs>
          <w:tab w:val="num" w:pos="4365"/>
        </w:tabs>
        <w:ind w:left="4365" w:hanging="180"/>
      </w:pPr>
    </w:lvl>
    <w:lvl w:ilvl="6" w:tplc="0809000F" w:tentative="1">
      <w:start w:val="1"/>
      <w:numFmt w:val="decimal"/>
      <w:lvlText w:val="%7."/>
      <w:lvlJc w:val="left"/>
      <w:pPr>
        <w:tabs>
          <w:tab w:val="num" w:pos="5085"/>
        </w:tabs>
        <w:ind w:left="5085" w:hanging="360"/>
      </w:pPr>
    </w:lvl>
    <w:lvl w:ilvl="7" w:tplc="08090019" w:tentative="1">
      <w:start w:val="1"/>
      <w:numFmt w:val="lowerLetter"/>
      <w:lvlText w:val="%8."/>
      <w:lvlJc w:val="left"/>
      <w:pPr>
        <w:tabs>
          <w:tab w:val="num" w:pos="5805"/>
        </w:tabs>
        <w:ind w:left="5805" w:hanging="360"/>
      </w:pPr>
    </w:lvl>
    <w:lvl w:ilvl="8" w:tplc="0809001B" w:tentative="1">
      <w:start w:val="1"/>
      <w:numFmt w:val="lowerRoman"/>
      <w:lvlText w:val="%9."/>
      <w:lvlJc w:val="right"/>
      <w:pPr>
        <w:tabs>
          <w:tab w:val="num" w:pos="6525"/>
        </w:tabs>
        <w:ind w:left="6525" w:hanging="180"/>
      </w:pPr>
    </w:lvl>
  </w:abstractNum>
  <w:abstractNum w:abstractNumId="5" w15:restartNumberingAfterBreak="0">
    <w:nsid w:val="14692FEA"/>
    <w:multiLevelType w:val="hybridMultilevel"/>
    <w:tmpl w:val="AE325B94"/>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8C6259C"/>
    <w:multiLevelType w:val="hybridMultilevel"/>
    <w:tmpl w:val="DA22D6B4"/>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C5E7518"/>
    <w:multiLevelType w:val="hybridMultilevel"/>
    <w:tmpl w:val="93328046"/>
    <w:lvl w:ilvl="0" w:tplc="9E3CD6CE">
      <w:start w:val="1"/>
      <w:numFmt w:val="decimal"/>
      <w:lvlText w:val="%1."/>
      <w:lvlJc w:val="left"/>
      <w:pPr>
        <w:tabs>
          <w:tab w:val="num" w:pos="705"/>
        </w:tabs>
        <w:ind w:left="705" w:hanging="360"/>
      </w:pPr>
      <w:rPr>
        <w:rFonts w:hint="default"/>
      </w:rPr>
    </w:lvl>
    <w:lvl w:ilvl="1" w:tplc="08090019" w:tentative="1">
      <w:start w:val="1"/>
      <w:numFmt w:val="lowerLetter"/>
      <w:lvlText w:val="%2."/>
      <w:lvlJc w:val="left"/>
      <w:pPr>
        <w:tabs>
          <w:tab w:val="num" w:pos="1425"/>
        </w:tabs>
        <w:ind w:left="1425" w:hanging="360"/>
      </w:pPr>
    </w:lvl>
    <w:lvl w:ilvl="2" w:tplc="0809001B" w:tentative="1">
      <w:start w:val="1"/>
      <w:numFmt w:val="lowerRoman"/>
      <w:lvlText w:val="%3."/>
      <w:lvlJc w:val="right"/>
      <w:pPr>
        <w:tabs>
          <w:tab w:val="num" w:pos="2145"/>
        </w:tabs>
        <w:ind w:left="2145" w:hanging="180"/>
      </w:pPr>
    </w:lvl>
    <w:lvl w:ilvl="3" w:tplc="0809000F" w:tentative="1">
      <w:start w:val="1"/>
      <w:numFmt w:val="decimal"/>
      <w:lvlText w:val="%4."/>
      <w:lvlJc w:val="left"/>
      <w:pPr>
        <w:tabs>
          <w:tab w:val="num" w:pos="2865"/>
        </w:tabs>
        <w:ind w:left="2865" w:hanging="360"/>
      </w:pPr>
    </w:lvl>
    <w:lvl w:ilvl="4" w:tplc="08090019" w:tentative="1">
      <w:start w:val="1"/>
      <w:numFmt w:val="lowerLetter"/>
      <w:lvlText w:val="%5."/>
      <w:lvlJc w:val="left"/>
      <w:pPr>
        <w:tabs>
          <w:tab w:val="num" w:pos="3585"/>
        </w:tabs>
        <w:ind w:left="3585" w:hanging="360"/>
      </w:pPr>
    </w:lvl>
    <w:lvl w:ilvl="5" w:tplc="0809001B" w:tentative="1">
      <w:start w:val="1"/>
      <w:numFmt w:val="lowerRoman"/>
      <w:lvlText w:val="%6."/>
      <w:lvlJc w:val="right"/>
      <w:pPr>
        <w:tabs>
          <w:tab w:val="num" w:pos="4305"/>
        </w:tabs>
        <w:ind w:left="4305" w:hanging="180"/>
      </w:pPr>
    </w:lvl>
    <w:lvl w:ilvl="6" w:tplc="0809000F" w:tentative="1">
      <w:start w:val="1"/>
      <w:numFmt w:val="decimal"/>
      <w:lvlText w:val="%7."/>
      <w:lvlJc w:val="left"/>
      <w:pPr>
        <w:tabs>
          <w:tab w:val="num" w:pos="5025"/>
        </w:tabs>
        <w:ind w:left="5025" w:hanging="360"/>
      </w:pPr>
    </w:lvl>
    <w:lvl w:ilvl="7" w:tplc="08090019" w:tentative="1">
      <w:start w:val="1"/>
      <w:numFmt w:val="lowerLetter"/>
      <w:lvlText w:val="%8."/>
      <w:lvlJc w:val="left"/>
      <w:pPr>
        <w:tabs>
          <w:tab w:val="num" w:pos="5745"/>
        </w:tabs>
        <w:ind w:left="5745" w:hanging="360"/>
      </w:pPr>
    </w:lvl>
    <w:lvl w:ilvl="8" w:tplc="0809001B" w:tentative="1">
      <w:start w:val="1"/>
      <w:numFmt w:val="lowerRoman"/>
      <w:lvlText w:val="%9."/>
      <w:lvlJc w:val="right"/>
      <w:pPr>
        <w:tabs>
          <w:tab w:val="num" w:pos="6465"/>
        </w:tabs>
        <w:ind w:left="6465" w:hanging="180"/>
      </w:pPr>
    </w:lvl>
  </w:abstractNum>
  <w:abstractNum w:abstractNumId="8" w15:restartNumberingAfterBreak="0">
    <w:nsid w:val="1CE70173"/>
    <w:multiLevelType w:val="hybridMultilevel"/>
    <w:tmpl w:val="7FDEFAAC"/>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9513B2"/>
    <w:multiLevelType w:val="hybridMultilevel"/>
    <w:tmpl w:val="30605712"/>
    <w:lvl w:ilvl="0" w:tplc="EF6CA50C">
      <w:start w:val="1"/>
      <w:numFmt w:val="decimal"/>
      <w:lvlText w:val="%1."/>
      <w:lvlJc w:val="left"/>
      <w:pPr>
        <w:tabs>
          <w:tab w:val="num" w:pos="705"/>
        </w:tabs>
        <w:ind w:left="705" w:hanging="360"/>
      </w:pPr>
      <w:rPr>
        <w:rFonts w:hint="default"/>
      </w:rPr>
    </w:lvl>
    <w:lvl w:ilvl="1" w:tplc="08090019" w:tentative="1">
      <w:start w:val="1"/>
      <w:numFmt w:val="lowerLetter"/>
      <w:lvlText w:val="%2."/>
      <w:lvlJc w:val="left"/>
      <w:pPr>
        <w:tabs>
          <w:tab w:val="num" w:pos="1425"/>
        </w:tabs>
        <w:ind w:left="1425" w:hanging="360"/>
      </w:pPr>
    </w:lvl>
    <w:lvl w:ilvl="2" w:tplc="0809001B" w:tentative="1">
      <w:start w:val="1"/>
      <w:numFmt w:val="lowerRoman"/>
      <w:lvlText w:val="%3."/>
      <w:lvlJc w:val="right"/>
      <w:pPr>
        <w:tabs>
          <w:tab w:val="num" w:pos="2145"/>
        </w:tabs>
        <w:ind w:left="2145" w:hanging="180"/>
      </w:pPr>
    </w:lvl>
    <w:lvl w:ilvl="3" w:tplc="0809000F" w:tentative="1">
      <w:start w:val="1"/>
      <w:numFmt w:val="decimal"/>
      <w:lvlText w:val="%4."/>
      <w:lvlJc w:val="left"/>
      <w:pPr>
        <w:tabs>
          <w:tab w:val="num" w:pos="2865"/>
        </w:tabs>
        <w:ind w:left="2865" w:hanging="360"/>
      </w:pPr>
    </w:lvl>
    <w:lvl w:ilvl="4" w:tplc="08090019" w:tentative="1">
      <w:start w:val="1"/>
      <w:numFmt w:val="lowerLetter"/>
      <w:lvlText w:val="%5."/>
      <w:lvlJc w:val="left"/>
      <w:pPr>
        <w:tabs>
          <w:tab w:val="num" w:pos="3585"/>
        </w:tabs>
        <w:ind w:left="3585" w:hanging="360"/>
      </w:pPr>
    </w:lvl>
    <w:lvl w:ilvl="5" w:tplc="0809001B" w:tentative="1">
      <w:start w:val="1"/>
      <w:numFmt w:val="lowerRoman"/>
      <w:lvlText w:val="%6."/>
      <w:lvlJc w:val="right"/>
      <w:pPr>
        <w:tabs>
          <w:tab w:val="num" w:pos="4305"/>
        </w:tabs>
        <w:ind w:left="4305" w:hanging="180"/>
      </w:pPr>
    </w:lvl>
    <w:lvl w:ilvl="6" w:tplc="0809000F" w:tentative="1">
      <w:start w:val="1"/>
      <w:numFmt w:val="decimal"/>
      <w:lvlText w:val="%7."/>
      <w:lvlJc w:val="left"/>
      <w:pPr>
        <w:tabs>
          <w:tab w:val="num" w:pos="5025"/>
        </w:tabs>
        <w:ind w:left="5025" w:hanging="360"/>
      </w:pPr>
    </w:lvl>
    <w:lvl w:ilvl="7" w:tplc="08090019" w:tentative="1">
      <w:start w:val="1"/>
      <w:numFmt w:val="lowerLetter"/>
      <w:lvlText w:val="%8."/>
      <w:lvlJc w:val="left"/>
      <w:pPr>
        <w:tabs>
          <w:tab w:val="num" w:pos="5745"/>
        </w:tabs>
        <w:ind w:left="5745" w:hanging="360"/>
      </w:pPr>
    </w:lvl>
    <w:lvl w:ilvl="8" w:tplc="0809001B" w:tentative="1">
      <w:start w:val="1"/>
      <w:numFmt w:val="lowerRoman"/>
      <w:lvlText w:val="%9."/>
      <w:lvlJc w:val="right"/>
      <w:pPr>
        <w:tabs>
          <w:tab w:val="num" w:pos="6465"/>
        </w:tabs>
        <w:ind w:left="6465" w:hanging="180"/>
      </w:pPr>
    </w:lvl>
  </w:abstractNum>
  <w:abstractNum w:abstractNumId="10" w15:restartNumberingAfterBreak="0">
    <w:nsid w:val="1F2504E9"/>
    <w:multiLevelType w:val="hybridMultilevel"/>
    <w:tmpl w:val="2D2A04B6"/>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282715E6"/>
    <w:multiLevelType w:val="singleLevel"/>
    <w:tmpl w:val="B420E118"/>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E2C790D"/>
    <w:multiLevelType w:val="hybridMultilevel"/>
    <w:tmpl w:val="A9BC0024"/>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36D13446"/>
    <w:multiLevelType w:val="hybridMultilevel"/>
    <w:tmpl w:val="5E58C46E"/>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4" w15:restartNumberingAfterBreak="0">
    <w:nsid w:val="37212418"/>
    <w:multiLevelType w:val="hybridMultilevel"/>
    <w:tmpl w:val="2F786786"/>
    <w:lvl w:ilvl="0" w:tplc="452AAA84">
      <w:start w:val="1"/>
      <w:numFmt w:val="bullet"/>
      <w:lvlText w:val="-"/>
      <w:lvlJc w:val="left"/>
      <w:pPr>
        <w:ind w:left="720" w:hanging="360"/>
      </w:pPr>
      <w:rPr>
        <w:rFonts w:ascii="Arial" w:eastAsia="Arial Unicode M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4E6F57"/>
    <w:multiLevelType w:val="hybridMultilevel"/>
    <w:tmpl w:val="65087018"/>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B8220BA"/>
    <w:multiLevelType w:val="hybridMultilevel"/>
    <w:tmpl w:val="4C7495CA"/>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4305674C"/>
    <w:multiLevelType w:val="hybridMultilevel"/>
    <w:tmpl w:val="5164C708"/>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4554638E"/>
    <w:multiLevelType w:val="singleLevel"/>
    <w:tmpl w:val="1F88E5C8"/>
    <w:lvl w:ilvl="0">
      <w:start w:val="2"/>
      <w:numFmt w:val="decimal"/>
      <w:lvlText w:val="%1."/>
      <w:lvlJc w:val="left"/>
      <w:pPr>
        <w:tabs>
          <w:tab w:val="num" w:pos="360"/>
        </w:tabs>
        <w:ind w:left="360" w:hanging="360"/>
      </w:pPr>
    </w:lvl>
  </w:abstractNum>
  <w:abstractNum w:abstractNumId="19" w15:restartNumberingAfterBreak="0">
    <w:nsid w:val="46143486"/>
    <w:multiLevelType w:val="hybridMultilevel"/>
    <w:tmpl w:val="C19AA3D2"/>
    <w:lvl w:ilvl="0" w:tplc="E5B4A664">
      <w:start w:val="4"/>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49080C8F"/>
    <w:multiLevelType w:val="hybridMultilevel"/>
    <w:tmpl w:val="1814103C"/>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4A7B0990"/>
    <w:multiLevelType w:val="hybridMultilevel"/>
    <w:tmpl w:val="2D1E20DA"/>
    <w:lvl w:ilvl="0" w:tplc="9E3CD6CE">
      <w:start w:val="1"/>
      <w:numFmt w:val="decimal"/>
      <w:lvlText w:val="%1."/>
      <w:lvlJc w:val="left"/>
      <w:pPr>
        <w:tabs>
          <w:tab w:val="num" w:pos="705"/>
        </w:tabs>
        <w:ind w:left="705" w:hanging="360"/>
      </w:pPr>
      <w:rPr>
        <w:rFonts w:hint="default"/>
      </w:rPr>
    </w:lvl>
    <w:lvl w:ilvl="1" w:tplc="08090019" w:tentative="1">
      <w:start w:val="1"/>
      <w:numFmt w:val="lowerLetter"/>
      <w:lvlText w:val="%2."/>
      <w:lvlJc w:val="left"/>
      <w:pPr>
        <w:tabs>
          <w:tab w:val="num" w:pos="1425"/>
        </w:tabs>
        <w:ind w:left="1425" w:hanging="360"/>
      </w:pPr>
    </w:lvl>
    <w:lvl w:ilvl="2" w:tplc="0809001B" w:tentative="1">
      <w:start w:val="1"/>
      <w:numFmt w:val="lowerRoman"/>
      <w:lvlText w:val="%3."/>
      <w:lvlJc w:val="right"/>
      <w:pPr>
        <w:tabs>
          <w:tab w:val="num" w:pos="2145"/>
        </w:tabs>
        <w:ind w:left="2145" w:hanging="180"/>
      </w:pPr>
    </w:lvl>
    <w:lvl w:ilvl="3" w:tplc="0809000F" w:tentative="1">
      <w:start w:val="1"/>
      <w:numFmt w:val="decimal"/>
      <w:lvlText w:val="%4."/>
      <w:lvlJc w:val="left"/>
      <w:pPr>
        <w:tabs>
          <w:tab w:val="num" w:pos="2865"/>
        </w:tabs>
        <w:ind w:left="2865" w:hanging="360"/>
      </w:pPr>
    </w:lvl>
    <w:lvl w:ilvl="4" w:tplc="08090019" w:tentative="1">
      <w:start w:val="1"/>
      <w:numFmt w:val="lowerLetter"/>
      <w:lvlText w:val="%5."/>
      <w:lvlJc w:val="left"/>
      <w:pPr>
        <w:tabs>
          <w:tab w:val="num" w:pos="3585"/>
        </w:tabs>
        <w:ind w:left="3585" w:hanging="360"/>
      </w:pPr>
    </w:lvl>
    <w:lvl w:ilvl="5" w:tplc="0809001B" w:tentative="1">
      <w:start w:val="1"/>
      <w:numFmt w:val="lowerRoman"/>
      <w:lvlText w:val="%6."/>
      <w:lvlJc w:val="right"/>
      <w:pPr>
        <w:tabs>
          <w:tab w:val="num" w:pos="4305"/>
        </w:tabs>
        <w:ind w:left="4305" w:hanging="180"/>
      </w:pPr>
    </w:lvl>
    <w:lvl w:ilvl="6" w:tplc="0809000F" w:tentative="1">
      <w:start w:val="1"/>
      <w:numFmt w:val="decimal"/>
      <w:lvlText w:val="%7."/>
      <w:lvlJc w:val="left"/>
      <w:pPr>
        <w:tabs>
          <w:tab w:val="num" w:pos="5025"/>
        </w:tabs>
        <w:ind w:left="5025" w:hanging="360"/>
      </w:pPr>
    </w:lvl>
    <w:lvl w:ilvl="7" w:tplc="08090019" w:tentative="1">
      <w:start w:val="1"/>
      <w:numFmt w:val="lowerLetter"/>
      <w:lvlText w:val="%8."/>
      <w:lvlJc w:val="left"/>
      <w:pPr>
        <w:tabs>
          <w:tab w:val="num" w:pos="5745"/>
        </w:tabs>
        <w:ind w:left="5745" w:hanging="360"/>
      </w:pPr>
    </w:lvl>
    <w:lvl w:ilvl="8" w:tplc="0809001B" w:tentative="1">
      <w:start w:val="1"/>
      <w:numFmt w:val="lowerRoman"/>
      <w:lvlText w:val="%9."/>
      <w:lvlJc w:val="right"/>
      <w:pPr>
        <w:tabs>
          <w:tab w:val="num" w:pos="6465"/>
        </w:tabs>
        <w:ind w:left="6465" w:hanging="180"/>
      </w:pPr>
    </w:lvl>
  </w:abstractNum>
  <w:abstractNum w:abstractNumId="22" w15:restartNumberingAfterBreak="0">
    <w:nsid w:val="50F92660"/>
    <w:multiLevelType w:val="hybridMultilevel"/>
    <w:tmpl w:val="345E561A"/>
    <w:lvl w:ilvl="0" w:tplc="A6408C48">
      <w:start w:val="1"/>
      <w:numFmt w:val="decimal"/>
      <w:lvlText w:val="%1."/>
      <w:lvlJc w:val="left"/>
      <w:pPr>
        <w:tabs>
          <w:tab w:val="num" w:pos="765"/>
        </w:tabs>
        <w:ind w:left="765" w:hanging="360"/>
      </w:pPr>
      <w:rPr>
        <w:rFonts w:hint="default"/>
      </w:rPr>
    </w:lvl>
    <w:lvl w:ilvl="1" w:tplc="08090019" w:tentative="1">
      <w:start w:val="1"/>
      <w:numFmt w:val="lowerLetter"/>
      <w:lvlText w:val="%2."/>
      <w:lvlJc w:val="left"/>
      <w:pPr>
        <w:tabs>
          <w:tab w:val="num" w:pos="1485"/>
        </w:tabs>
        <w:ind w:left="1485" w:hanging="360"/>
      </w:pPr>
    </w:lvl>
    <w:lvl w:ilvl="2" w:tplc="0809001B" w:tentative="1">
      <w:start w:val="1"/>
      <w:numFmt w:val="lowerRoman"/>
      <w:lvlText w:val="%3."/>
      <w:lvlJc w:val="right"/>
      <w:pPr>
        <w:tabs>
          <w:tab w:val="num" w:pos="2205"/>
        </w:tabs>
        <w:ind w:left="2205" w:hanging="180"/>
      </w:pPr>
    </w:lvl>
    <w:lvl w:ilvl="3" w:tplc="0809000F" w:tentative="1">
      <w:start w:val="1"/>
      <w:numFmt w:val="decimal"/>
      <w:lvlText w:val="%4."/>
      <w:lvlJc w:val="left"/>
      <w:pPr>
        <w:tabs>
          <w:tab w:val="num" w:pos="2925"/>
        </w:tabs>
        <w:ind w:left="2925" w:hanging="360"/>
      </w:pPr>
    </w:lvl>
    <w:lvl w:ilvl="4" w:tplc="08090019" w:tentative="1">
      <w:start w:val="1"/>
      <w:numFmt w:val="lowerLetter"/>
      <w:lvlText w:val="%5."/>
      <w:lvlJc w:val="left"/>
      <w:pPr>
        <w:tabs>
          <w:tab w:val="num" w:pos="3645"/>
        </w:tabs>
        <w:ind w:left="3645" w:hanging="360"/>
      </w:pPr>
    </w:lvl>
    <w:lvl w:ilvl="5" w:tplc="0809001B" w:tentative="1">
      <w:start w:val="1"/>
      <w:numFmt w:val="lowerRoman"/>
      <w:lvlText w:val="%6."/>
      <w:lvlJc w:val="right"/>
      <w:pPr>
        <w:tabs>
          <w:tab w:val="num" w:pos="4365"/>
        </w:tabs>
        <w:ind w:left="4365" w:hanging="180"/>
      </w:pPr>
    </w:lvl>
    <w:lvl w:ilvl="6" w:tplc="0809000F" w:tentative="1">
      <w:start w:val="1"/>
      <w:numFmt w:val="decimal"/>
      <w:lvlText w:val="%7."/>
      <w:lvlJc w:val="left"/>
      <w:pPr>
        <w:tabs>
          <w:tab w:val="num" w:pos="5085"/>
        </w:tabs>
        <w:ind w:left="5085" w:hanging="360"/>
      </w:pPr>
    </w:lvl>
    <w:lvl w:ilvl="7" w:tplc="08090019" w:tentative="1">
      <w:start w:val="1"/>
      <w:numFmt w:val="lowerLetter"/>
      <w:lvlText w:val="%8."/>
      <w:lvlJc w:val="left"/>
      <w:pPr>
        <w:tabs>
          <w:tab w:val="num" w:pos="5805"/>
        </w:tabs>
        <w:ind w:left="5805" w:hanging="360"/>
      </w:pPr>
    </w:lvl>
    <w:lvl w:ilvl="8" w:tplc="0809001B" w:tentative="1">
      <w:start w:val="1"/>
      <w:numFmt w:val="lowerRoman"/>
      <w:lvlText w:val="%9."/>
      <w:lvlJc w:val="right"/>
      <w:pPr>
        <w:tabs>
          <w:tab w:val="num" w:pos="6525"/>
        </w:tabs>
        <w:ind w:left="6525" w:hanging="180"/>
      </w:pPr>
    </w:lvl>
  </w:abstractNum>
  <w:abstractNum w:abstractNumId="23" w15:restartNumberingAfterBreak="0">
    <w:nsid w:val="55613BF1"/>
    <w:multiLevelType w:val="hybridMultilevel"/>
    <w:tmpl w:val="747A02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6221367"/>
    <w:multiLevelType w:val="singleLevel"/>
    <w:tmpl w:val="B420E118"/>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5C305B4A"/>
    <w:multiLevelType w:val="hybridMultilevel"/>
    <w:tmpl w:val="8AAA3FBE"/>
    <w:lvl w:ilvl="0" w:tplc="3D483E6E">
      <w:start w:val="1"/>
      <w:numFmt w:val="decimal"/>
      <w:lvlText w:val="%1."/>
      <w:lvlJc w:val="left"/>
      <w:pPr>
        <w:tabs>
          <w:tab w:val="num" w:pos="765"/>
        </w:tabs>
        <w:ind w:left="765" w:hanging="360"/>
      </w:pPr>
      <w:rPr>
        <w:rFonts w:hint="default"/>
      </w:rPr>
    </w:lvl>
    <w:lvl w:ilvl="1" w:tplc="08090019" w:tentative="1">
      <w:start w:val="1"/>
      <w:numFmt w:val="lowerLetter"/>
      <w:lvlText w:val="%2."/>
      <w:lvlJc w:val="left"/>
      <w:pPr>
        <w:tabs>
          <w:tab w:val="num" w:pos="1485"/>
        </w:tabs>
        <w:ind w:left="1485" w:hanging="360"/>
      </w:pPr>
    </w:lvl>
    <w:lvl w:ilvl="2" w:tplc="0809001B" w:tentative="1">
      <w:start w:val="1"/>
      <w:numFmt w:val="lowerRoman"/>
      <w:lvlText w:val="%3."/>
      <w:lvlJc w:val="right"/>
      <w:pPr>
        <w:tabs>
          <w:tab w:val="num" w:pos="2205"/>
        </w:tabs>
        <w:ind w:left="2205" w:hanging="180"/>
      </w:pPr>
    </w:lvl>
    <w:lvl w:ilvl="3" w:tplc="0809000F" w:tentative="1">
      <w:start w:val="1"/>
      <w:numFmt w:val="decimal"/>
      <w:lvlText w:val="%4."/>
      <w:lvlJc w:val="left"/>
      <w:pPr>
        <w:tabs>
          <w:tab w:val="num" w:pos="2925"/>
        </w:tabs>
        <w:ind w:left="2925" w:hanging="360"/>
      </w:pPr>
    </w:lvl>
    <w:lvl w:ilvl="4" w:tplc="08090019" w:tentative="1">
      <w:start w:val="1"/>
      <w:numFmt w:val="lowerLetter"/>
      <w:lvlText w:val="%5."/>
      <w:lvlJc w:val="left"/>
      <w:pPr>
        <w:tabs>
          <w:tab w:val="num" w:pos="3645"/>
        </w:tabs>
        <w:ind w:left="3645" w:hanging="360"/>
      </w:pPr>
    </w:lvl>
    <w:lvl w:ilvl="5" w:tplc="0809001B" w:tentative="1">
      <w:start w:val="1"/>
      <w:numFmt w:val="lowerRoman"/>
      <w:lvlText w:val="%6."/>
      <w:lvlJc w:val="right"/>
      <w:pPr>
        <w:tabs>
          <w:tab w:val="num" w:pos="4365"/>
        </w:tabs>
        <w:ind w:left="4365" w:hanging="180"/>
      </w:pPr>
    </w:lvl>
    <w:lvl w:ilvl="6" w:tplc="0809000F" w:tentative="1">
      <w:start w:val="1"/>
      <w:numFmt w:val="decimal"/>
      <w:lvlText w:val="%7."/>
      <w:lvlJc w:val="left"/>
      <w:pPr>
        <w:tabs>
          <w:tab w:val="num" w:pos="5085"/>
        </w:tabs>
        <w:ind w:left="5085" w:hanging="360"/>
      </w:pPr>
    </w:lvl>
    <w:lvl w:ilvl="7" w:tplc="08090019" w:tentative="1">
      <w:start w:val="1"/>
      <w:numFmt w:val="lowerLetter"/>
      <w:lvlText w:val="%8."/>
      <w:lvlJc w:val="left"/>
      <w:pPr>
        <w:tabs>
          <w:tab w:val="num" w:pos="5805"/>
        </w:tabs>
        <w:ind w:left="5805" w:hanging="360"/>
      </w:pPr>
    </w:lvl>
    <w:lvl w:ilvl="8" w:tplc="0809001B" w:tentative="1">
      <w:start w:val="1"/>
      <w:numFmt w:val="lowerRoman"/>
      <w:lvlText w:val="%9."/>
      <w:lvlJc w:val="right"/>
      <w:pPr>
        <w:tabs>
          <w:tab w:val="num" w:pos="6525"/>
        </w:tabs>
        <w:ind w:left="6525" w:hanging="180"/>
      </w:pPr>
    </w:lvl>
  </w:abstractNum>
  <w:abstractNum w:abstractNumId="26" w15:restartNumberingAfterBreak="0">
    <w:nsid w:val="5C53203A"/>
    <w:multiLevelType w:val="hybridMultilevel"/>
    <w:tmpl w:val="2AB25330"/>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5C7A08D6"/>
    <w:multiLevelType w:val="hybridMultilevel"/>
    <w:tmpl w:val="5C3ABB04"/>
    <w:lvl w:ilvl="0" w:tplc="D47C2784">
      <w:start w:val="1"/>
      <w:numFmt w:val="decimal"/>
      <w:lvlText w:val="%1."/>
      <w:lvlJc w:val="left"/>
      <w:pPr>
        <w:ind w:left="735" w:hanging="360"/>
      </w:pPr>
      <w:rPr>
        <w:rFonts w:hint="default"/>
      </w:rPr>
    </w:lvl>
    <w:lvl w:ilvl="1" w:tplc="08090019" w:tentative="1">
      <w:start w:val="1"/>
      <w:numFmt w:val="lowerLetter"/>
      <w:lvlText w:val="%2."/>
      <w:lvlJc w:val="left"/>
      <w:pPr>
        <w:ind w:left="1455" w:hanging="360"/>
      </w:pPr>
    </w:lvl>
    <w:lvl w:ilvl="2" w:tplc="0809001B" w:tentative="1">
      <w:start w:val="1"/>
      <w:numFmt w:val="lowerRoman"/>
      <w:lvlText w:val="%3."/>
      <w:lvlJc w:val="right"/>
      <w:pPr>
        <w:ind w:left="2175" w:hanging="180"/>
      </w:pPr>
    </w:lvl>
    <w:lvl w:ilvl="3" w:tplc="0809000F" w:tentative="1">
      <w:start w:val="1"/>
      <w:numFmt w:val="decimal"/>
      <w:lvlText w:val="%4."/>
      <w:lvlJc w:val="left"/>
      <w:pPr>
        <w:ind w:left="2895" w:hanging="360"/>
      </w:pPr>
    </w:lvl>
    <w:lvl w:ilvl="4" w:tplc="08090019" w:tentative="1">
      <w:start w:val="1"/>
      <w:numFmt w:val="lowerLetter"/>
      <w:lvlText w:val="%5."/>
      <w:lvlJc w:val="left"/>
      <w:pPr>
        <w:ind w:left="3615" w:hanging="360"/>
      </w:pPr>
    </w:lvl>
    <w:lvl w:ilvl="5" w:tplc="0809001B" w:tentative="1">
      <w:start w:val="1"/>
      <w:numFmt w:val="lowerRoman"/>
      <w:lvlText w:val="%6."/>
      <w:lvlJc w:val="right"/>
      <w:pPr>
        <w:ind w:left="4335" w:hanging="180"/>
      </w:pPr>
    </w:lvl>
    <w:lvl w:ilvl="6" w:tplc="0809000F" w:tentative="1">
      <w:start w:val="1"/>
      <w:numFmt w:val="decimal"/>
      <w:lvlText w:val="%7."/>
      <w:lvlJc w:val="left"/>
      <w:pPr>
        <w:ind w:left="5055" w:hanging="360"/>
      </w:pPr>
    </w:lvl>
    <w:lvl w:ilvl="7" w:tplc="08090019" w:tentative="1">
      <w:start w:val="1"/>
      <w:numFmt w:val="lowerLetter"/>
      <w:lvlText w:val="%8."/>
      <w:lvlJc w:val="left"/>
      <w:pPr>
        <w:ind w:left="5775" w:hanging="360"/>
      </w:pPr>
    </w:lvl>
    <w:lvl w:ilvl="8" w:tplc="0809001B" w:tentative="1">
      <w:start w:val="1"/>
      <w:numFmt w:val="lowerRoman"/>
      <w:lvlText w:val="%9."/>
      <w:lvlJc w:val="right"/>
      <w:pPr>
        <w:ind w:left="6495" w:hanging="180"/>
      </w:pPr>
    </w:lvl>
  </w:abstractNum>
  <w:abstractNum w:abstractNumId="28" w15:restartNumberingAfterBreak="0">
    <w:nsid w:val="63A45DE3"/>
    <w:multiLevelType w:val="hybridMultilevel"/>
    <w:tmpl w:val="535C4F80"/>
    <w:lvl w:ilvl="0" w:tplc="9E52590A">
      <w:start w:val="1"/>
      <w:numFmt w:val="decimal"/>
      <w:lvlText w:val="%1."/>
      <w:lvlJc w:val="left"/>
      <w:pPr>
        <w:tabs>
          <w:tab w:val="num" w:pos="705"/>
        </w:tabs>
        <w:ind w:left="705" w:hanging="360"/>
      </w:pPr>
      <w:rPr>
        <w:rFonts w:hint="default"/>
      </w:rPr>
    </w:lvl>
    <w:lvl w:ilvl="1" w:tplc="08090019" w:tentative="1">
      <w:start w:val="1"/>
      <w:numFmt w:val="lowerLetter"/>
      <w:lvlText w:val="%2."/>
      <w:lvlJc w:val="left"/>
      <w:pPr>
        <w:tabs>
          <w:tab w:val="num" w:pos="1425"/>
        </w:tabs>
        <w:ind w:left="1425" w:hanging="360"/>
      </w:pPr>
    </w:lvl>
    <w:lvl w:ilvl="2" w:tplc="0809001B" w:tentative="1">
      <w:start w:val="1"/>
      <w:numFmt w:val="lowerRoman"/>
      <w:lvlText w:val="%3."/>
      <w:lvlJc w:val="right"/>
      <w:pPr>
        <w:tabs>
          <w:tab w:val="num" w:pos="2145"/>
        </w:tabs>
        <w:ind w:left="2145" w:hanging="180"/>
      </w:pPr>
    </w:lvl>
    <w:lvl w:ilvl="3" w:tplc="0809000F" w:tentative="1">
      <w:start w:val="1"/>
      <w:numFmt w:val="decimal"/>
      <w:lvlText w:val="%4."/>
      <w:lvlJc w:val="left"/>
      <w:pPr>
        <w:tabs>
          <w:tab w:val="num" w:pos="2865"/>
        </w:tabs>
        <w:ind w:left="2865" w:hanging="360"/>
      </w:pPr>
    </w:lvl>
    <w:lvl w:ilvl="4" w:tplc="08090019" w:tentative="1">
      <w:start w:val="1"/>
      <w:numFmt w:val="lowerLetter"/>
      <w:lvlText w:val="%5."/>
      <w:lvlJc w:val="left"/>
      <w:pPr>
        <w:tabs>
          <w:tab w:val="num" w:pos="3585"/>
        </w:tabs>
        <w:ind w:left="3585" w:hanging="360"/>
      </w:pPr>
    </w:lvl>
    <w:lvl w:ilvl="5" w:tplc="0809001B" w:tentative="1">
      <w:start w:val="1"/>
      <w:numFmt w:val="lowerRoman"/>
      <w:lvlText w:val="%6."/>
      <w:lvlJc w:val="right"/>
      <w:pPr>
        <w:tabs>
          <w:tab w:val="num" w:pos="4305"/>
        </w:tabs>
        <w:ind w:left="4305" w:hanging="180"/>
      </w:pPr>
    </w:lvl>
    <w:lvl w:ilvl="6" w:tplc="0809000F" w:tentative="1">
      <w:start w:val="1"/>
      <w:numFmt w:val="decimal"/>
      <w:lvlText w:val="%7."/>
      <w:lvlJc w:val="left"/>
      <w:pPr>
        <w:tabs>
          <w:tab w:val="num" w:pos="5025"/>
        </w:tabs>
        <w:ind w:left="5025" w:hanging="360"/>
      </w:pPr>
    </w:lvl>
    <w:lvl w:ilvl="7" w:tplc="08090019" w:tentative="1">
      <w:start w:val="1"/>
      <w:numFmt w:val="lowerLetter"/>
      <w:lvlText w:val="%8."/>
      <w:lvlJc w:val="left"/>
      <w:pPr>
        <w:tabs>
          <w:tab w:val="num" w:pos="5745"/>
        </w:tabs>
        <w:ind w:left="5745" w:hanging="360"/>
      </w:pPr>
    </w:lvl>
    <w:lvl w:ilvl="8" w:tplc="0809001B" w:tentative="1">
      <w:start w:val="1"/>
      <w:numFmt w:val="lowerRoman"/>
      <w:lvlText w:val="%9."/>
      <w:lvlJc w:val="right"/>
      <w:pPr>
        <w:tabs>
          <w:tab w:val="num" w:pos="6465"/>
        </w:tabs>
        <w:ind w:left="6465" w:hanging="180"/>
      </w:pPr>
    </w:lvl>
  </w:abstractNum>
  <w:abstractNum w:abstractNumId="29" w15:restartNumberingAfterBreak="0">
    <w:nsid w:val="68277D78"/>
    <w:multiLevelType w:val="hybridMultilevel"/>
    <w:tmpl w:val="8D8A7F9A"/>
    <w:lvl w:ilvl="0" w:tplc="B6EAA942">
      <w:start w:val="1"/>
      <w:numFmt w:val="decimal"/>
      <w:lvlText w:val="%1."/>
      <w:lvlJc w:val="left"/>
      <w:pPr>
        <w:tabs>
          <w:tab w:val="num" w:pos="720"/>
        </w:tabs>
        <w:ind w:left="720" w:hanging="360"/>
      </w:pPr>
    </w:lvl>
    <w:lvl w:ilvl="1" w:tplc="E480B346">
      <w:start w:val="1"/>
      <w:numFmt w:val="lowerLetter"/>
      <w:lvlText w:val="%2."/>
      <w:lvlJc w:val="left"/>
      <w:pPr>
        <w:tabs>
          <w:tab w:val="num" w:pos="1440"/>
        </w:tabs>
        <w:ind w:left="1440" w:hanging="360"/>
      </w:pPr>
    </w:lvl>
    <w:lvl w:ilvl="2" w:tplc="190C538A" w:tentative="1">
      <w:start w:val="1"/>
      <w:numFmt w:val="lowerRoman"/>
      <w:lvlText w:val="%3."/>
      <w:lvlJc w:val="right"/>
      <w:pPr>
        <w:tabs>
          <w:tab w:val="num" w:pos="2160"/>
        </w:tabs>
        <w:ind w:left="2160" w:hanging="180"/>
      </w:pPr>
    </w:lvl>
    <w:lvl w:ilvl="3" w:tplc="64FCB284" w:tentative="1">
      <w:start w:val="1"/>
      <w:numFmt w:val="decimal"/>
      <w:lvlText w:val="%4."/>
      <w:lvlJc w:val="left"/>
      <w:pPr>
        <w:tabs>
          <w:tab w:val="num" w:pos="2880"/>
        </w:tabs>
        <w:ind w:left="2880" w:hanging="360"/>
      </w:pPr>
    </w:lvl>
    <w:lvl w:ilvl="4" w:tplc="E9FE45D2" w:tentative="1">
      <w:start w:val="1"/>
      <w:numFmt w:val="lowerLetter"/>
      <w:lvlText w:val="%5."/>
      <w:lvlJc w:val="left"/>
      <w:pPr>
        <w:tabs>
          <w:tab w:val="num" w:pos="3600"/>
        </w:tabs>
        <w:ind w:left="3600" w:hanging="360"/>
      </w:pPr>
    </w:lvl>
    <w:lvl w:ilvl="5" w:tplc="F3606404" w:tentative="1">
      <w:start w:val="1"/>
      <w:numFmt w:val="lowerRoman"/>
      <w:lvlText w:val="%6."/>
      <w:lvlJc w:val="right"/>
      <w:pPr>
        <w:tabs>
          <w:tab w:val="num" w:pos="4320"/>
        </w:tabs>
        <w:ind w:left="4320" w:hanging="180"/>
      </w:pPr>
    </w:lvl>
    <w:lvl w:ilvl="6" w:tplc="6646F682" w:tentative="1">
      <w:start w:val="1"/>
      <w:numFmt w:val="decimal"/>
      <w:lvlText w:val="%7."/>
      <w:lvlJc w:val="left"/>
      <w:pPr>
        <w:tabs>
          <w:tab w:val="num" w:pos="5040"/>
        </w:tabs>
        <w:ind w:left="5040" w:hanging="360"/>
      </w:pPr>
    </w:lvl>
    <w:lvl w:ilvl="7" w:tplc="A2B22BE2" w:tentative="1">
      <w:start w:val="1"/>
      <w:numFmt w:val="lowerLetter"/>
      <w:lvlText w:val="%8."/>
      <w:lvlJc w:val="left"/>
      <w:pPr>
        <w:tabs>
          <w:tab w:val="num" w:pos="5760"/>
        </w:tabs>
        <w:ind w:left="5760" w:hanging="360"/>
      </w:pPr>
    </w:lvl>
    <w:lvl w:ilvl="8" w:tplc="F94CA4A8" w:tentative="1">
      <w:start w:val="1"/>
      <w:numFmt w:val="lowerRoman"/>
      <w:lvlText w:val="%9."/>
      <w:lvlJc w:val="right"/>
      <w:pPr>
        <w:tabs>
          <w:tab w:val="num" w:pos="6480"/>
        </w:tabs>
        <w:ind w:left="6480" w:hanging="180"/>
      </w:pPr>
    </w:lvl>
  </w:abstractNum>
  <w:abstractNum w:abstractNumId="30" w15:restartNumberingAfterBreak="0">
    <w:nsid w:val="6A8C5CC0"/>
    <w:multiLevelType w:val="hybridMultilevel"/>
    <w:tmpl w:val="0EAEA37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1" w15:restartNumberingAfterBreak="0">
    <w:nsid w:val="6F4758C4"/>
    <w:multiLevelType w:val="hybridMultilevel"/>
    <w:tmpl w:val="223CA530"/>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76BE1674"/>
    <w:multiLevelType w:val="singleLevel"/>
    <w:tmpl w:val="4126D09C"/>
    <w:lvl w:ilvl="0">
      <w:start w:val="1"/>
      <w:numFmt w:val="decimal"/>
      <w:lvlText w:val="5.%1"/>
      <w:lvlJc w:val="left"/>
      <w:pPr>
        <w:tabs>
          <w:tab w:val="num" w:pos="964"/>
        </w:tabs>
        <w:ind w:left="964" w:hanging="624"/>
      </w:pPr>
      <w:rPr>
        <w:rFonts w:ascii="Times New Roman" w:hAnsi="Times New Roman" w:hint="default"/>
        <w:b w:val="0"/>
        <w:i w:val="0"/>
        <w:sz w:val="22"/>
        <w:u w:val="none"/>
      </w:rPr>
    </w:lvl>
  </w:abstractNum>
  <w:abstractNum w:abstractNumId="33" w15:restartNumberingAfterBreak="0">
    <w:nsid w:val="777E727E"/>
    <w:multiLevelType w:val="singleLevel"/>
    <w:tmpl w:val="B420E118"/>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787A2998"/>
    <w:multiLevelType w:val="hybridMultilevel"/>
    <w:tmpl w:val="02DC1B1C"/>
    <w:lvl w:ilvl="0" w:tplc="818A33EA">
      <w:start w:val="1"/>
      <w:numFmt w:val="decimal"/>
      <w:lvlText w:val="%1."/>
      <w:lvlJc w:val="left"/>
      <w:pPr>
        <w:tabs>
          <w:tab w:val="num" w:pos="765"/>
        </w:tabs>
        <w:ind w:left="765" w:hanging="360"/>
      </w:pPr>
      <w:rPr>
        <w:rFonts w:hint="default"/>
      </w:rPr>
    </w:lvl>
    <w:lvl w:ilvl="1" w:tplc="08090019" w:tentative="1">
      <w:start w:val="1"/>
      <w:numFmt w:val="lowerLetter"/>
      <w:lvlText w:val="%2."/>
      <w:lvlJc w:val="left"/>
      <w:pPr>
        <w:tabs>
          <w:tab w:val="num" w:pos="1485"/>
        </w:tabs>
        <w:ind w:left="1485" w:hanging="360"/>
      </w:pPr>
    </w:lvl>
    <w:lvl w:ilvl="2" w:tplc="0809001B" w:tentative="1">
      <w:start w:val="1"/>
      <w:numFmt w:val="lowerRoman"/>
      <w:lvlText w:val="%3."/>
      <w:lvlJc w:val="right"/>
      <w:pPr>
        <w:tabs>
          <w:tab w:val="num" w:pos="2205"/>
        </w:tabs>
        <w:ind w:left="2205" w:hanging="180"/>
      </w:pPr>
    </w:lvl>
    <w:lvl w:ilvl="3" w:tplc="0809000F" w:tentative="1">
      <w:start w:val="1"/>
      <w:numFmt w:val="decimal"/>
      <w:lvlText w:val="%4."/>
      <w:lvlJc w:val="left"/>
      <w:pPr>
        <w:tabs>
          <w:tab w:val="num" w:pos="2925"/>
        </w:tabs>
        <w:ind w:left="2925" w:hanging="360"/>
      </w:pPr>
    </w:lvl>
    <w:lvl w:ilvl="4" w:tplc="08090019" w:tentative="1">
      <w:start w:val="1"/>
      <w:numFmt w:val="lowerLetter"/>
      <w:lvlText w:val="%5."/>
      <w:lvlJc w:val="left"/>
      <w:pPr>
        <w:tabs>
          <w:tab w:val="num" w:pos="3645"/>
        </w:tabs>
        <w:ind w:left="3645" w:hanging="360"/>
      </w:pPr>
    </w:lvl>
    <w:lvl w:ilvl="5" w:tplc="0809001B" w:tentative="1">
      <w:start w:val="1"/>
      <w:numFmt w:val="lowerRoman"/>
      <w:lvlText w:val="%6."/>
      <w:lvlJc w:val="right"/>
      <w:pPr>
        <w:tabs>
          <w:tab w:val="num" w:pos="4365"/>
        </w:tabs>
        <w:ind w:left="4365" w:hanging="180"/>
      </w:pPr>
    </w:lvl>
    <w:lvl w:ilvl="6" w:tplc="0809000F" w:tentative="1">
      <w:start w:val="1"/>
      <w:numFmt w:val="decimal"/>
      <w:lvlText w:val="%7."/>
      <w:lvlJc w:val="left"/>
      <w:pPr>
        <w:tabs>
          <w:tab w:val="num" w:pos="5085"/>
        </w:tabs>
        <w:ind w:left="5085" w:hanging="360"/>
      </w:pPr>
    </w:lvl>
    <w:lvl w:ilvl="7" w:tplc="08090019" w:tentative="1">
      <w:start w:val="1"/>
      <w:numFmt w:val="lowerLetter"/>
      <w:lvlText w:val="%8."/>
      <w:lvlJc w:val="left"/>
      <w:pPr>
        <w:tabs>
          <w:tab w:val="num" w:pos="5805"/>
        </w:tabs>
        <w:ind w:left="5805" w:hanging="360"/>
      </w:pPr>
    </w:lvl>
    <w:lvl w:ilvl="8" w:tplc="0809001B" w:tentative="1">
      <w:start w:val="1"/>
      <w:numFmt w:val="lowerRoman"/>
      <w:lvlText w:val="%9."/>
      <w:lvlJc w:val="right"/>
      <w:pPr>
        <w:tabs>
          <w:tab w:val="num" w:pos="6525"/>
        </w:tabs>
        <w:ind w:left="6525" w:hanging="180"/>
      </w:pPr>
    </w:lvl>
  </w:abstractNum>
  <w:abstractNum w:abstractNumId="35" w15:restartNumberingAfterBreak="0">
    <w:nsid w:val="78B50D47"/>
    <w:multiLevelType w:val="hybridMultilevel"/>
    <w:tmpl w:val="0F2C52CE"/>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6" w15:restartNumberingAfterBreak="0">
    <w:nsid w:val="7BCC2600"/>
    <w:multiLevelType w:val="hybridMultilevel"/>
    <w:tmpl w:val="CAF6BA6E"/>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7C3A7DE0"/>
    <w:multiLevelType w:val="hybridMultilevel"/>
    <w:tmpl w:val="D4CC3C16"/>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8" w15:restartNumberingAfterBreak="0">
    <w:nsid w:val="7E22337C"/>
    <w:multiLevelType w:val="hybridMultilevel"/>
    <w:tmpl w:val="CAF0CF22"/>
    <w:lvl w:ilvl="0" w:tplc="0809000F">
      <w:start w:val="4"/>
      <w:numFmt w:val="decimal"/>
      <w:lvlText w:val="%1."/>
      <w:lvlJc w:val="left"/>
      <w:pPr>
        <w:tabs>
          <w:tab w:val="num" w:pos="720"/>
        </w:tabs>
        <w:ind w:left="720" w:hanging="360"/>
      </w:pPr>
      <w:rPr>
        <w:rFonts w:hint="default"/>
      </w:r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243346482">
    <w:abstractNumId w:val="29"/>
  </w:num>
  <w:num w:numId="2" w16cid:durableId="1513958793">
    <w:abstractNumId w:val="18"/>
  </w:num>
  <w:num w:numId="3" w16cid:durableId="397629873">
    <w:abstractNumId w:val="33"/>
  </w:num>
  <w:num w:numId="4" w16cid:durableId="755203861">
    <w:abstractNumId w:val="32"/>
  </w:num>
  <w:num w:numId="5" w16cid:durableId="681902814">
    <w:abstractNumId w:val="11"/>
  </w:num>
  <w:num w:numId="6" w16cid:durableId="1853713838">
    <w:abstractNumId w:val="24"/>
  </w:num>
  <w:num w:numId="7" w16cid:durableId="1299409792">
    <w:abstractNumId w:val="13"/>
  </w:num>
  <w:num w:numId="8" w16cid:durableId="753016237">
    <w:abstractNumId w:val="12"/>
  </w:num>
  <w:num w:numId="9" w16cid:durableId="202526544">
    <w:abstractNumId w:val="28"/>
  </w:num>
  <w:num w:numId="10" w16cid:durableId="1885215031">
    <w:abstractNumId w:val="9"/>
  </w:num>
  <w:num w:numId="11" w16cid:durableId="218250222">
    <w:abstractNumId w:val="1"/>
  </w:num>
  <w:num w:numId="12" w16cid:durableId="1589191690">
    <w:abstractNumId w:val="4"/>
  </w:num>
  <w:num w:numId="13" w16cid:durableId="1502046915">
    <w:abstractNumId w:val="22"/>
  </w:num>
  <w:num w:numId="14" w16cid:durableId="398097200">
    <w:abstractNumId w:val="25"/>
  </w:num>
  <w:num w:numId="15" w16cid:durableId="263223603">
    <w:abstractNumId w:val="36"/>
  </w:num>
  <w:num w:numId="16" w16cid:durableId="698775829">
    <w:abstractNumId w:val="17"/>
  </w:num>
  <w:num w:numId="17" w16cid:durableId="1899784882">
    <w:abstractNumId w:val="37"/>
  </w:num>
  <w:num w:numId="18" w16cid:durableId="789782126">
    <w:abstractNumId w:val="30"/>
  </w:num>
  <w:num w:numId="19" w16cid:durableId="1411582143">
    <w:abstractNumId w:val="34"/>
  </w:num>
  <w:num w:numId="20" w16cid:durableId="695037333">
    <w:abstractNumId w:val="7"/>
  </w:num>
  <w:num w:numId="21" w16cid:durableId="1747259208">
    <w:abstractNumId w:val="21"/>
  </w:num>
  <w:num w:numId="22" w16cid:durableId="818813134">
    <w:abstractNumId w:val="0"/>
  </w:num>
  <w:num w:numId="23" w16cid:durableId="295912140">
    <w:abstractNumId w:val="14"/>
  </w:num>
  <w:num w:numId="24" w16cid:durableId="1533109616">
    <w:abstractNumId w:val="19"/>
  </w:num>
  <w:num w:numId="25" w16cid:durableId="813571135">
    <w:abstractNumId w:val="6"/>
  </w:num>
  <w:num w:numId="26" w16cid:durableId="1398088391">
    <w:abstractNumId w:val="27"/>
  </w:num>
  <w:num w:numId="27" w16cid:durableId="1200632596">
    <w:abstractNumId w:val="23"/>
  </w:num>
  <w:num w:numId="28" w16cid:durableId="1026101209">
    <w:abstractNumId w:val="8"/>
  </w:num>
  <w:num w:numId="29" w16cid:durableId="500658976">
    <w:abstractNumId w:val="15"/>
  </w:num>
  <w:num w:numId="30" w16cid:durableId="638415525">
    <w:abstractNumId w:val="26"/>
  </w:num>
  <w:num w:numId="31" w16cid:durableId="1502617516">
    <w:abstractNumId w:val="35"/>
  </w:num>
  <w:num w:numId="32" w16cid:durableId="1905483030">
    <w:abstractNumId w:val="2"/>
  </w:num>
  <w:num w:numId="33" w16cid:durableId="337199469">
    <w:abstractNumId w:val="10"/>
  </w:num>
  <w:num w:numId="34" w16cid:durableId="852064570">
    <w:abstractNumId w:val="3"/>
  </w:num>
  <w:num w:numId="35" w16cid:durableId="1430389378">
    <w:abstractNumId w:val="16"/>
  </w:num>
  <w:num w:numId="36" w16cid:durableId="1323896230">
    <w:abstractNumId w:val="31"/>
  </w:num>
  <w:num w:numId="37" w16cid:durableId="2132044340">
    <w:abstractNumId w:val="20"/>
  </w:num>
  <w:num w:numId="38" w16cid:durableId="593435521">
    <w:abstractNumId w:val="5"/>
  </w:num>
  <w:num w:numId="39" w16cid:durableId="1016730321">
    <w:abstractNumId w:val="3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9F0"/>
    <w:rsid w:val="00007CDD"/>
    <w:rsid w:val="0002017E"/>
    <w:rsid w:val="00023BD4"/>
    <w:rsid w:val="00057660"/>
    <w:rsid w:val="000626D7"/>
    <w:rsid w:val="000653B5"/>
    <w:rsid w:val="0007729A"/>
    <w:rsid w:val="000D41D8"/>
    <w:rsid w:val="00122293"/>
    <w:rsid w:val="00172911"/>
    <w:rsid w:val="001B3BB3"/>
    <w:rsid w:val="001B5993"/>
    <w:rsid w:val="001B67C0"/>
    <w:rsid w:val="001D0475"/>
    <w:rsid w:val="001E3099"/>
    <w:rsid w:val="001E511B"/>
    <w:rsid w:val="001E75A6"/>
    <w:rsid w:val="00211803"/>
    <w:rsid w:val="00212201"/>
    <w:rsid w:val="002306EF"/>
    <w:rsid w:val="002326DB"/>
    <w:rsid w:val="00241CDC"/>
    <w:rsid w:val="0024495B"/>
    <w:rsid w:val="00255954"/>
    <w:rsid w:val="00257A87"/>
    <w:rsid w:val="00264152"/>
    <w:rsid w:val="00264AA4"/>
    <w:rsid w:val="00277B46"/>
    <w:rsid w:val="00296F96"/>
    <w:rsid w:val="002D1E31"/>
    <w:rsid w:val="002F7B0B"/>
    <w:rsid w:val="00305F31"/>
    <w:rsid w:val="00333454"/>
    <w:rsid w:val="003538C8"/>
    <w:rsid w:val="003577B6"/>
    <w:rsid w:val="003A36E2"/>
    <w:rsid w:val="003E26BC"/>
    <w:rsid w:val="003E5F2C"/>
    <w:rsid w:val="00413FB0"/>
    <w:rsid w:val="00426EF4"/>
    <w:rsid w:val="004409F0"/>
    <w:rsid w:val="00454D0D"/>
    <w:rsid w:val="00461C35"/>
    <w:rsid w:val="00471755"/>
    <w:rsid w:val="004852D1"/>
    <w:rsid w:val="004C24FB"/>
    <w:rsid w:val="005148FA"/>
    <w:rsid w:val="0053644E"/>
    <w:rsid w:val="005400BB"/>
    <w:rsid w:val="0055458C"/>
    <w:rsid w:val="005B287D"/>
    <w:rsid w:val="005E6394"/>
    <w:rsid w:val="005F17D5"/>
    <w:rsid w:val="005F6CCB"/>
    <w:rsid w:val="00606460"/>
    <w:rsid w:val="00644085"/>
    <w:rsid w:val="006440D1"/>
    <w:rsid w:val="0066677D"/>
    <w:rsid w:val="00681B42"/>
    <w:rsid w:val="00694B3A"/>
    <w:rsid w:val="006966EB"/>
    <w:rsid w:val="006B50F6"/>
    <w:rsid w:val="006C24B7"/>
    <w:rsid w:val="006C5D2D"/>
    <w:rsid w:val="00714B3F"/>
    <w:rsid w:val="0073027D"/>
    <w:rsid w:val="00743850"/>
    <w:rsid w:val="00770657"/>
    <w:rsid w:val="007773B5"/>
    <w:rsid w:val="00780774"/>
    <w:rsid w:val="007818D0"/>
    <w:rsid w:val="00794E46"/>
    <w:rsid w:val="007A307E"/>
    <w:rsid w:val="007B1AA2"/>
    <w:rsid w:val="007B1D65"/>
    <w:rsid w:val="007B2C85"/>
    <w:rsid w:val="007F4826"/>
    <w:rsid w:val="008115F3"/>
    <w:rsid w:val="008239AE"/>
    <w:rsid w:val="00825547"/>
    <w:rsid w:val="00851A93"/>
    <w:rsid w:val="008B4395"/>
    <w:rsid w:val="008C7BCF"/>
    <w:rsid w:val="008E68DA"/>
    <w:rsid w:val="008E6FBA"/>
    <w:rsid w:val="00906E0F"/>
    <w:rsid w:val="00916A8B"/>
    <w:rsid w:val="00936B94"/>
    <w:rsid w:val="00944279"/>
    <w:rsid w:val="00962237"/>
    <w:rsid w:val="0096330D"/>
    <w:rsid w:val="00972A3A"/>
    <w:rsid w:val="00974100"/>
    <w:rsid w:val="00977546"/>
    <w:rsid w:val="00984177"/>
    <w:rsid w:val="00986A93"/>
    <w:rsid w:val="009A1374"/>
    <w:rsid w:val="009E08FA"/>
    <w:rsid w:val="009E342E"/>
    <w:rsid w:val="00A02769"/>
    <w:rsid w:val="00A077AB"/>
    <w:rsid w:val="00A13317"/>
    <w:rsid w:val="00A44E00"/>
    <w:rsid w:val="00A47523"/>
    <w:rsid w:val="00A57E02"/>
    <w:rsid w:val="00A931DA"/>
    <w:rsid w:val="00A942D8"/>
    <w:rsid w:val="00AE4396"/>
    <w:rsid w:val="00AF4389"/>
    <w:rsid w:val="00B2568B"/>
    <w:rsid w:val="00B3301F"/>
    <w:rsid w:val="00B3578A"/>
    <w:rsid w:val="00B60329"/>
    <w:rsid w:val="00B91BD9"/>
    <w:rsid w:val="00BB7D9C"/>
    <w:rsid w:val="00BD0E20"/>
    <w:rsid w:val="00BF7469"/>
    <w:rsid w:val="00C25C63"/>
    <w:rsid w:val="00C26151"/>
    <w:rsid w:val="00C34ADD"/>
    <w:rsid w:val="00C52955"/>
    <w:rsid w:val="00C55C11"/>
    <w:rsid w:val="00C827E5"/>
    <w:rsid w:val="00C946DA"/>
    <w:rsid w:val="00CA40EE"/>
    <w:rsid w:val="00CA75FB"/>
    <w:rsid w:val="00CB5E4F"/>
    <w:rsid w:val="00CB74B1"/>
    <w:rsid w:val="00CD0A96"/>
    <w:rsid w:val="00CE53B0"/>
    <w:rsid w:val="00CF310F"/>
    <w:rsid w:val="00D4289C"/>
    <w:rsid w:val="00D42C2D"/>
    <w:rsid w:val="00D451D2"/>
    <w:rsid w:val="00D72364"/>
    <w:rsid w:val="00D807DF"/>
    <w:rsid w:val="00D91176"/>
    <w:rsid w:val="00D9645A"/>
    <w:rsid w:val="00DA5BC5"/>
    <w:rsid w:val="00DB54A6"/>
    <w:rsid w:val="00DD0AED"/>
    <w:rsid w:val="00DE1426"/>
    <w:rsid w:val="00DE512A"/>
    <w:rsid w:val="00E07CD0"/>
    <w:rsid w:val="00E13F5C"/>
    <w:rsid w:val="00E25D3B"/>
    <w:rsid w:val="00E338C7"/>
    <w:rsid w:val="00E36CB2"/>
    <w:rsid w:val="00E62ECE"/>
    <w:rsid w:val="00F045FE"/>
    <w:rsid w:val="00F12389"/>
    <w:rsid w:val="00F14FAC"/>
    <w:rsid w:val="00F201B8"/>
    <w:rsid w:val="00F367A9"/>
    <w:rsid w:val="00F46FDC"/>
    <w:rsid w:val="00F6432A"/>
    <w:rsid w:val="00F67736"/>
    <w:rsid w:val="00FC01A2"/>
    <w:rsid w:val="00FF76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558873"/>
  <w15:docId w15:val="{25218D2E-FB6F-42FD-80A2-F20E3BE4E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E53B0"/>
    <w:rPr>
      <w:sz w:val="24"/>
      <w:szCs w:val="24"/>
      <w:lang w:eastAsia="en-US"/>
    </w:rPr>
  </w:style>
  <w:style w:type="paragraph" w:styleId="Heading1">
    <w:name w:val="heading 1"/>
    <w:basedOn w:val="Normal"/>
    <w:next w:val="Normal"/>
    <w:qFormat/>
    <w:rsid w:val="00CE53B0"/>
    <w:pPr>
      <w:keepNext/>
      <w:outlineLvl w:val="0"/>
    </w:pPr>
    <w:rPr>
      <w:b/>
      <w:caps/>
      <w:szCs w:val="20"/>
    </w:rPr>
  </w:style>
  <w:style w:type="paragraph" w:styleId="Heading2">
    <w:name w:val="heading 2"/>
    <w:basedOn w:val="Normal"/>
    <w:qFormat/>
    <w:rsid w:val="00CE53B0"/>
    <w:pPr>
      <w:spacing w:before="100" w:beforeAutospacing="1" w:after="100" w:afterAutospacing="1"/>
      <w:outlineLvl w:val="1"/>
    </w:pPr>
    <w:rPr>
      <w:rFonts w:ascii="Arial Unicode MS" w:eastAsia="Arial Unicode MS" w:hAnsi="Arial Unicode MS" w:cs="Arial Unicode MS"/>
      <w:b/>
      <w:bCs/>
      <w:sz w:val="12"/>
      <w:szCs w:val="12"/>
    </w:rPr>
  </w:style>
  <w:style w:type="paragraph" w:styleId="Heading3">
    <w:name w:val="heading 3"/>
    <w:basedOn w:val="Normal"/>
    <w:next w:val="Normal"/>
    <w:qFormat/>
    <w:rsid w:val="00CE53B0"/>
    <w:pPr>
      <w:keepNext/>
      <w:outlineLvl w:val="2"/>
    </w:pPr>
    <w:rPr>
      <w:u w:val="single"/>
    </w:rPr>
  </w:style>
  <w:style w:type="paragraph" w:styleId="Heading4">
    <w:name w:val="heading 4"/>
    <w:basedOn w:val="Normal"/>
    <w:next w:val="Normal"/>
    <w:qFormat/>
    <w:rsid w:val="00CE53B0"/>
    <w:pPr>
      <w:keepNext/>
      <w:outlineLvl w:val="3"/>
    </w:pPr>
    <w:rPr>
      <w:b/>
      <w:bCs/>
      <w:u w:val="single"/>
    </w:rPr>
  </w:style>
  <w:style w:type="paragraph" w:styleId="Heading5">
    <w:name w:val="heading 5"/>
    <w:basedOn w:val="Normal"/>
    <w:next w:val="Normal"/>
    <w:qFormat/>
    <w:rsid w:val="00CE53B0"/>
    <w:pPr>
      <w:keepNext/>
      <w:ind w:left="720"/>
      <w:outlineLvl w:val="4"/>
    </w:pPr>
    <w:rPr>
      <w:sz w:val="22"/>
      <w:u w:val="single"/>
    </w:rPr>
  </w:style>
  <w:style w:type="paragraph" w:styleId="Heading6">
    <w:name w:val="heading 6"/>
    <w:basedOn w:val="Normal"/>
    <w:next w:val="Normal"/>
    <w:qFormat/>
    <w:rsid w:val="00CE53B0"/>
    <w:pPr>
      <w:keepNext/>
      <w:ind w:left="360"/>
      <w:outlineLvl w:val="5"/>
    </w:pPr>
    <w:rPr>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CE53B0"/>
    <w:pPr>
      <w:jc w:val="center"/>
    </w:pPr>
    <w:rPr>
      <w:b/>
      <w:bCs/>
      <w:sz w:val="22"/>
      <w:szCs w:val="20"/>
    </w:rPr>
  </w:style>
  <w:style w:type="paragraph" w:styleId="Subtitle">
    <w:name w:val="Subtitle"/>
    <w:basedOn w:val="Normal"/>
    <w:qFormat/>
    <w:rsid w:val="00CE53B0"/>
    <w:pPr>
      <w:jc w:val="both"/>
    </w:pPr>
    <w:rPr>
      <w:rFonts w:ascii="Arial" w:hAnsi="Arial" w:cs="Arial"/>
      <w:b/>
      <w:bCs/>
      <w:sz w:val="20"/>
      <w:szCs w:val="20"/>
      <w:lang w:val="en-US"/>
    </w:rPr>
  </w:style>
  <w:style w:type="paragraph" w:styleId="BodyTextIndent">
    <w:name w:val="Body Text Indent"/>
    <w:basedOn w:val="Normal"/>
    <w:rsid w:val="00CE53B0"/>
    <w:pPr>
      <w:ind w:left="720"/>
      <w:jc w:val="both"/>
    </w:pPr>
    <w:rPr>
      <w:color w:val="333333"/>
      <w:sz w:val="22"/>
      <w:szCs w:val="17"/>
      <w:lang w:val="en-US"/>
    </w:rPr>
  </w:style>
  <w:style w:type="paragraph" w:styleId="Header">
    <w:name w:val="header"/>
    <w:basedOn w:val="Normal"/>
    <w:rsid w:val="00CE53B0"/>
    <w:pPr>
      <w:tabs>
        <w:tab w:val="center" w:pos="4153"/>
        <w:tab w:val="right" w:pos="8306"/>
      </w:tabs>
    </w:pPr>
    <w:rPr>
      <w:sz w:val="20"/>
      <w:szCs w:val="20"/>
      <w:lang w:val="en-US"/>
    </w:rPr>
  </w:style>
  <w:style w:type="paragraph" w:styleId="BodyTextIndent2">
    <w:name w:val="Body Text Indent 2"/>
    <w:basedOn w:val="Normal"/>
    <w:rsid w:val="00CE53B0"/>
    <w:pPr>
      <w:ind w:left="720"/>
      <w:jc w:val="both"/>
    </w:pPr>
    <w:rPr>
      <w:sz w:val="22"/>
      <w:szCs w:val="20"/>
      <w:lang w:val="en-US"/>
    </w:rPr>
  </w:style>
  <w:style w:type="paragraph" w:styleId="BodyText">
    <w:name w:val="Body Text"/>
    <w:basedOn w:val="Normal"/>
    <w:rsid w:val="00CE53B0"/>
    <w:rPr>
      <w:bCs/>
      <w:sz w:val="22"/>
      <w:szCs w:val="20"/>
      <w:lang w:val="en-US"/>
    </w:rPr>
  </w:style>
  <w:style w:type="paragraph" w:styleId="BodyText2">
    <w:name w:val="Body Text 2"/>
    <w:basedOn w:val="Normal"/>
    <w:rsid w:val="00CE53B0"/>
    <w:pPr>
      <w:jc w:val="both"/>
    </w:pPr>
    <w:rPr>
      <w:color w:val="333333"/>
      <w:sz w:val="22"/>
      <w:szCs w:val="17"/>
      <w:lang w:val="en-US"/>
    </w:rPr>
  </w:style>
  <w:style w:type="paragraph" w:styleId="BodyText3">
    <w:name w:val="Body Text 3"/>
    <w:basedOn w:val="Normal"/>
    <w:rsid w:val="00CE53B0"/>
    <w:pPr>
      <w:autoSpaceDE w:val="0"/>
      <w:autoSpaceDN w:val="0"/>
      <w:adjustRightInd w:val="0"/>
    </w:pPr>
    <w:rPr>
      <w:b/>
      <w:bCs/>
      <w:sz w:val="22"/>
      <w:lang w:val="en-US"/>
    </w:rPr>
  </w:style>
  <w:style w:type="paragraph" w:styleId="BodyTextIndent3">
    <w:name w:val="Body Text Indent 3"/>
    <w:basedOn w:val="Normal"/>
    <w:rsid w:val="00CE53B0"/>
    <w:pPr>
      <w:ind w:left="360"/>
    </w:pPr>
    <w:rPr>
      <w:bCs/>
      <w:sz w:val="22"/>
    </w:rPr>
  </w:style>
  <w:style w:type="paragraph" w:styleId="Footer">
    <w:name w:val="footer"/>
    <w:basedOn w:val="Normal"/>
    <w:link w:val="FooterChar"/>
    <w:rsid w:val="003577B6"/>
    <w:pPr>
      <w:tabs>
        <w:tab w:val="center" w:pos="4513"/>
        <w:tab w:val="right" w:pos="9026"/>
      </w:tabs>
    </w:pPr>
  </w:style>
  <w:style w:type="character" w:customStyle="1" w:styleId="FooterChar">
    <w:name w:val="Footer Char"/>
    <w:basedOn w:val="DefaultParagraphFont"/>
    <w:link w:val="Footer"/>
    <w:rsid w:val="003577B6"/>
    <w:rPr>
      <w:sz w:val="24"/>
      <w:szCs w:val="24"/>
      <w:lang w:eastAsia="en-US"/>
    </w:rPr>
  </w:style>
  <w:style w:type="character" w:styleId="Hyperlink">
    <w:name w:val="Hyperlink"/>
    <w:basedOn w:val="DefaultParagraphFont"/>
    <w:rsid w:val="008E68DA"/>
    <w:rPr>
      <w:color w:val="0000FF"/>
      <w:u w:val="single"/>
    </w:rPr>
  </w:style>
  <w:style w:type="paragraph" w:styleId="ListParagraph">
    <w:name w:val="List Paragraph"/>
    <w:basedOn w:val="Normal"/>
    <w:uiPriority w:val="34"/>
    <w:qFormat/>
    <w:rsid w:val="0024495B"/>
    <w:pPr>
      <w:ind w:left="720"/>
    </w:pPr>
  </w:style>
  <w:style w:type="paragraph" w:styleId="BalloonText">
    <w:name w:val="Balloon Text"/>
    <w:basedOn w:val="Normal"/>
    <w:link w:val="BalloonTextChar"/>
    <w:rsid w:val="009E342E"/>
    <w:rPr>
      <w:rFonts w:ascii="Tahoma" w:hAnsi="Tahoma" w:cs="Tahoma"/>
      <w:sz w:val="16"/>
      <w:szCs w:val="16"/>
    </w:rPr>
  </w:style>
  <w:style w:type="character" w:customStyle="1" w:styleId="BalloonTextChar">
    <w:name w:val="Balloon Text Char"/>
    <w:basedOn w:val="DefaultParagraphFont"/>
    <w:link w:val="BalloonText"/>
    <w:rsid w:val="009E342E"/>
    <w:rPr>
      <w:rFonts w:ascii="Tahoma" w:hAnsi="Tahoma" w:cs="Tahoma"/>
      <w:sz w:val="16"/>
      <w:szCs w:val="16"/>
      <w:lang w:eastAsia="en-US"/>
    </w:rPr>
  </w:style>
  <w:style w:type="character" w:styleId="CommentReference">
    <w:name w:val="annotation reference"/>
    <w:basedOn w:val="DefaultParagraphFont"/>
    <w:semiHidden/>
    <w:unhideWhenUsed/>
    <w:rsid w:val="006B50F6"/>
    <w:rPr>
      <w:sz w:val="16"/>
      <w:szCs w:val="16"/>
    </w:rPr>
  </w:style>
  <w:style w:type="paragraph" w:styleId="CommentText">
    <w:name w:val="annotation text"/>
    <w:basedOn w:val="Normal"/>
    <w:link w:val="CommentTextChar"/>
    <w:semiHidden/>
    <w:unhideWhenUsed/>
    <w:rsid w:val="006B50F6"/>
    <w:rPr>
      <w:sz w:val="20"/>
      <w:szCs w:val="20"/>
    </w:rPr>
  </w:style>
  <w:style w:type="character" w:customStyle="1" w:styleId="CommentTextChar">
    <w:name w:val="Comment Text Char"/>
    <w:basedOn w:val="DefaultParagraphFont"/>
    <w:link w:val="CommentText"/>
    <w:semiHidden/>
    <w:rsid w:val="006B50F6"/>
    <w:rPr>
      <w:lang w:eastAsia="en-US"/>
    </w:rPr>
  </w:style>
  <w:style w:type="paragraph" w:styleId="CommentSubject">
    <w:name w:val="annotation subject"/>
    <w:basedOn w:val="CommentText"/>
    <w:next w:val="CommentText"/>
    <w:link w:val="CommentSubjectChar"/>
    <w:semiHidden/>
    <w:unhideWhenUsed/>
    <w:rsid w:val="006B50F6"/>
    <w:rPr>
      <w:b/>
      <w:bCs/>
    </w:rPr>
  </w:style>
  <w:style w:type="character" w:customStyle="1" w:styleId="CommentSubjectChar">
    <w:name w:val="Comment Subject Char"/>
    <w:basedOn w:val="CommentTextChar"/>
    <w:link w:val="CommentSubject"/>
    <w:semiHidden/>
    <w:rsid w:val="006B50F6"/>
    <w:rPr>
      <w:b/>
      <w:bCs/>
      <w:lang w:eastAsia="en-US"/>
    </w:rPr>
  </w:style>
  <w:style w:type="paragraph" w:styleId="Revision">
    <w:name w:val="Revision"/>
    <w:hidden/>
    <w:uiPriority w:val="99"/>
    <w:semiHidden/>
    <w:rsid w:val="00CB5E4F"/>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 /><Relationship Id="rId13" Type="http://schemas.openxmlformats.org/officeDocument/2006/relationships/footer" Target="footer1.xml" /><Relationship Id="rId3" Type="http://schemas.openxmlformats.org/officeDocument/2006/relationships/settings" Target="settings.xml" /><Relationship Id="rId7" Type="http://schemas.openxmlformats.org/officeDocument/2006/relationships/diagramData" Target="diagrams/data1.xml" /><Relationship Id="rId12" Type="http://schemas.openxmlformats.org/officeDocument/2006/relationships/header" Target="head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microsoft.com/office/2007/relationships/diagramDrawing" Target="diagrams/drawing1.xml" /><Relationship Id="rId5" Type="http://schemas.openxmlformats.org/officeDocument/2006/relationships/footnotes" Target="footnotes.xml" /><Relationship Id="rId15" Type="http://schemas.openxmlformats.org/officeDocument/2006/relationships/theme" Target="theme/theme1.xml" /><Relationship Id="rId10" Type="http://schemas.openxmlformats.org/officeDocument/2006/relationships/diagramColors" Target="diagrams/colors1.xml" /><Relationship Id="rId4" Type="http://schemas.openxmlformats.org/officeDocument/2006/relationships/webSettings" Target="webSettings.xml" /><Relationship Id="rId9" Type="http://schemas.openxmlformats.org/officeDocument/2006/relationships/diagramQuickStyle" Target="diagrams/quickStyle1.xml" /><Relationship Id="rId14" Type="http://schemas.openxmlformats.org/officeDocument/2006/relationships/fontTable" Target="fontTable.xml" /> </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40F25BA-AE5F-482C-BF7A-C8945DB96255}" type="doc">
      <dgm:prSet loTypeId="urn:microsoft.com/office/officeart/2005/8/layout/orgChart1" loCatId="hierarchy" qsTypeId="urn:microsoft.com/office/officeart/2005/8/quickstyle/simple1" qsCatId="simple" csTypeId="urn:microsoft.com/office/officeart/2005/8/colors/accent1_2" csCatId="accent1" phldr="1"/>
      <dgm:spPr/>
    </dgm:pt>
    <dgm:pt modelId="{1162078A-A66A-4FED-BAA2-DC2878C9107F}">
      <dgm:prSet/>
      <dgm:spPr/>
      <dgm:t>
        <a:bodyPr/>
        <a:lstStyle/>
        <a:p>
          <a:pPr marR="0" algn="ctr" rtl="0"/>
          <a:r>
            <a:rPr lang="en-GB" baseline="0">
              <a:latin typeface="Calibri"/>
            </a:rPr>
            <a:t>Head of Payroll Services</a:t>
          </a:r>
        </a:p>
        <a:p>
          <a:pPr marR="0" algn="ctr" rtl="0"/>
          <a:r>
            <a:rPr lang="en-GB" baseline="0">
              <a:latin typeface="Calibri"/>
            </a:rPr>
            <a:t>(1 Post)</a:t>
          </a:r>
          <a:endParaRPr lang="en-GB"/>
        </a:p>
      </dgm:t>
    </dgm:pt>
    <dgm:pt modelId="{15F96ED1-EA32-4D4F-A360-91073AB7D712}" type="parTrans" cxnId="{2E6CFBDB-F6A0-4423-A4A3-D028ADEE028C}">
      <dgm:prSet/>
      <dgm:spPr/>
      <dgm:t>
        <a:bodyPr/>
        <a:lstStyle/>
        <a:p>
          <a:endParaRPr lang="en-GB"/>
        </a:p>
      </dgm:t>
    </dgm:pt>
    <dgm:pt modelId="{C97BE8D5-5A0A-42E5-B1E9-CAEEA208015D}" type="sibTrans" cxnId="{2E6CFBDB-F6A0-4423-A4A3-D028ADEE028C}">
      <dgm:prSet/>
      <dgm:spPr/>
      <dgm:t>
        <a:bodyPr/>
        <a:lstStyle/>
        <a:p>
          <a:endParaRPr lang="en-GB"/>
        </a:p>
      </dgm:t>
    </dgm:pt>
    <dgm:pt modelId="{C54B34FD-649D-4A19-8A67-B96602F353AF}">
      <dgm:prSet/>
      <dgm:spPr/>
      <dgm:t>
        <a:bodyPr/>
        <a:lstStyle/>
        <a:p>
          <a:pPr marR="0" algn="ctr" rtl="0"/>
          <a:r>
            <a:rPr lang="en-GB" baseline="0">
              <a:latin typeface="Calibri"/>
            </a:rPr>
            <a:t>Payroll Manager	</a:t>
          </a:r>
        </a:p>
        <a:p>
          <a:pPr marR="0" algn="ctr" rtl="0"/>
          <a:r>
            <a:rPr lang="en-GB" baseline="0">
              <a:latin typeface="Calibri"/>
            </a:rPr>
            <a:t>(1 Post)</a:t>
          </a:r>
        </a:p>
        <a:p>
          <a:pPr marR="0" algn="ctr" rtl="0"/>
          <a:r>
            <a:rPr lang="en-GB" baseline="0">
              <a:latin typeface="Calibri"/>
            </a:rPr>
            <a:t>AfC Band 8A</a:t>
          </a:r>
          <a:endParaRPr lang="en-GB"/>
        </a:p>
      </dgm:t>
    </dgm:pt>
    <dgm:pt modelId="{4A77AE6A-23C2-4A4D-B839-ED7DBF58DC2A}" type="parTrans" cxnId="{4CF265DC-C86D-4238-8B22-17A69E7D4612}">
      <dgm:prSet/>
      <dgm:spPr/>
      <dgm:t>
        <a:bodyPr/>
        <a:lstStyle/>
        <a:p>
          <a:endParaRPr lang="en-GB"/>
        </a:p>
      </dgm:t>
    </dgm:pt>
    <dgm:pt modelId="{844E1976-2966-44AF-BE8A-C5C504524FC0}" type="sibTrans" cxnId="{4CF265DC-C86D-4238-8B22-17A69E7D4612}">
      <dgm:prSet/>
      <dgm:spPr/>
      <dgm:t>
        <a:bodyPr/>
        <a:lstStyle/>
        <a:p>
          <a:endParaRPr lang="en-GB"/>
        </a:p>
      </dgm:t>
    </dgm:pt>
    <dgm:pt modelId="{48978484-8C6C-4E5C-A7DB-2CAF9D33CB31}">
      <dgm:prSet/>
      <dgm:spPr/>
      <dgm:t>
        <a:bodyPr/>
        <a:lstStyle/>
        <a:p>
          <a:pPr marR="0" algn="ctr" rtl="0"/>
          <a:r>
            <a:rPr lang="en-GB"/>
            <a:t>Car Lease/Expenses/Travel Bureau Team Leader</a:t>
          </a:r>
        </a:p>
        <a:p>
          <a:pPr marR="0" algn="ctr" rtl="0"/>
          <a:r>
            <a:rPr lang="en-GB"/>
            <a:t>(1 post)</a:t>
          </a:r>
        </a:p>
        <a:p>
          <a:pPr marR="0" algn="ctr" rtl="0"/>
          <a:r>
            <a:rPr lang="en-GB"/>
            <a:t>AfC Band 6</a:t>
          </a:r>
        </a:p>
      </dgm:t>
    </dgm:pt>
    <dgm:pt modelId="{133DC7FD-20B1-4C0C-BFE3-292845D1F24D}" type="parTrans" cxnId="{535A7F1C-3134-4DDA-B2D7-06AAF619C65E}">
      <dgm:prSet/>
      <dgm:spPr/>
      <dgm:t>
        <a:bodyPr/>
        <a:lstStyle/>
        <a:p>
          <a:endParaRPr lang="en-GB"/>
        </a:p>
      </dgm:t>
    </dgm:pt>
    <dgm:pt modelId="{252D56B7-E8B2-47AE-A522-4E7F98444B56}" type="sibTrans" cxnId="{535A7F1C-3134-4DDA-B2D7-06AAF619C65E}">
      <dgm:prSet/>
      <dgm:spPr/>
      <dgm:t>
        <a:bodyPr/>
        <a:lstStyle/>
        <a:p>
          <a:endParaRPr lang="en-GB"/>
        </a:p>
      </dgm:t>
    </dgm:pt>
    <dgm:pt modelId="{E8E43ACB-943F-4023-900C-74E7AA84EA52}">
      <dgm:prSet/>
      <dgm:spPr/>
      <dgm:t>
        <a:bodyPr/>
        <a:lstStyle/>
        <a:p>
          <a:pPr marR="0" algn="ctr" rtl="0"/>
          <a:r>
            <a:rPr lang="en-GB" baseline="0">
              <a:latin typeface="Calibri"/>
            </a:rPr>
            <a:t>Travel Bureau Analyst</a:t>
          </a:r>
        </a:p>
        <a:p>
          <a:pPr marR="0" algn="ctr" rtl="0"/>
          <a:r>
            <a:rPr lang="en-GB" baseline="0">
              <a:latin typeface="Calibri"/>
            </a:rPr>
            <a:t>(3 posts)</a:t>
          </a:r>
        </a:p>
        <a:p>
          <a:pPr marR="0" algn="ctr" rtl="0"/>
          <a:r>
            <a:rPr lang="en-GB" baseline="0">
              <a:latin typeface="Calibri"/>
            </a:rPr>
            <a:t>AfC Band 4</a:t>
          </a:r>
          <a:endParaRPr lang="en-GB"/>
        </a:p>
      </dgm:t>
    </dgm:pt>
    <dgm:pt modelId="{BB742303-7F63-469A-B0C7-3B73DD7260BD}" type="parTrans" cxnId="{DD664BF7-0BD8-4608-8E3B-246A745ECA6B}">
      <dgm:prSet/>
      <dgm:spPr/>
      <dgm:t>
        <a:bodyPr/>
        <a:lstStyle/>
        <a:p>
          <a:endParaRPr lang="en-GB"/>
        </a:p>
      </dgm:t>
    </dgm:pt>
    <dgm:pt modelId="{8DCC7FDE-67AC-4ABA-B1DE-D360288ED399}" type="sibTrans" cxnId="{DD664BF7-0BD8-4608-8E3B-246A745ECA6B}">
      <dgm:prSet/>
      <dgm:spPr/>
      <dgm:t>
        <a:bodyPr/>
        <a:lstStyle/>
        <a:p>
          <a:endParaRPr lang="en-GB"/>
        </a:p>
      </dgm:t>
    </dgm:pt>
    <dgm:pt modelId="{47B753D2-F8DD-4DCC-B90F-E88E0BDB17F4}">
      <dgm:prSet/>
      <dgm:spPr/>
      <dgm:t>
        <a:bodyPr/>
        <a:lstStyle/>
        <a:p>
          <a:pPr marR="0" algn="ctr" rtl="0"/>
          <a:r>
            <a:rPr lang="en-GB" baseline="0">
              <a:latin typeface="Calibri"/>
            </a:rPr>
            <a:t>Expenses Assistant</a:t>
          </a:r>
        </a:p>
        <a:p>
          <a:pPr marR="0" algn="ctr" rtl="0"/>
          <a:r>
            <a:rPr lang="en-GB" baseline="0">
              <a:latin typeface="Calibri"/>
            </a:rPr>
            <a:t>(1 Posts)</a:t>
          </a:r>
        </a:p>
        <a:p>
          <a:pPr marR="0" algn="ctr" rtl="0"/>
          <a:r>
            <a:rPr lang="en-GB" baseline="0">
              <a:latin typeface="Calibri"/>
            </a:rPr>
            <a:t>AfC Band 3</a:t>
          </a:r>
          <a:endParaRPr lang="en-GB"/>
        </a:p>
      </dgm:t>
    </dgm:pt>
    <dgm:pt modelId="{838253C5-174D-44D7-8773-73BA6EE10EF7}" type="parTrans" cxnId="{CDF19725-C1F2-44A3-8861-0E8B80A1A4B4}">
      <dgm:prSet/>
      <dgm:spPr/>
      <dgm:t>
        <a:bodyPr/>
        <a:lstStyle/>
        <a:p>
          <a:endParaRPr lang="en-GB"/>
        </a:p>
      </dgm:t>
    </dgm:pt>
    <dgm:pt modelId="{9F21B1F2-F05F-45EF-B9F5-BBFEB6548FB8}" type="sibTrans" cxnId="{CDF19725-C1F2-44A3-8861-0E8B80A1A4B4}">
      <dgm:prSet/>
      <dgm:spPr/>
      <dgm:t>
        <a:bodyPr/>
        <a:lstStyle/>
        <a:p>
          <a:endParaRPr lang="en-GB"/>
        </a:p>
      </dgm:t>
    </dgm:pt>
    <dgm:pt modelId="{EF651632-C837-421A-A02E-0C23197B8038}">
      <dgm:prSet/>
      <dgm:spPr/>
      <dgm:t>
        <a:bodyPr/>
        <a:lstStyle/>
        <a:p>
          <a:pPr marR="0" algn="ctr" rtl="0"/>
          <a:r>
            <a:rPr lang="en-GB" baseline="0">
              <a:latin typeface="Calibri"/>
            </a:rPr>
            <a:t>Payroll Manager</a:t>
          </a:r>
        </a:p>
        <a:p>
          <a:pPr marR="0" algn="ctr" rtl="0"/>
          <a:r>
            <a:rPr lang="en-GB" baseline="0">
              <a:latin typeface="Calibri"/>
            </a:rPr>
            <a:t>(1 Post)</a:t>
          </a:r>
        </a:p>
        <a:p>
          <a:pPr marR="0" algn="ctr" rtl="0"/>
          <a:r>
            <a:rPr lang="en-GB" baseline="0">
              <a:latin typeface="Calibri"/>
            </a:rPr>
            <a:t>AfC Band 8B</a:t>
          </a:r>
          <a:endParaRPr lang="en-GB"/>
        </a:p>
      </dgm:t>
    </dgm:pt>
    <dgm:pt modelId="{6D053AB2-1C01-4ADD-9DB4-1CA46F938CC4}" type="parTrans" cxnId="{815DCFC4-FF2E-4650-8BA2-E8D63D99854C}">
      <dgm:prSet/>
      <dgm:spPr/>
      <dgm:t>
        <a:bodyPr/>
        <a:lstStyle/>
        <a:p>
          <a:endParaRPr lang="en-GB"/>
        </a:p>
      </dgm:t>
    </dgm:pt>
    <dgm:pt modelId="{66A4E48F-DA86-409A-833B-FBEFA1AA5A60}" type="sibTrans" cxnId="{815DCFC4-FF2E-4650-8BA2-E8D63D99854C}">
      <dgm:prSet/>
      <dgm:spPr/>
      <dgm:t>
        <a:bodyPr/>
        <a:lstStyle/>
        <a:p>
          <a:endParaRPr lang="en-GB"/>
        </a:p>
      </dgm:t>
    </dgm:pt>
    <dgm:pt modelId="{FD9C7608-318B-44A7-8A9B-1CD77BD6A132}">
      <dgm:prSet/>
      <dgm:spPr/>
      <dgm:t>
        <a:bodyPr/>
        <a:lstStyle/>
        <a:p>
          <a:pPr marR="0" algn="ctr" rtl="0"/>
          <a:r>
            <a:rPr lang="en-GB" baseline="0">
              <a:latin typeface="Calibri"/>
            </a:rPr>
            <a:t>Payroll Team Leader</a:t>
          </a:r>
        </a:p>
        <a:p>
          <a:pPr marR="0" algn="ctr" rtl="0"/>
          <a:r>
            <a:rPr lang="en-GB" baseline="0">
              <a:latin typeface="Calibri"/>
            </a:rPr>
            <a:t>(1 Post)</a:t>
          </a:r>
        </a:p>
        <a:p>
          <a:pPr marR="0" algn="ctr" rtl="0"/>
          <a:r>
            <a:rPr lang="en-GB" baseline="0">
              <a:latin typeface="Calibri"/>
            </a:rPr>
            <a:t>AfC Band 6</a:t>
          </a:r>
          <a:endParaRPr lang="en-GB"/>
        </a:p>
      </dgm:t>
    </dgm:pt>
    <dgm:pt modelId="{B92B752C-C6FE-42BE-92FD-F389328C6EF5}" type="parTrans" cxnId="{85E326C7-9520-487D-8103-A977FFD7251D}">
      <dgm:prSet/>
      <dgm:spPr/>
      <dgm:t>
        <a:bodyPr/>
        <a:lstStyle/>
        <a:p>
          <a:endParaRPr lang="en-GB"/>
        </a:p>
      </dgm:t>
    </dgm:pt>
    <dgm:pt modelId="{44791E3D-2E7C-476B-B1DC-2F7733094703}" type="sibTrans" cxnId="{85E326C7-9520-487D-8103-A977FFD7251D}">
      <dgm:prSet/>
      <dgm:spPr/>
      <dgm:t>
        <a:bodyPr/>
        <a:lstStyle/>
        <a:p>
          <a:endParaRPr lang="en-GB"/>
        </a:p>
      </dgm:t>
    </dgm:pt>
    <dgm:pt modelId="{4E1486AA-47FB-437B-B6EC-86652DF4AE02}">
      <dgm:prSet/>
      <dgm:spPr/>
      <dgm:t>
        <a:bodyPr/>
        <a:lstStyle/>
        <a:p>
          <a:r>
            <a:rPr lang="en-GB"/>
            <a:t>SSTS Team Leader</a:t>
          </a:r>
        </a:p>
        <a:p>
          <a:r>
            <a:rPr lang="en-GB"/>
            <a:t>(1 post)</a:t>
          </a:r>
        </a:p>
        <a:p>
          <a:r>
            <a:rPr lang="en-GB"/>
            <a:t>AfC Band 6</a:t>
          </a:r>
        </a:p>
      </dgm:t>
    </dgm:pt>
    <dgm:pt modelId="{FF165A04-F120-423A-B5C2-6602B13347AC}" type="parTrans" cxnId="{D79A849A-8227-49B5-AE42-3F310C81A514}">
      <dgm:prSet/>
      <dgm:spPr/>
      <dgm:t>
        <a:bodyPr/>
        <a:lstStyle/>
        <a:p>
          <a:endParaRPr lang="en-GB"/>
        </a:p>
      </dgm:t>
    </dgm:pt>
    <dgm:pt modelId="{0656DB07-6B86-4627-95F2-2EE481055F86}" type="sibTrans" cxnId="{D79A849A-8227-49B5-AE42-3F310C81A514}">
      <dgm:prSet/>
      <dgm:spPr/>
      <dgm:t>
        <a:bodyPr/>
        <a:lstStyle/>
        <a:p>
          <a:endParaRPr lang="en-GB"/>
        </a:p>
      </dgm:t>
    </dgm:pt>
    <dgm:pt modelId="{65AE7870-D8CF-4E2B-8B47-B93CE787DC29}">
      <dgm:prSet/>
      <dgm:spPr/>
      <dgm:t>
        <a:bodyPr/>
        <a:lstStyle/>
        <a:p>
          <a:r>
            <a:rPr lang="en-GB"/>
            <a:t>SSTS Administrator</a:t>
          </a:r>
        </a:p>
        <a:p>
          <a:r>
            <a:rPr lang="en-GB"/>
            <a:t>(2 posts)</a:t>
          </a:r>
        </a:p>
        <a:p>
          <a:r>
            <a:rPr lang="en-GB"/>
            <a:t>AfC Band 4</a:t>
          </a:r>
        </a:p>
      </dgm:t>
    </dgm:pt>
    <dgm:pt modelId="{9C960B34-0B8B-4E4D-89C4-E32DE3D0AFE3}" type="parTrans" cxnId="{E9FA34B7-44A1-4E8C-A2FF-40E039BCADD1}">
      <dgm:prSet/>
      <dgm:spPr/>
      <dgm:t>
        <a:bodyPr/>
        <a:lstStyle/>
        <a:p>
          <a:endParaRPr lang="en-GB"/>
        </a:p>
      </dgm:t>
    </dgm:pt>
    <dgm:pt modelId="{E9C5C4CC-17A4-42D3-A1CB-02336510748C}" type="sibTrans" cxnId="{E9FA34B7-44A1-4E8C-A2FF-40E039BCADD1}">
      <dgm:prSet/>
      <dgm:spPr/>
      <dgm:t>
        <a:bodyPr/>
        <a:lstStyle/>
        <a:p>
          <a:endParaRPr lang="en-GB"/>
        </a:p>
      </dgm:t>
    </dgm:pt>
    <dgm:pt modelId="{CF641439-C0D4-4AEC-9BBB-5602B06CD9F8}">
      <dgm:prSet/>
      <dgm:spPr/>
      <dgm:t>
        <a:bodyPr/>
        <a:lstStyle/>
        <a:p>
          <a:pPr rtl="0"/>
          <a:r>
            <a:rPr lang="en-GB" baseline="0">
              <a:latin typeface="Calibri"/>
            </a:rPr>
            <a:t>Payroll Team Leader</a:t>
          </a:r>
        </a:p>
        <a:p>
          <a:pPr rtl="0"/>
          <a:r>
            <a:rPr lang="en-GB" baseline="0">
              <a:latin typeface="Calibri"/>
            </a:rPr>
            <a:t>(1 post)</a:t>
          </a:r>
        </a:p>
        <a:p>
          <a:pPr rtl="0"/>
          <a:r>
            <a:rPr lang="en-GB" baseline="0">
              <a:latin typeface="Calibri"/>
            </a:rPr>
            <a:t>AfC Band 6</a:t>
          </a:r>
        </a:p>
      </dgm:t>
    </dgm:pt>
    <dgm:pt modelId="{A3B6DA09-1AE1-46CA-8A4B-82F0B16F46D7}" type="parTrans" cxnId="{74A5C0C0-01F7-4C92-B789-348C4EA861B9}">
      <dgm:prSet/>
      <dgm:spPr/>
      <dgm:t>
        <a:bodyPr/>
        <a:lstStyle/>
        <a:p>
          <a:endParaRPr lang="en-GB"/>
        </a:p>
      </dgm:t>
    </dgm:pt>
    <dgm:pt modelId="{7F75126F-54BE-440C-A34B-CF07C7857A5D}" type="sibTrans" cxnId="{74A5C0C0-01F7-4C92-B789-348C4EA861B9}">
      <dgm:prSet/>
      <dgm:spPr/>
      <dgm:t>
        <a:bodyPr/>
        <a:lstStyle/>
        <a:p>
          <a:endParaRPr lang="en-GB"/>
        </a:p>
      </dgm:t>
    </dgm:pt>
    <dgm:pt modelId="{F083A143-8B05-4A3B-8635-4948119FBD5A}">
      <dgm:prSet/>
      <dgm:spPr/>
      <dgm:t>
        <a:bodyPr/>
        <a:lstStyle/>
        <a:p>
          <a:r>
            <a:rPr lang="en-GB"/>
            <a:t>Car Lease Administrator</a:t>
          </a:r>
        </a:p>
        <a:p>
          <a:r>
            <a:rPr lang="en-GB"/>
            <a:t>(1 post)</a:t>
          </a:r>
        </a:p>
        <a:p>
          <a:r>
            <a:rPr lang="en-GB"/>
            <a:t>AfC Band 5</a:t>
          </a:r>
        </a:p>
      </dgm:t>
    </dgm:pt>
    <dgm:pt modelId="{97927642-D6E7-4C1A-92A1-ED1FB187A3F4}" type="parTrans" cxnId="{3236AF79-7E5A-468A-8835-8FA51512B181}">
      <dgm:prSet/>
      <dgm:spPr/>
      <dgm:t>
        <a:bodyPr/>
        <a:lstStyle/>
        <a:p>
          <a:endParaRPr lang="en-GB"/>
        </a:p>
      </dgm:t>
    </dgm:pt>
    <dgm:pt modelId="{69005959-4263-4A61-81F2-64DB015D56CD}" type="sibTrans" cxnId="{3236AF79-7E5A-468A-8835-8FA51512B181}">
      <dgm:prSet/>
      <dgm:spPr/>
      <dgm:t>
        <a:bodyPr/>
        <a:lstStyle/>
        <a:p>
          <a:endParaRPr lang="en-GB"/>
        </a:p>
      </dgm:t>
    </dgm:pt>
    <dgm:pt modelId="{97D6D548-3F4E-433A-8FF4-5167D1185F73}">
      <dgm:prSet/>
      <dgm:spPr/>
      <dgm:t>
        <a:bodyPr/>
        <a:lstStyle/>
        <a:p>
          <a:r>
            <a:rPr lang="en-GB"/>
            <a:t>Assistant Team Leader </a:t>
          </a:r>
        </a:p>
        <a:p>
          <a:r>
            <a:rPr lang="en-GB"/>
            <a:t>(2 posts)</a:t>
          </a:r>
        </a:p>
        <a:p>
          <a:r>
            <a:rPr lang="en-GB"/>
            <a:t>AfC Band 5</a:t>
          </a:r>
        </a:p>
      </dgm:t>
    </dgm:pt>
    <dgm:pt modelId="{1F5D4ED9-B715-4382-A73C-A5887299AE43}" type="parTrans" cxnId="{FC7C0B32-25FD-4D95-8F0C-B88E2EC84079}">
      <dgm:prSet/>
      <dgm:spPr/>
      <dgm:t>
        <a:bodyPr/>
        <a:lstStyle/>
        <a:p>
          <a:endParaRPr lang="en-GB"/>
        </a:p>
      </dgm:t>
    </dgm:pt>
    <dgm:pt modelId="{198100F2-63A7-4558-9714-92154296A776}" type="sibTrans" cxnId="{FC7C0B32-25FD-4D95-8F0C-B88E2EC84079}">
      <dgm:prSet/>
      <dgm:spPr/>
      <dgm:t>
        <a:bodyPr/>
        <a:lstStyle/>
        <a:p>
          <a:endParaRPr lang="en-GB"/>
        </a:p>
      </dgm:t>
    </dgm:pt>
    <dgm:pt modelId="{F90E33E5-757D-4298-8B49-82C135486C39}">
      <dgm:prSet/>
      <dgm:spPr/>
      <dgm:t>
        <a:bodyPr/>
        <a:lstStyle/>
        <a:p>
          <a:r>
            <a:rPr lang="en-GB"/>
            <a:t>Payroll Officer</a:t>
          </a:r>
        </a:p>
        <a:p>
          <a:r>
            <a:rPr lang="en-GB"/>
            <a:t>(4 posts)</a:t>
          </a:r>
        </a:p>
        <a:p>
          <a:r>
            <a:rPr lang="en-GB"/>
            <a:t>AfC Band 4</a:t>
          </a:r>
        </a:p>
      </dgm:t>
    </dgm:pt>
    <dgm:pt modelId="{97ADBAF3-0574-42BE-9B6E-C408310F1187}" type="parTrans" cxnId="{C6376D33-984A-40CD-828C-D44D25A51896}">
      <dgm:prSet/>
      <dgm:spPr/>
      <dgm:t>
        <a:bodyPr/>
        <a:lstStyle/>
        <a:p>
          <a:endParaRPr lang="en-GB"/>
        </a:p>
      </dgm:t>
    </dgm:pt>
    <dgm:pt modelId="{AD3EAE06-2BFB-4CA2-93D5-CB5BCDCC0C96}" type="sibTrans" cxnId="{C6376D33-984A-40CD-828C-D44D25A51896}">
      <dgm:prSet/>
      <dgm:spPr/>
      <dgm:t>
        <a:bodyPr/>
        <a:lstStyle/>
        <a:p>
          <a:endParaRPr lang="en-GB"/>
        </a:p>
      </dgm:t>
    </dgm:pt>
    <dgm:pt modelId="{78C2C170-6375-4251-B83A-4C549EF6C17B}">
      <dgm:prSet/>
      <dgm:spPr/>
      <dgm:t>
        <a:bodyPr/>
        <a:lstStyle/>
        <a:p>
          <a:r>
            <a:rPr lang="en-GB"/>
            <a:t>Assistant Team Leader </a:t>
          </a:r>
        </a:p>
        <a:p>
          <a:r>
            <a:rPr lang="en-GB"/>
            <a:t>(2 posts)</a:t>
          </a:r>
        </a:p>
        <a:p>
          <a:r>
            <a:rPr lang="en-GB"/>
            <a:t>AfC Band 5</a:t>
          </a:r>
        </a:p>
      </dgm:t>
    </dgm:pt>
    <dgm:pt modelId="{5FADBE13-71B5-4415-89DD-97B1878F3114}" type="parTrans" cxnId="{9DACB392-98AB-4110-8599-40F06E1C064C}">
      <dgm:prSet/>
      <dgm:spPr/>
      <dgm:t>
        <a:bodyPr/>
        <a:lstStyle/>
        <a:p>
          <a:endParaRPr lang="en-GB"/>
        </a:p>
      </dgm:t>
    </dgm:pt>
    <dgm:pt modelId="{F675AFCA-9561-4462-953B-6B96FEAC919F}" type="sibTrans" cxnId="{9DACB392-98AB-4110-8599-40F06E1C064C}">
      <dgm:prSet/>
      <dgm:spPr/>
      <dgm:t>
        <a:bodyPr/>
        <a:lstStyle/>
        <a:p>
          <a:endParaRPr lang="en-GB"/>
        </a:p>
      </dgm:t>
    </dgm:pt>
    <dgm:pt modelId="{8CC812DF-54D4-44AD-9F08-2E58AB9498FE}">
      <dgm:prSet/>
      <dgm:spPr/>
      <dgm:t>
        <a:bodyPr/>
        <a:lstStyle/>
        <a:p>
          <a:r>
            <a:rPr lang="en-GB"/>
            <a:t>Payroll Officer</a:t>
          </a:r>
        </a:p>
        <a:p>
          <a:r>
            <a:rPr lang="en-GB"/>
            <a:t>(2 posts)</a:t>
          </a:r>
        </a:p>
        <a:p>
          <a:r>
            <a:rPr lang="en-GB"/>
            <a:t>AfC Band 4</a:t>
          </a:r>
        </a:p>
      </dgm:t>
    </dgm:pt>
    <dgm:pt modelId="{99BFAE62-A0B3-4553-A94B-58037D0F9112}" type="parTrans" cxnId="{885325BD-2CE0-4A82-9409-8122110824EF}">
      <dgm:prSet/>
      <dgm:spPr/>
      <dgm:t>
        <a:bodyPr/>
        <a:lstStyle/>
        <a:p>
          <a:endParaRPr lang="en-GB"/>
        </a:p>
      </dgm:t>
    </dgm:pt>
    <dgm:pt modelId="{3FAE3A7A-FD4C-425A-957F-366F4B89143E}" type="sibTrans" cxnId="{885325BD-2CE0-4A82-9409-8122110824EF}">
      <dgm:prSet/>
      <dgm:spPr/>
      <dgm:t>
        <a:bodyPr/>
        <a:lstStyle/>
        <a:p>
          <a:endParaRPr lang="en-GB"/>
        </a:p>
      </dgm:t>
    </dgm:pt>
    <dgm:pt modelId="{65135C2C-2398-42EC-BDFB-AC9DE7EC0185}">
      <dgm:prSet/>
      <dgm:spPr/>
      <dgm:t>
        <a:bodyPr/>
        <a:lstStyle/>
        <a:p>
          <a:r>
            <a:rPr lang="en-GB"/>
            <a:t>Payroll Administration Support Assistant</a:t>
          </a:r>
        </a:p>
        <a:p>
          <a:r>
            <a:rPr lang="en-GB"/>
            <a:t>(1 post)</a:t>
          </a:r>
        </a:p>
        <a:p>
          <a:r>
            <a:rPr lang="en-GB"/>
            <a:t>AfC Band 2</a:t>
          </a:r>
        </a:p>
      </dgm:t>
    </dgm:pt>
    <dgm:pt modelId="{9A819DFA-0305-455D-91AC-CED8EAC718EC}" type="parTrans" cxnId="{BD5F8A3B-1F4E-463E-90A5-22E358C46404}">
      <dgm:prSet/>
      <dgm:spPr/>
      <dgm:t>
        <a:bodyPr/>
        <a:lstStyle/>
        <a:p>
          <a:endParaRPr lang="en-GB"/>
        </a:p>
      </dgm:t>
    </dgm:pt>
    <dgm:pt modelId="{D73E8FCC-37F1-4A31-833E-4B439E4F4157}" type="sibTrans" cxnId="{BD5F8A3B-1F4E-463E-90A5-22E358C46404}">
      <dgm:prSet/>
      <dgm:spPr/>
      <dgm:t>
        <a:bodyPr/>
        <a:lstStyle/>
        <a:p>
          <a:endParaRPr lang="en-GB"/>
        </a:p>
      </dgm:t>
    </dgm:pt>
    <dgm:pt modelId="{C52C4394-AAAA-4CD7-86AA-AABD500906B6}" type="pres">
      <dgm:prSet presAssocID="{140F25BA-AE5F-482C-BF7A-C8945DB96255}" presName="hierChild1" presStyleCnt="0">
        <dgm:presLayoutVars>
          <dgm:orgChart val="1"/>
          <dgm:chPref val="1"/>
          <dgm:dir/>
          <dgm:animOne val="branch"/>
          <dgm:animLvl val="lvl"/>
          <dgm:resizeHandles/>
        </dgm:presLayoutVars>
      </dgm:prSet>
      <dgm:spPr/>
    </dgm:pt>
    <dgm:pt modelId="{3E8D89E1-864E-468A-8BFC-E04633B6A38B}" type="pres">
      <dgm:prSet presAssocID="{1162078A-A66A-4FED-BAA2-DC2878C9107F}" presName="hierRoot1" presStyleCnt="0">
        <dgm:presLayoutVars>
          <dgm:hierBranch/>
        </dgm:presLayoutVars>
      </dgm:prSet>
      <dgm:spPr/>
    </dgm:pt>
    <dgm:pt modelId="{56660C0A-CEBF-47AF-AC6E-EE21FBFE6C13}" type="pres">
      <dgm:prSet presAssocID="{1162078A-A66A-4FED-BAA2-DC2878C9107F}" presName="rootComposite1" presStyleCnt="0"/>
      <dgm:spPr/>
    </dgm:pt>
    <dgm:pt modelId="{5E4C20BF-CEBD-43E7-B399-07300820AA0D}" type="pres">
      <dgm:prSet presAssocID="{1162078A-A66A-4FED-BAA2-DC2878C9107F}" presName="rootText1" presStyleLbl="node0" presStyleIdx="0" presStyleCnt="1">
        <dgm:presLayoutVars>
          <dgm:chPref val="3"/>
        </dgm:presLayoutVars>
      </dgm:prSet>
      <dgm:spPr/>
    </dgm:pt>
    <dgm:pt modelId="{5606AB00-2E76-4778-8462-D031B0D51DFC}" type="pres">
      <dgm:prSet presAssocID="{1162078A-A66A-4FED-BAA2-DC2878C9107F}" presName="rootConnector1" presStyleLbl="node1" presStyleIdx="0" presStyleCnt="0"/>
      <dgm:spPr/>
    </dgm:pt>
    <dgm:pt modelId="{7150A58E-5070-44BE-9414-272D971AD835}" type="pres">
      <dgm:prSet presAssocID="{1162078A-A66A-4FED-BAA2-DC2878C9107F}" presName="hierChild2" presStyleCnt="0"/>
      <dgm:spPr/>
    </dgm:pt>
    <dgm:pt modelId="{55C9C12B-21AC-4F92-867D-7C988D4A672C}" type="pres">
      <dgm:prSet presAssocID="{4A77AE6A-23C2-4A4D-B839-ED7DBF58DC2A}" presName="Name35" presStyleLbl="parChTrans1D2" presStyleIdx="0" presStyleCnt="2"/>
      <dgm:spPr/>
    </dgm:pt>
    <dgm:pt modelId="{E404BF0F-10E7-4168-9701-5FA0B2E94424}" type="pres">
      <dgm:prSet presAssocID="{C54B34FD-649D-4A19-8A67-B96602F353AF}" presName="hierRoot2" presStyleCnt="0">
        <dgm:presLayoutVars>
          <dgm:hierBranch/>
        </dgm:presLayoutVars>
      </dgm:prSet>
      <dgm:spPr/>
    </dgm:pt>
    <dgm:pt modelId="{CD3D901C-CD3E-4DA6-91FB-98F9097DF8B4}" type="pres">
      <dgm:prSet presAssocID="{C54B34FD-649D-4A19-8A67-B96602F353AF}" presName="rootComposite" presStyleCnt="0"/>
      <dgm:spPr/>
    </dgm:pt>
    <dgm:pt modelId="{978CE4AD-20FC-488C-97DB-D26E230282DC}" type="pres">
      <dgm:prSet presAssocID="{C54B34FD-649D-4A19-8A67-B96602F353AF}" presName="rootText" presStyleLbl="node2" presStyleIdx="0" presStyleCnt="2">
        <dgm:presLayoutVars>
          <dgm:chPref val="3"/>
        </dgm:presLayoutVars>
      </dgm:prSet>
      <dgm:spPr/>
    </dgm:pt>
    <dgm:pt modelId="{8EAECFC7-1A24-49EC-8B68-4B4894415F5F}" type="pres">
      <dgm:prSet presAssocID="{C54B34FD-649D-4A19-8A67-B96602F353AF}" presName="rootConnector" presStyleLbl="node2" presStyleIdx="0" presStyleCnt="2"/>
      <dgm:spPr/>
    </dgm:pt>
    <dgm:pt modelId="{DE351137-6050-43B0-A414-AD056AF289F8}" type="pres">
      <dgm:prSet presAssocID="{C54B34FD-649D-4A19-8A67-B96602F353AF}" presName="hierChild4" presStyleCnt="0"/>
      <dgm:spPr/>
    </dgm:pt>
    <dgm:pt modelId="{A5A6E2D2-E4FF-4335-8F2E-0247E562744D}" type="pres">
      <dgm:prSet presAssocID="{133DC7FD-20B1-4C0C-BFE3-292845D1F24D}" presName="Name35" presStyleLbl="parChTrans1D3" presStyleIdx="0" presStyleCnt="4"/>
      <dgm:spPr/>
    </dgm:pt>
    <dgm:pt modelId="{73A125AF-E28F-4F78-812A-0525B6C2A5E8}" type="pres">
      <dgm:prSet presAssocID="{48978484-8C6C-4E5C-A7DB-2CAF9D33CB31}" presName="hierRoot2" presStyleCnt="0">
        <dgm:presLayoutVars>
          <dgm:hierBranch val="r"/>
        </dgm:presLayoutVars>
      </dgm:prSet>
      <dgm:spPr/>
    </dgm:pt>
    <dgm:pt modelId="{F79D92D3-0C7D-490C-BE26-E11FBBD1C41A}" type="pres">
      <dgm:prSet presAssocID="{48978484-8C6C-4E5C-A7DB-2CAF9D33CB31}" presName="rootComposite" presStyleCnt="0"/>
      <dgm:spPr/>
    </dgm:pt>
    <dgm:pt modelId="{A5912847-543F-4F5E-A621-A9E419752DE0}" type="pres">
      <dgm:prSet presAssocID="{48978484-8C6C-4E5C-A7DB-2CAF9D33CB31}" presName="rootText" presStyleLbl="node3" presStyleIdx="0" presStyleCnt="4">
        <dgm:presLayoutVars>
          <dgm:chPref val="3"/>
        </dgm:presLayoutVars>
      </dgm:prSet>
      <dgm:spPr/>
    </dgm:pt>
    <dgm:pt modelId="{16BAD73E-432D-45DF-9235-D1C9AD24672C}" type="pres">
      <dgm:prSet presAssocID="{48978484-8C6C-4E5C-A7DB-2CAF9D33CB31}" presName="rootConnector" presStyleLbl="node3" presStyleIdx="0" presStyleCnt="4"/>
      <dgm:spPr/>
    </dgm:pt>
    <dgm:pt modelId="{C1FB0E10-9393-4C07-B3B4-8B8D5D344F2B}" type="pres">
      <dgm:prSet presAssocID="{48978484-8C6C-4E5C-A7DB-2CAF9D33CB31}" presName="hierChild4" presStyleCnt="0"/>
      <dgm:spPr/>
    </dgm:pt>
    <dgm:pt modelId="{246BE7A6-A6C5-470E-8404-86150E3EA181}" type="pres">
      <dgm:prSet presAssocID="{BB742303-7F63-469A-B0C7-3B73DD7260BD}" presName="Name50" presStyleLbl="parChTrans1D4" presStyleIdx="0" presStyleCnt="9"/>
      <dgm:spPr/>
    </dgm:pt>
    <dgm:pt modelId="{FE462EDC-8800-463B-9571-481B06F518C1}" type="pres">
      <dgm:prSet presAssocID="{E8E43ACB-943F-4023-900C-74E7AA84EA52}" presName="hierRoot2" presStyleCnt="0">
        <dgm:presLayoutVars>
          <dgm:hierBranch val="r"/>
        </dgm:presLayoutVars>
      </dgm:prSet>
      <dgm:spPr/>
    </dgm:pt>
    <dgm:pt modelId="{B799F019-0546-42F0-ABC8-6A85250FAEC0}" type="pres">
      <dgm:prSet presAssocID="{E8E43ACB-943F-4023-900C-74E7AA84EA52}" presName="rootComposite" presStyleCnt="0"/>
      <dgm:spPr/>
    </dgm:pt>
    <dgm:pt modelId="{4EA422DA-AB18-4504-B633-96976A4F4D00}" type="pres">
      <dgm:prSet presAssocID="{E8E43ACB-943F-4023-900C-74E7AA84EA52}" presName="rootText" presStyleLbl="node4" presStyleIdx="0" presStyleCnt="9">
        <dgm:presLayoutVars>
          <dgm:chPref val="3"/>
        </dgm:presLayoutVars>
      </dgm:prSet>
      <dgm:spPr/>
    </dgm:pt>
    <dgm:pt modelId="{7FA07150-0475-44CF-8D61-715B2F5013EC}" type="pres">
      <dgm:prSet presAssocID="{E8E43ACB-943F-4023-900C-74E7AA84EA52}" presName="rootConnector" presStyleLbl="node4" presStyleIdx="0" presStyleCnt="9"/>
      <dgm:spPr/>
    </dgm:pt>
    <dgm:pt modelId="{F00BDAD5-CFAE-46A4-8B7A-45A3541625D5}" type="pres">
      <dgm:prSet presAssocID="{E8E43ACB-943F-4023-900C-74E7AA84EA52}" presName="hierChild4" presStyleCnt="0"/>
      <dgm:spPr/>
    </dgm:pt>
    <dgm:pt modelId="{816C4ADC-4402-418C-8FFC-6D77BBC3979A}" type="pres">
      <dgm:prSet presAssocID="{E8E43ACB-943F-4023-900C-74E7AA84EA52}" presName="hierChild5" presStyleCnt="0"/>
      <dgm:spPr/>
    </dgm:pt>
    <dgm:pt modelId="{5DBD857B-946E-44B7-A507-E64958841AF2}" type="pres">
      <dgm:prSet presAssocID="{838253C5-174D-44D7-8773-73BA6EE10EF7}" presName="Name50" presStyleLbl="parChTrans1D4" presStyleIdx="1" presStyleCnt="9"/>
      <dgm:spPr/>
    </dgm:pt>
    <dgm:pt modelId="{75534DB3-423B-4B47-9BEA-7AF89E471A8C}" type="pres">
      <dgm:prSet presAssocID="{47B753D2-F8DD-4DCC-B90F-E88E0BDB17F4}" presName="hierRoot2" presStyleCnt="0">
        <dgm:presLayoutVars>
          <dgm:hierBranch val="r"/>
        </dgm:presLayoutVars>
      </dgm:prSet>
      <dgm:spPr/>
    </dgm:pt>
    <dgm:pt modelId="{57D1040A-91F4-484A-8166-C8DB3B4EB371}" type="pres">
      <dgm:prSet presAssocID="{47B753D2-F8DD-4DCC-B90F-E88E0BDB17F4}" presName="rootComposite" presStyleCnt="0"/>
      <dgm:spPr/>
    </dgm:pt>
    <dgm:pt modelId="{D70A4145-6978-44D2-8185-7FC81F737220}" type="pres">
      <dgm:prSet presAssocID="{47B753D2-F8DD-4DCC-B90F-E88E0BDB17F4}" presName="rootText" presStyleLbl="node4" presStyleIdx="1" presStyleCnt="9">
        <dgm:presLayoutVars>
          <dgm:chPref val="3"/>
        </dgm:presLayoutVars>
      </dgm:prSet>
      <dgm:spPr/>
    </dgm:pt>
    <dgm:pt modelId="{DA2AB585-C9A0-49C0-B5CB-D23DA1E29C12}" type="pres">
      <dgm:prSet presAssocID="{47B753D2-F8DD-4DCC-B90F-E88E0BDB17F4}" presName="rootConnector" presStyleLbl="node4" presStyleIdx="1" presStyleCnt="9"/>
      <dgm:spPr/>
    </dgm:pt>
    <dgm:pt modelId="{308B76F4-36B4-4E7E-A740-48DBC25C6C1C}" type="pres">
      <dgm:prSet presAssocID="{47B753D2-F8DD-4DCC-B90F-E88E0BDB17F4}" presName="hierChild4" presStyleCnt="0"/>
      <dgm:spPr/>
    </dgm:pt>
    <dgm:pt modelId="{67612A46-2C26-4491-AB8B-939E1EC38A84}" type="pres">
      <dgm:prSet presAssocID="{47B753D2-F8DD-4DCC-B90F-E88E0BDB17F4}" presName="hierChild5" presStyleCnt="0"/>
      <dgm:spPr/>
    </dgm:pt>
    <dgm:pt modelId="{6E90557B-F116-4AAF-B687-466F52FE9F19}" type="pres">
      <dgm:prSet presAssocID="{97927642-D6E7-4C1A-92A1-ED1FB187A3F4}" presName="Name50" presStyleLbl="parChTrans1D4" presStyleIdx="2" presStyleCnt="9"/>
      <dgm:spPr/>
    </dgm:pt>
    <dgm:pt modelId="{0A555B95-5D29-43F6-86E4-ADA5CB51B46B}" type="pres">
      <dgm:prSet presAssocID="{F083A143-8B05-4A3B-8635-4948119FBD5A}" presName="hierRoot2" presStyleCnt="0">
        <dgm:presLayoutVars>
          <dgm:hierBranch val="init"/>
        </dgm:presLayoutVars>
      </dgm:prSet>
      <dgm:spPr/>
    </dgm:pt>
    <dgm:pt modelId="{A4DFF3FA-4F06-4942-9F97-FB70AEC997D3}" type="pres">
      <dgm:prSet presAssocID="{F083A143-8B05-4A3B-8635-4948119FBD5A}" presName="rootComposite" presStyleCnt="0"/>
      <dgm:spPr/>
    </dgm:pt>
    <dgm:pt modelId="{F562A38D-2F7B-4C05-9DB2-9AB7A879B52E}" type="pres">
      <dgm:prSet presAssocID="{F083A143-8B05-4A3B-8635-4948119FBD5A}" presName="rootText" presStyleLbl="node4" presStyleIdx="2" presStyleCnt="9">
        <dgm:presLayoutVars>
          <dgm:chPref val="3"/>
        </dgm:presLayoutVars>
      </dgm:prSet>
      <dgm:spPr/>
    </dgm:pt>
    <dgm:pt modelId="{33E4298B-3DA1-4C0D-9B7A-DEE16ACCDD8E}" type="pres">
      <dgm:prSet presAssocID="{F083A143-8B05-4A3B-8635-4948119FBD5A}" presName="rootConnector" presStyleLbl="node4" presStyleIdx="2" presStyleCnt="9"/>
      <dgm:spPr/>
    </dgm:pt>
    <dgm:pt modelId="{70F590A5-A5E0-4956-BA15-B9F98F822FA8}" type="pres">
      <dgm:prSet presAssocID="{F083A143-8B05-4A3B-8635-4948119FBD5A}" presName="hierChild4" presStyleCnt="0"/>
      <dgm:spPr/>
    </dgm:pt>
    <dgm:pt modelId="{CA8A38C2-E4B5-403B-A739-D39A5DBD6337}" type="pres">
      <dgm:prSet presAssocID="{F083A143-8B05-4A3B-8635-4948119FBD5A}" presName="hierChild5" presStyleCnt="0"/>
      <dgm:spPr/>
    </dgm:pt>
    <dgm:pt modelId="{90BAB968-D98C-4B2B-B063-E9E9E9EC7A4A}" type="pres">
      <dgm:prSet presAssocID="{48978484-8C6C-4E5C-A7DB-2CAF9D33CB31}" presName="hierChild5" presStyleCnt="0"/>
      <dgm:spPr/>
    </dgm:pt>
    <dgm:pt modelId="{C568BAD1-9E5D-4EEC-9050-14045600EB8F}" type="pres">
      <dgm:prSet presAssocID="{A3B6DA09-1AE1-46CA-8A4B-82F0B16F46D7}" presName="Name35" presStyleLbl="parChTrans1D3" presStyleIdx="1" presStyleCnt="4"/>
      <dgm:spPr/>
    </dgm:pt>
    <dgm:pt modelId="{5D19C990-B5FC-4657-825A-83A778BA95DF}" type="pres">
      <dgm:prSet presAssocID="{CF641439-C0D4-4AEC-9BBB-5602B06CD9F8}" presName="hierRoot2" presStyleCnt="0">
        <dgm:presLayoutVars>
          <dgm:hierBranch val="init"/>
        </dgm:presLayoutVars>
      </dgm:prSet>
      <dgm:spPr/>
    </dgm:pt>
    <dgm:pt modelId="{7872E696-40C5-4413-ACDB-7D410F0A91A7}" type="pres">
      <dgm:prSet presAssocID="{CF641439-C0D4-4AEC-9BBB-5602B06CD9F8}" presName="rootComposite" presStyleCnt="0"/>
      <dgm:spPr/>
    </dgm:pt>
    <dgm:pt modelId="{47D6193C-26D2-48F9-BB7A-2055D8DC3419}" type="pres">
      <dgm:prSet presAssocID="{CF641439-C0D4-4AEC-9BBB-5602B06CD9F8}" presName="rootText" presStyleLbl="node3" presStyleIdx="1" presStyleCnt="4">
        <dgm:presLayoutVars>
          <dgm:chPref val="3"/>
        </dgm:presLayoutVars>
      </dgm:prSet>
      <dgm:spPr/>
    </dgm:pt>
    <dgm:pt modelId="{215D2E4F-71D6-405E-8CAB-0D40FF10DD4C}" type="pres">
      <dgm:prSet presAssocID="{CF641439-C0D4-4AEC-9BBB-5602B06CD9F8}" presName="rootConnector" presStyleLbl="node3" presStyleIdx="1" presStyleCnt="4"/>
      <dgm:spPr/>
    </dgm:pt>
    <dgm:pt modelId="{0B0D690D-8B63-487D-AED4-2C542883B9C1}" type="pres">
      <dgm:prSet presAssocID="{CF641439-C0D4-4AEC-9BBB-5602B06CD9F8}" presName="hierChild4" presStyleCnt="0"/>
      <dgm:spPr/>
    </dgm:pt>
    <dgm:pt modelId="{84CC90FC-21DA-4FDD-9127-8FA5F4D7AC47}" type="pres">
      <dgm:prSet presAssocID="{1F5D4ED9-B715-4382-A73C-A5887299AE43}" presName="Name37" presStyleLbl="parChTrans1D4" presStyleIdx="3" presStyleCnt="9"/>
      <dgm:spPr/>
    </dgm:pt>
    <dgm:pt modelId="{A7E323A7-8D67-46DF-93C2-7FAB64929319}" type="pres">
      <dgm:prSet presAssocID="{97D6D548-3F4E-433A-8FF4-5167D1185F73}" presName="hierRoot2" presStyleCnt="0">
        <dgm:presLayoutVars>
          <dgm:hierBranch val="init"/>
        </dgm:presLayoutVars>
      </dgm:prSet>
      <dgm:spPr/>
    </dgm:pt>
    <dgm:pt modelId="{F7B05A81-0E71-4E39-98F9-85288326A413}" type="pres">
      <dgm:prSet presAssocID="{97D6D548-3F4E-433A-8FF4-5167D1185F73}" presName="rootComposite" presStyleCnt="0"/>
      <dgm:spPr/>
    </dgm:pt>
    <dgm:pt modelId="{2985A3D0-AAA0-44B0-A792-DF1A52C27C75}" type="pres">
      <dgm:prSet presAssocID="{97D6D548-3F4E-433A-8FF4-5167D1185F73}" presName="rootText" presStyleLbl="node4" presStyleIdx="3" presStyleCnt="9">
        <dgm:presLayoutVars>
          <dgm:chPref val="3"/>
        </dgm:presLayoutVars>
      </dgm:prSet>
      <dgm:spPr/>
    </dgm:pt>
    <dgm:pt modelId="{E018E550-0C8A-418E-A8F9-559413562AEE}" type="pres">
      <dgm:prSet presAssocID="{97D6D548-3F4E-433A-8FF4-5167D1185F73}" presName="rootConnector" presStyleLbl="node4" presStyleIdx="3" presStyleCnt="9"/>
      <dgm:spPr/>
    </dgm:pt>
    <dgm:pt modelId="{EFBFA074-AA75-4667-BA5B-460792757E15}" type="pres">
      <dgm:prSet presAssocID="{97D6D548-3F4E-433A-8FF4-5167D1185F73}" presName="hierChild4" presStyleCnt="0"/>
      <dgm:spPr/>
    </dgm:pt>
    <dgm:pt modelId="{F1811695-FD9B-475D-A255-86E8B3477DD9}" type="pres">
      <dgm:prSet presAssocID="{97D6D548-3F4E-433A-8FF4-5167D1185F73}" presName="hierChild5" presStyleCnt="0"/>
      <dgm:spPr/>
    </dgm:pt>
    <dgm:pt modelId="{F78A50A7-CB1B-46ED-A385-95B8D6493DDB}" type="pres">
      <dgm:prSet presAssocID="{97ADBAF3-0574-42BE-9B6E-C408310F1187}" presName="Name37" presStyleLbl="parChTrans1D4" presStyleIdx="4" presStyleCnt="9"/>
      <dgm:spPr/>
    </dgm:pt>
    <dgm:pt modelId="{FF564BD9-6248-4740-BDF6-8B6CB43C5231}" type="pres">
      <dgm:prSet presAssocID="{F90E33E5-757D-4298-8B49-82C135486C39}" presName="hierRoot2" presStyleCnt="0">
        <dgm:presLayoutVars>
          <dgm:hierBranch val="init"/>
        </dgm:presLayoutVars>
      </dgm:prSet>
      <dgm:spPr/>
    </dgm:pt>
    <dgm:pt modelId="{7CEB149F-4243-49C3-9E12-719B3787716D}" type="pres">
      <dgm:prSet presAssocID="{F90E33E5-757D-4298-8B49-82C135486C39}" presName="rootComposite" presStyleCnt="0"/>
      <dgm:spPr/>
    </dgm:pt>
    <dgm:pt modelId="{29A0A3FB-6EB2-494E-A679-A2A7DD0DDEF7}" type="pres">
      <dgm:prSet presAssocID="{F90E33E5-757D-4298-8B49-82C135486C39}" presName="rootText" presStyleLbl="node4" presStyleIdx="4" presStyleCnt="9">
        <dgm:presLayoutVars>
          <dgm:chPref val="3"/>
        </dgm:presLayoutVars>
      </dgm:prSet>
      <dgm:spPr/>
    </dgm:pt>
    <dgm:pt modelId="{D07220E3-D2D9-43B5-AFCD-7DC213BAD004}" type="pres">
      <dgm:prSet presAssocID="{F90E33E5-757D-4298-8B49-82C135486C39}" presName="rootConnector" presStyleLbl="node4" presStyleIdx="4" presStyleCnt="9"/>
      <dgm:spPr/>
    </dgm:pt>
    <dgm:pt modelId="{FCC2E183-7832-4468-87F3-03D68C2D01F1}" type="pres">
      <dgm:prSet presAssocID="{F90E33E5-757D-4298-8B49-82C135486C39}" presName="hierChild4" presStyleCnt="0"/>
      <dgm:spPr/>
    </dgm:pt>
    <dgm:pt modelId="{38D2B87C-A734-488D-A287-75D4BA10DFC2}" type="pres">
      <dgm:prSet presAssocID="{F90E33E5-757D-4298-8B49-82C135486C39}" presName="hierChild5" presStyleCnt="0"/>
      <dgm:spPr/>
    </dgm:pt>
    <dgm:pt modelId="{B577CB73-7828-45D6-B918-1BC807568F3F}" type="pres">
      <dgm:prSet presAssocID="{CF641439-C0D4-4AEC-9BBB-5602B06CD9F8}" presName="hierChild5" presStyleCnt="0"/>
      <dgm:spPr/>
    </dgm:pt>
    <dgm:pt modelId="{4FE6F243-7BF3-44D3-9F94-728CCC2ED822}" type="pres">
      <dgm:prSet presAssocID="{C54B34FD-649D-4A19-8A67-B96602F353AF}" presName="hierChild5" presStyleCnt="0"/>
      <dgm:spPr/>
    </dgm:pt>
    <dgm:pt modelId="{BC92D4DF-5193-4592-8CDE-4E310FECD043}" type="pres">
      <dgm:prSet presAssocID="{6D053AB2-1C01-4ADD-9DB4-1CA46F938CC4}" presName="Name35" presStyleLbl="parChTrans1D2" presStyleIdx="1" presStyleCnt="2"/>
      <dgm:spPr/>
    </dgm:pt>
    <dgm:pt modelId="{33BC1135-3BE1-4285-8A04-6294F4AC7F53}" type="pres">
      <dgm:prSet presAssocID="{EF651632-C837-421A-A02E-0C23197B8038}" presName="hierRoot2" presStyleCnt="0">
        <dgm:presLayoutVars>
          <dgm:hierBranch/>
        </dgm:presLayoutVars>
      </dgm:prSet>
      <dgm:spPr/>
    </dgm:pt>
    <dgm:pt modelId="{E9F41811-E7B7-4D1A-8FC2-78ED780644A5}" type="pres">
      <dgm:prSet presAssocID="{EF651632-C837-421A-A02E-0C23197B8038}" presName="rootComposite" presStyleCnt="0"/>
      <dgm:spPr/>
    </dgm:pt>
    <dgm:pt modelId="{052B2DA7-B9B6-4A3B-B153-887D60CB2572}" type="pres">
      <dgm:prSet presAssocID="{EF651632-C837-421A-A02E-0C23197B8038}" presName="rootText" presStyleLbl="node2" presStyleIdx="1" presStyleCnt="2">
        <dgm:presLayoutVars>
          <dgm:chPref val="3"/>
        </dgm:presLayoutVars>
      </dgm:prSet>
      <dgm:spPr/>
    </dgm:pt>
    <dgm:pt modelId="{C612A703-3F00-45AA-964E-0FE7D1300864}" type="pres">
      <dgm:prSet presAssocID="{EF651632-C837-421A-A02E-0C23197B8038}" presName="rootConnector" presStyleLbl="node2" presStyleIdx="1" presStyleCnt="2"/>
      <dgm:spPr/>
    </dgm:pt>
    <dgm:pt modelId="{6A8C386F-6613-4C3D-BEA4-6E532051E547}" type="pres">
      <dgm:prSet presAssocID="{EF651632-C837-421A-A02E-0C23197B8038}" presName="hierChild4" presStyleCnt="0"/>
      <dgm:spPr/>
    </dgm:pt>
    <dgm:pt modelId="{6A2CE933-85DB-403B-A764-1C71D9B49EBA}" type="pres">
      <dgm:prSet presAssocID="{B92B752C-C6FE-42BE-92FD-F389328C6EF5}" presName="Name35" presStyleLbl="parChTrans1D3" presStyleIdx="2" presStyleCnt="4"/>
      <dgm:spPr/>
    </dgm:pt>
    <dgm:pt modelId="{6DB0D874-63F1-4263-A30A-0A7EEFD7BE62}" type="pres">
      <dgm:prSet presAssocID="{FD9C7608-318B-44A7-8A9B-1CD77BD6A132}" presName="hierRoot2" presStyleCnt="0">
        <dgm:presLayoutVars>
          <dgm:hierBranch val="r"/>
        </dgm:presLayoutVars>
      </dgm:prSet>
      <dgm:spPr/>
    </dgm:pt>
    <dgm:pt modelId="{82D2E1DB-F0BD-42C3-8EC3-53AF9685502B}" type="pres">
      <dgm:prSet presAssocID="{FD9C7608-318B-44A7-8A9B-1CD77BD6A132}" presName="rootComposite" presStyleCnt="0"/>
      <dgm:spPr/>
    </dgm:pt>
    <dgm:pt modelId="{B5B8D76E-19EC-4534-B386-265E9FA24D5E}" type="pres">
      <dgm:prSet presAssocID="{FD9C7608-318B-44A7-8A9B-1CD77BD6A132}" presName="rootText" presStyleLbl="node3" presStyleIdx="2" presStyleCnt="4">
        <dgm:presLayoutVars>
          <dgm:chPref val="3"/>
        </dgm:presLayoutVars>
      </dgm:prSet>
      <dgm:spPr/>
    </dgm:pt>
    <dgm:pt modelId="{38589621-30D7-431E-84C1-B4956F1C196E}" type="pres">
      <dgm:prSet presAssocID="{FD9C7608-318B-44A7-8A9B-1CD77BD6A132}" presName="rootConnector" presStyleLbl="node3" presStyleIdx="2" presStyleCnt="4"/>
      <dgm:spPr/>
    </dgm:pt>
    <dgm:pt modelId="{4DF123F9-4B71-4CA3-9DD7-C48EB1282CEF}" type="pres">
      <dgm:prSet presAssocID="{FD9C7608-318B-44A7-8A9B-1CD77BD6A132}" presName="hierChild4" presStyleCnt="0"/>
      <dgm:spPr/>
    </dgm:pt>
    <dgm:pt modelId="{44192290-DCB1-4F2C-8CFF-6C4597A73C3D}" type="pres">
      <dgm:prSet presAssocID="{5FADBE13-71B5-4415-89DD-97B1878F3114}" presName="Name50" presStyleLbl="parChTrans1D4" presStyleIdx="5" presStyleCnt="9"/>
      <dgm:spPr/>
    </dgm:pt>
    <dgm:pt modelId="{D2475D6B-2887-4B4E-9891-C5F7431E3C22}" type="pres">
      <dgm:prSet presAssocID="{78C2C170-6375-4251-B83A-4C549EF6C17B}" presName="hierRoot2" presStyleCnt="0">
        <dgm:presLayoutVars>
          <dgm:hierBranch val="init"/>
        </dgm:presLayoutVars>
      </dgm:prSet>
      <dgm:spPr/>
    </dgm:pt>
    <dgm:pt modelId="{2BC1480D-1C1D-4555-8EEE-71414A0A87ED}" type="pres">
      <dgm:prSet presAssocID="{78C2C170-6375-4251-B83A-4C549EF6C17B}" presName="rootComposite" presStyleCnt="0"/>
      <dgm:spPr/>
    </dgm:pt>
    <dgm:pt modelId="{DCF29CC7-2B7C-4AE4-ADEA-E93ACFE61E2C}" type="pres">
      <dgm:prSet presAssocID="{78C2C170-6375-4251-B83A-4C549EF6C17B}" presName="rootText" presStyleLbl="node4" presStyleIdx="5" presStyleCnt="9">
        <dgm:presLayoutVars>
          <dgm:chPref val="3"/>
        </dgm:presLayoutVars>
      </dgm:prSet>
      <dgm:spPr/>
    </dgm:pt>
    <dgm:pt modelId="{F68F5792-3C04-4CDE-80D3-F958DF41B544}" type="pres">
      <dgm:prSet presAssocID="{78C2C170-6375-4251-B83A-4C549EF6C17B}" presName="rootConnector" presStyleLbl="node4" presStyleIdx="5" presStyleCnt="9"/>
      <dgm:spPr/>
    </dgm:pt>
    <dgm:pt modelId="{2B529832-664C-45CF-BD91-865F08194904}" type="pres">
      <dgm:prSet presAssocID="{78C2C170-6375-4251-B83A-4C549EF6C17B}" presName="hierChild4" presStyleCnt="0"/>
      <dgm:spPr/>
    </dgm:pt>
    <dgm:pt modelId="{A28EF194-B580-4802-AAA0-E1583559594D}" type="pres">
      <dgm:prSet presAssocID="{78C2C170-6375-4251-B83A-4C549EF6C17B}" presName="hierChild5" presStyleCnt="0"/>
      <dgm:spPr/>
    </dgm:pt>
    <dgm:pt modelId="{17B9281E-FF6D-46E6-9B58-ED96D6682CB5}" type="pres">
      <dgm:prSet presAssocID="{99BFAE62-A0B3-4553-A94B-58037D0F9112}" presName="Name50" presStyleLbl="parChTrans1D4" presStyleIdx="6" presStyleCnt="9"/>
      <dgm:spPr/>
    </dgm:pt>
    <dgm:pt modelId="{A16A1163-DF0A-45A3-816C-025813560F05}" type="pres">
      <dgm:prSet presAssocID="{8CC812DF-54D4-44AD-9F08-2E58AB9498FE}" presName="hierRoot2" presStyleCnt="0">
        <dgm:presLayoutVars>
          <dgm:hierBranch val="init"/>
        </dgm:presLayoutVars>
      </dgm:prSet>
      <dgm:spPr/>
    </dgm:pt>
    <dgm:pt modelId="{76507179-FF34-4939-B826-B98062ADED03}" type="pres">
      <dgm:prSet presAssocID="{8CC812DF-54D4-44AD-9F08-2E58AB9498FE}" presName="rootComposite" presStyleCnt="0"/>
      <dgm:spPr/>
    </dgm:pt>
    <dgm:pt modelId="{674FCD66-956C-43A5-9DDC-AA02663ECCD5}" type="pres">
      <dgm:prSet presAssocID="{8CC812DF-54D4-44AD-9F08-2E58AB9498FE}" presName="rootText" presStyleLbl="node4" presStyleIdx="6" presStyleCnt="9">
        <dgm:presLayoutVars>
          <dgm:chPref val="3"/>
        </dgm:presLayoutVars>
      </dgm:prSet>
      <dgm:spPr/>
    </dgm:pt>
    <dgm:pt modelId="{FC3A36C0-6A61-40FF-8565-3D912E63EDD8}" type="pres">
      <dgm:prSet presAssocID="{8CC812DF-54D4-44AD-9F08-2E58AB9498FE}" presName="rootConnector" presStyleLbl="node4" presStyleIdx="6" presStyleCnt="9"/>
      <dgm:spPr/>
    </dgm:pt>
    <dgm:pt modelId="{9C3BC782-CD30-4FDA-AE9F-D4B53842AA28}" type="pres">
      <dgm:prSet presAssocID="{8CC812DF-54D4-44AD-9F08-2E58AB9498FE}" presName="hierChild4" presStyleCnt="0"/>
      <dgm:spPr/>
    </dgm:pt>
    <dgm:pt modelId="{412F2BA6-98B2-430B-AB31-128AF423161B}" type="pres">
      <dgm:prSet presAssocID="{8CC812DF-54D4-44AD-9F08-2E58AB9498FE}" presName="hierChild5" presStyleCnt="0"/>
      <dgm:spPr/>
    </dgm:pt>
    <dgm:pt modelId="{7423D15C-BACA-4D9C-93CA-010E6C52250A}" type="pres">
      <dgm:prSet presAssocID="{9A819DFA-0305-455D-91AC-CED8EAC718EC}" presName="Name50" presStyleLbl="parChTrans1D4" presStyleIdx="7" presStyleCnt="9"/>
      <dgm:spPr/>
    </dgm:pt>
    <dgm:pt modelId="{4537253B-DBE3-442C-842F-D5C348B3C69B}" type="pres">
      <dgm:prSet presAssocID="{65135C2C-2398-42EC-BDFB-AC9DE7EC0185}" presName="hierRoot2" presStyleCnt="0">
        <dgm:presLayoutVars>
          <dgm:hierBranch val="init"/>
        </dgm:presLayoutVars>
      </dgm:prSet>
      <dgm:spPr/>
    </dgm:pt>
    <dgm:pt modelId="{3E47AC0D-B7F5-4AD9-A889-8C21383A8428}" type="pres">
      <dgm:prSet presAssocID="{65135C2C-2398-42EC-BDFB-AC9DE7EC0185}" presName="rootComposite" presStyleCnt="0"/>
      <dgm:spPr/>
    </dgm:pt>
    <dgm:pt modelId="{64388452-A490-4E15-88C4-07A275E01666}" type="pres">
      <dgm:prSet presAssocID="{65135C2C-2398-42EC-BDFB-AC9DE7EC0185}" presName="rootText" presStyleLbl="node4" presStyleIdx="7" presStyleCnt="9">
        <dgm:presLayoutVars>
          <dgm:chPref val="3"/>
        </dgm:presLayoutVars>
      </dgm:prSet>
      <dgm:spPr/>
    </dgm:pt>
    <dgm:pt modelId="{02F0215A-B3DC-4CA8-AAC3-37B84C9D1C6E}" type="pres">
      <dgm:prSet presAssocID="{65135C2C-2398-42EC-BDFB-AC9DE7EC0185}" presName="rootConnector" presStyleLbl="node4" presStyleIdx="7" presStyleCnt="9"/>
      <dgm:spPr/>
    </dgm:pt>
    <dgm:pt modelId="{A6505A89-8183-46B8-92C6-D1C532A4B065}" type="pres">
      <dgm:prSet presAssocID="{65135C2C-2398-42EC-BDFB-AC9DE7EC0185}" presName="hierChild4" presStyleCnt="0"/>
      <dgm:spPr/>
    </dgm:pt>
    <dgm:pt modelId="{E67E431D-0B14-4116-8660-03DBB9AB4EAA}" type="pres">
      <dgm:prSet presAssocID="{65135C2C-2398-42EC-BDFB-AC9DE7EC0185}" presName="hierChild5" presStyleCnt="0"/>
      <dgm:spPr/>
    </dgm:pt>
    <dgm:pt modelId="{E50C3F50-2B68-4AA9-BD06-4E26CAC4FDDE}" type="pres">
      <dgm:prSet presAssocID="{FD9C7608-318B-44A7-8A9B-1CD77BD6A132}" presName="hierChild5" presStyleCnt="0"/>
      <dgm:spPr/>
    </dgm:pt>
    <dgm:pt modelId="{23935EF3-606C-408D-A698-1A4D31218F82}" type="pres">
      <dgm:prSet presAssocID="{FF165A04-F120-423A-B5C2-6602B13347AC}" presName="Name35" presStyleLbl="parChTrans1D3" presStyleIdx="3" presStyleCnt="4"/>
      <dgm:spPr/>
    </dgm:pt>
    <dgm:pt modelId="{9EFD734C-7623-4522-9912-7054BF85A5D4}" type="pres">
      <dgm:prSet presAssocID="{4E1486AA-47FB-437B-B6EC-86652DF4AE02}" presName="hierRoot2" presStyleCnt="0">
        <dgm:presLayoutVars>
          <dgm:hierBranch val="init"/>
        </dgm:presLayoutVars>
      </dgm:prSet>
      <dgm:spPr/>
    </dgm:pt>
    <dgm:pt modelId="{0F01ACBC-0969-4A79-AACA-7398EFA67791}" type="pres">
      <dgm:prSet presAssocID="{4E1486AA-47FB-437B-B6EC-86652DF4AE02}" presName="rootComposite" presStyleCnt="0"/>
      <dgm:spPr/>
    </dgm:pt>
    <dgm:pt modelId="{83910A7B-E00A-4E89-ACEB-9D1F51F239E2}" type="pres">
      <dgm:prSet presAssocID="{4E1486AA-47FB-437B-B6EC-86652DF4AE02}" presName="rootText" presStyleLbl="node3" presStyleIdx="3" presStyleCnt="4" custScaleX="85659" custScaleY="89021">
        <dgm:presLayoutVars>
          <dgm:chPref val="3"/>
        </dgm:presLayoutVars>
      </dgm:prSet>
      <dgm:spPr/>
    </dgm:pt>
    <dgm:pt modelId="{EBF042BD-4D7C-45FB-910F-A6AF7BC0ABEB}" type="pres">
      <dgm:prSet presAssocID="{4E1486AA-47FB-437B-B6EC-86652DF4AE02}" presName="rootConnector" presStyleLbl="node3" presStyleIdx="3" presStyleCnt="4"/>
      <dgm:spPr/>
    </dgm:pt>
    <dgm:pt modelId="{E9691F6E-5ACF-41F9-BE9F-F279C80DF4F3}" type="pres">
      <dgm:prSet presAssocID="{4E1486AA-47FB-437B-B6EC-86652DF4AE02}" presName="hierChild4" presStyleCnt="0"/>
      <dgm:spPr/>
    </dgm:pt>
    <dgm:pt modelId="{B64C9D73-FC0B-41D8-828C-FE287EBAB2CE}" type="pres">
      <dgm:prSet presAssocID="{9C960B34-0B8B-4E4D-89C4-E32DE3D0AFE3}" presName="Name37" presStyleLbl="parChTrans1D4" presStyleIdx="8" presStyleCnt="9"/>
      <dgm:spPr/>
    </dgm:pt>
    <dgm:pt modelId="{C9C9F820-2738-4C46-B6F7-3354DB8279A8}" type="pres">
      <dgm:prSet presAssocID="{65AE7870-D8CF-4E2B-8B47-B93CE787DC29}" presName="hierRoot2" presStyleCnt="0">
        <dgm:presLayoutVars>
          <dgm:hierBranch val="init"/>
        </dgm:presLayoutVars>
      </dgm:prSet>
      <dgm:spPr/>
    </dgm:pt>
    <dgm:pt modelId="{B2F62254-6003-4906-A829-86FCC28CC2A5}" type="pres">
      <dgm:prSet presAssocID="{65AE7870-D8CF-4E2B-8B47-B93CE787DC29}" presName="rootComposite" presStyleCnt="0"/>
      <dgm:spPr/>
    </dgm:pt>
    <dgm:pt modelId="{4757D203-9C3F-4936-AC2E-31287526AA4A}" type="pres">
      <dgm:prSet presAssocID="{65AE7870-D8CF-4E2B-8B47-B93CE787DC29}" presName="rootText" presStyleLbl="node4" presStyleIdx="8" presStyleCnt="9" custScaleX="93276" custScaleY="89228">
        <dgm:presLayoutVars>
          <dgm:chPref val="3"/>
        </dgm:presLayoutVars>
      </dgm:prSet>
      <dgm:spPr/>
    </dgm:pt>
    <dgm:pt modelId="{E354F1BB-A706-4514-AC0B-B345B04F7372}" type="pres">
      <dgm:prSet presAssocID="{65AE7870-D8CF-4E2B-8B47-B93CE787DC29}" presName="rootConnector" presStyleLbl="node4" presStyleIdx="8" presStyleCnt="9"/>
      <dgm:spPr/>
    </dgm:pt>
    <dgm:pt modelId="{7707E1B0-9029-4B49-A3EC-F709DB7D7D43}" type="pres">
      <dgm:prSet presAssocID="{65AE7870-D8CF-4E2B-8B47-B93CE787DC29}" presName="hierChild4" presStyleCnt="0"/>
      <dgm:spPr/>
    </dgm:pt>
    <dgm:pt modelId="{645037ED-5EB2-40C0-9193-343B43B4D341}" type="pres">
      <dgm:prSet presAssocID="{65AE7870-D8CF-4E2B-8B47-B93CE787DC29}" presName="hierChild5" presStyleCnt="0"/>
      <dgm:spPr/>
    </dgm:pt>
    <dgm:pt modelId="{B7F9651F-5155-45EE-BCE4-9D8C5B2CE6F0}" type="pres">
      <dgm:prSet presAssocID="{4E1486AA-47FB-437B-B6EC-86652DF4AE02}" presName="hierChild5" presStyleCnt="0"/>
      <dgm:spPr/>
    </dgm:pt>
    <dgm:pt modelId="{ABA6697B-8E9A-4A16-9475-DBE458E2E262}" type="pres">
      <dgm:prSet presAssocID="{EF651632-C837-421A-A02E-0C23197B8038}" presName="hierChild5" presStyleCnt="0"/>
      <dgm:spPr/>
    </dgm:pt>
    <dgm:pt modelId="{B4119700-4A1E-4B28-BBBF-CA5C144C2BCC}" type="pres">
      <dgm:prSet presAssocID="{1162078A-A66A-4FED-BAA2-DC2878C9107F}" presName="hierChild3" presStyleCnt="0"/>
      <dgm:spPr/>
    </dgm:pt>
  </dgm:ptLst>
  <dgm:cxnLst>
    <dgm:cxn modelId="{F23B8601-FF6F-49C9-80C2-0AD901747A6F}" type="presOf" srcId="{CF641439-C0D4-4AEC-9BBB-5602B06CD9F8}" destId="{215D2E4F-71D6-405E-8CAB-0D40FF10DD4C}" srcOrd="1" destOrd="0" presId="urn:microsoft.com/office/officeart/2005/8/layout/orgChart1"/>
    <dgm:cxn modelId="{72EF1904-22EB-4140-9D2E-53BF9A11AFF7}" type="presOf" srcId="{78C2C170-6375-4251-B83A-4C549EF6C17B}" destId="{DCF29CC7-2B7C-4AE4-ADEA-E93ACFE61E2C}" srcOrd="0" destOrd="0" presId="urn:microsoft.com/office/officeart/2005/8/layout/orgChart1"/>
    <dgm:cxn modelId="{438D170C-9B52-45E2-B399-ADAEB483158D}" type="presOf" srcId="{65AE7870-D8CF-4E2B-8B47-B93CE787DC29}" destId="{E354F1BB-A706-4514-AC0B-B345B04F7372}" srcOrd="1" destOrd="0" presId="urn:microsoft.com/office/officeart/2005/8/layout/orgChart1"/>
    <dgm:cxn modelId="{3D797E1A-8B57-42D9-AA88-FCDE979013E8}" type="presOf" srcId="{F083A143-8B05-4A3B-8635-4948119FBD5A}" destId="{F562A38D-2F7B-4C05-9DB2-9AB7A879B52E}" srcOrd="0" destOrd="0" presId="urn:microsoft.com/office/officeart/2005/8/layout/orgChart1"/>
    <dgm:cxn modelId="{2357C71A-5B61-4EB6-9E57-C5E89B29407A}" type="presOf" srcId="{1162078A-A66A-4FED-BAA2-DC2878C9107F}" destId="{5606AB00-2E76-4778-8462-D031B0D51DFC}" srcOrd="1" destOrd="0" presId="urn:microsoft.com/office/officeart/2005/8/layout/orgChart1"/>
    <dgm:cxn modelId="{A48D061C-AD7D-40F4-8FD9-C6AFDC1F386D}" type="presOf" srcId="{E8E43ACB-943F-4023-900C-74E7AA84EA52}" destId="{4EA422DA-AB18-4504-B633-96976A4F4D00}" srcOrd="0" destOrd="0" presId="urn:microsoft.com/office/officeart/2005/8/layout/orgChart1"/>
    <dgm:cxn modelId="{535A7F1C-3134-4DDA-B2D7-06AAF619C65E}" srcId="{C54B34FD-649D-4A19-8A67-B96602F353AF}" destId="{48978484-8C6C-4E5C-A7DB-2CAF9D33CB31}" srcOrd="0" destOrd="0" parTransId="{133DC7FD-20B1-4C0C-BFE3-292845D1F24D}" sibTransId="{252D56B7-E8B2-47AE-A522-4E7F98444B56}"/>
    <dgm:cxn modelId="{EAC0DF1D-7950-4EA7-99FD-CEA3311710B4}" type="presOf" srcId="{65135C2C-2398-42EC-BDFB-AC9DE7EC0185}" destId="{64388452-A490-4E15-88C4-07A275E01666}" srcOrd="0" destOrd="0" presId="urn:microsoft.com/office/officeart/2005/8/layout/orgChart1"/>
    <dgm:cxn modelId="{CDF19725-C1F2-44A3-8861-0E8B80A1A4B4}" srcId="{48978484-8C6C-4E5C-A7DB-2CAF9D33CB31}" destId="{47B753D2-F8DD-4DCC-B90F-E88E0BDB17F4}" srcOrd="1" destOrd="0" parTransId="{838253C5-174D-44D7-8773-73BA6EE10EF7}" sibTransId="{9F21B1F2-F05F-45EF-B9F5-BBFEB6548FB8}"/>
    <dgm:cxn modelId="{C5A42929-F6FD-4B8A-811A-EE30ACC13C37}" type="presOf" srcId="{BB742303-7F63-469A-B0C7-3B73DD7260BD}" destId="{246BE7A6-A6C5-470E-8404-86150E3EA181}" srcOrd="0" destOrd="0" presId="urn:microsoft.com/office/officeart/2005/8/layout/orgChart1"/>
    <dgm:cxn modelId="{D08BD12E-3D48-4F72-9EF2-B4A46963EF3A}" type="presOf" srcId="{838253C5-174D-44D7-8773-73BA6EE10EF7}" destId="{5DBD857B-946E-44B7-A507-E64958841AF2}" srcOrd="0" destOrd="0" presId="urn:microsoft.com/office/officeart/2005/8/layout/orgChart1"/>
    <dgm:cxn modelId="{FC7C0B32-25FD-4D95-8F0C-B88E2EC84079}" srcId="{CF641439-C0D4-4AEC-9BBB-5602B06CD9F8}" destId="{97D6D548-3F4E-433A-8FF4-5167D1185F73}" srcOrd="0" destOrd="0" parTransId="{1F5D4ED9-B715-4382-A73C-A5887299AE43}" sibTransId="{198100F2-63A7-4558-9714-92154296A776}"/>
    <dgm:cxn modelId="{C6376D33-984A-40CD-828C-D44D25A51896}" srcId="{CF641439-C0D4-4AEC-9BBB-5602B06CD9F8}" destId="{F90E33E5-757D-4298-8B49-82C135486C39}" srcOrd="1" destOrd="0" parTransId="{97ADBAF3-0574-42BE-9B6E-C408310F1187}" sibTransId="{AD3EAE06-2BFB-4CA2-93D5-CB5BCDCC0C96}"/>
    <dgm:cxn modelId="{04082035-35FC-4B07-886C-A75E3CD8CCA2}" type="presOf" srcId="{8CC812DF-54D4-44AD-9F08-2E58AB9498FE}" destId="{FC3A36C0-6A61-40FF-8565-3D912E63EDD8}" srcOrd="1" destOrd="0" presId="urn:microsoft.com/office/officeart/2005/8/layout/orgChart1"/>
    <dgm:cxn modelId="{9A8A8838-BBCF-4F75-880D-4C018C68A3B5}" type="presOf" srcId="{C54B34FD-649D-4A19-8A67-B96602F353AF}" destId="{8EAECFC7-1A24-49EC-8B68-4B4894415F5F}" srcOrd="1" destOrd="0" presId="urn:microsoft.com/office/officeart/2005/8/layout/orgChart1"/>
    <dgm:cxn modelId="{469D333B-FD3A-4157-8ED1-3FEEC2F46B87}" type="presOf" srcId="{99BFAE62-A0B3-4553-A94B-58037D0F9112}" destId="{17B9281E-FF6D-46E6-9B58-ED96D6682CB5}" srcOrd="0" destOrd="0" presId="urn:microsoft.com/office/officeart/2005/8/layout/orgChart1"/>
    <dgm:cxn modelId="{BD5F8A3B-1F4E-463E-90A5-22E358C46404}" srcId="{FD9C7608-318B-44A7-8A9B-1CD77BD6A132}" destId="{65135C2C-2398-42EC-BDFB-AC9DE7EC0185}" srcOrd="2" destOrd="0" parTransId="{9A819DFA-0305-455D-91AC-CED8EAC718EC}" sibTransId="{D73E8FCC-37F1-4A31-833E-4B439E4F4157}"/>
    <dgm:cxn modelId="{3777C93B-B7E5-4E14-AEE9-2EE6115DDBDF}" type="presOf" srcId="{9C960B34-0B8B-4E4D-89C4-E32DE3D0AFE3}" destId="{B64C9D73-FC0B-41D8-828C-FE287EBAB2CE}" srcOrd="0" destOrd="0" presId="urn:microsoft.com/office/officeart/2005/8/layout/orgChart1"/>
    <dgm:cxn modelId="{1547F040-287C-4DC0-A372-A01135DFCDC7}" type="presOf" srcId="{6D053AB2-1C01-4ADD-9DB4-1CA46F938CC4}" destId="{BC92D4DF-5193-4592-8CDE-4E310FECD043}" srcOrd="0" destOrd="0" presId="urn:microsoft.com/office/officeart/2005/8/layout/orgChart1"/>
    <dgm:cxn modelId="{E63F1760-F838-41F4-8ADD-B03597151D0C}" type="presOf" srcId="{FD9C7608-318B-44A7-8A9B-1CD77BD6A132}" destId="{38589621-30D7-431E-84C1-B4956F1C196E}" srcOrd="1" destOrd="0" presId="urn:microsoft.com/office/officeart/2005/8/layout/orgChart1"/>
    <dgm:cxn modelId="{D763C341-3762-4E9E-907F-A331E6C3BE67}" type="presOf" srcId="{FD9C7608-318B-44A7-8A9B-1CD77BD6A132}" destId="{B5B8D76E-19EC-4534-B386-265E9FA24D5E}" srcOrd="0" destOrd="0" presId="urn:microsoft.com/office/officeart/2005/8/layout/orgChart1"/>
    <dgm:cxn modelId="{2EC58142-42EE-4CD3-86B8-68E21CA53486}" type="presOf" srcId="{F90E33E5-757D-4298-8B49-82C135486C39}" destId="{D07220E3-D2D9-43B5-AFCD-7DC213BAD004}" srcOrd="1" destOrd="0" presId="urn:microsoft.com/office/officeart/2005/8/layout/orgChart1"/>
    <dgm:cxn modelId="{1B13FC44-8BA9-424D-83DC-6799A22C7A58}" type="presOf" srcId="{1162078A-A66A-4FED-BAA2-DC2878C9107F}" destId="{5E4C20BF-CEBD-43E7-B399-07300820AA0D}" srcOrd="0" destOrd="0" presId="urn:microsoft.com/office/officeart/2005/8/layout/orgChart1"/>
    <dgm:cxn modelId="{4F8A8B67-D000-494E-8EAC-E03799717806}" type="presOf" srcId="{133DC7FD-20B1-4C0C-BFE3-292845D1F24D}" destId="{A5A6E2D2-E4FF-4335-8F2E-0247E562744D}" srcOrd="0" destOrd="0" presId="urn:microsoft.com/office/officeart/2005/8/layout/orgChart1"/>
    <dgm:cxn modelId="{1F0DC64C-B230-40DD-915B-1596DF253924}" type="presOf" srcId="{5FADBE13-71B5-4415-89DD-97B1878F3114}" destId="{44192290-DCB1-4F2C-8CFF-6C4597A73C3D}" srcOrd="0" destOrd="0" presId="urn:microsoft.com/office/officeart/2005/8/layout/orgChart1"/>
    <dgm:cxn modelId="{5355F26E-FCF9-4F2D-8694-EA0BA584E676}" type="presOf" srcId="{F083A143-8B05-4A3B-8635-4948119FBD5A}" destId="{33E4298B-3DA1-4C0D-9B7A-DEE16ACCDD8E}" srcOrd="1" destOrd="0" presId="urn:microsoft.com/office/officeart/2005/8/layout/orgChart1"/>
    <dgm:cxn modelId="{B9B96F4F-2679-4DA6-B214-7DB384A3C9D4}" type="presOf" srcId="{FF165A04-F120-423A-B5C2-6602B13347AC}" destId="{23935EF3-606C-408D-A698-1A4D31218F82}" srcOrd="0" destOrd="0" presId="urn:microsoft.com/office/officeart/2005/8/layout/orgChart1"/>
    <dgm:cxn modelId="{6BB5A171-3429-44CE-8256-093D6F08393C}" type="presOf" srcId="{97927642-D6E7-4C1A-92A1-ED1FB187A3F4}" destId="{6E90557B-F116-4AAF-B687-466F52FE9F19}" srcOrd="0" destOrd="0" presId="urn:microsoft.com/office/officeart/2005/8/layout/orgChart1"/>
    <dgm:cxn modelId="{DED82652-279A-4A67-A637-D49AD568CC37}" type="presOf" srcId="{97ADBAF3-0574-42BE-9B6E-C408310F1187}" destId="{F78A50A7-CB1B-46ED-A385-95B8D6493DDB}" srcOrd="0" destOrd="0" presId="urn:microsoft.com/office/officeart/2005/8/layout/orgChart1"/>
    <dgm:cxn modelId="{3236AF79-7E5A-468A-8835-8FA51512B181}" srcId="{48978484-8C6C-4E5C-A7DB-2CAF9D33CB31}" destId="{F083A143-8B05-4A3B-8635-4948119FBD5A}" srcOrd="2" destOrd="0" parTransId="{97927642-D6E7-4C1A-92A1-ED1FB187A3F4}" sibTransId="{69005959-4263-4A61-81F2-64DB015D56CD}"/>
    <dgm:cxn modelId="{61187E7C-40F5-4B1C-A1ED-13975FCB5577}" type="presOf" srcId="{4E1486AA-47FB-437B-B6EC-86652DF4AE02}" destId="{EBF042BD-4D7C-45FB-910F-A6AF7BC0ABEB}" srcOrd="1" destOrd="0" presId="urn:microsoft.com/office/officeart/2005/8/layout/orgChart1"/>
    <dgm:cxn modelId="{00B6897D-1A6A-47C1-A501-69EADA232AA9}" type="presOf" srcId="{97D6D548-3F4E-433A-8FF4-5167D1185F73}" destId="{2985A3D0-AAA0-44B0-A792-DF1A52C27C75}" srcOrd="0" destOrd="0" presId="urn:microsoft.com/office/officeart/2005/8/layout/orgChart1"/>
    <dgm:cxn modelId="{57022191-ED46-4915-9D1E-3D7FC389B94D}" type="presOf" srcId="{B92B752C-C6FE-42BE-92FD-F389328C6EF5}" destId="{6A2CE933-85DB-403B-A764-1C71D9B49EBA}" srcOrd="0" destOrd="0" presId="urn:microsoft.com/office/officeart/2005/8/layout/orgChart1"/>
    <dgm:cxn modelId="{9DACB392-98AB-4110-8599-40F06E1C064C}" srcId="{FD9C7608-318B-44A7-8A9B-1CD77BD6A132}" destId="{78C2C170-6375-4251-B83A-4C549EF6C17B}" srcOrd="0" destOrd="0" parTransId="{5FADBE13-71B5-4415-89DD-97B1878F3114}" sibTransId="{F675AFCA-9561-4462-953B-6B96FEAC919F}"/>
    <dgm:cxn modelId="{BEE73395-1367-44D9-8513-E3D5949DE882}" type="presOf" srcId="{F90E33E5-757D-4298-8B49-82C135486C39}" destId="{29A0A3FB-6EB2-494E-A679-A2A7DD0DDEF7}" srcOrd="0" destOrd="0" presId="urn:microsoft.com/office/officeart/2005/8/layout/orgChart1"/>
    <dgm:cxn modelId="{116D0B96-B165-4B8D-9540-3C30AE73DBE2}" type="presOf" srcId="{48978484-8C6C-4E5C-A7DB-2CAF9D33CB31}" destId="{16BAD73E-432D-45DF-9235-D1C9AD24672C}" srcOrd="1" destOrd="0" presId="urn:microsoft.com/office/officeart/2005/8/layout/orgChart1"/>
    <dgm:cxn modelId="{D79A849A-8227-49B5-AE42-3F310C81A514}" srcId="{EF651632-C837-421A-A02E-0C23197B8038}" destId="{4E1486AA-47FB-437B-B6EC-86652DF4AE02}" srcOrd="1" destOrd="0" parTransId="{FF165A04-F120-423A-B5C2-6602B13347AC}" sibTransId="{0656DB07-6B86-4627-95F2-2EE481055F86}"/>
    <dgm:cxn modelId="{62735B9D-9E04-4F07-8D8A-A8CA657A029E}" type="presOf" srcId="{48978484-8C6C-4E5C-A7DB-2CAF9D33CB31}" destId="{A5912847-543F-4F5E-A621-A9E419752DE0}" srcOrd="0" destOrd="0" presId="urn:microsoft.com/office/officeart/2005/8/layout/orgChart1"/>
    <dgm:cxn modelId="{7BC196A4-CB4C-48E5-AB5E-2AA1D6F5DEC8}" type="presOf" srcId="{C54B34FD-649D-4A19-8A67-B96602F353AF}" destId="{978CE4AD-20FC-488C-97DB-D26E230282DC}" srcOrd="0" destOrd="0" presId="urn:microsoft.com/office/officeart/2005/8/layout/orgChart1"/>
    <dgm:cxn modelId="{430F4FAA-1BCA-4209-BE46-ED95DA031F2A}" type="presOf" srcId="{4E1486AA-47FB-437B-B6EC-86652DF4AE02}" destId="{83910A7B-E00A-4E89-ACEB-9D1F51F239E2}" srcOrd="0" destOrd="0" presId="urn:microsoft.com/office/officeart/2005/8/layout/orgChart1"/>
    <dgm:cxn modelId="{5F046FAF-53CB-4CD3-8D7C-1C4429D53162}" type="presOf" srcId="{4A77AE6A-23C2-4A4D-B839-ED7DBF58DC2A}" destId="{55C9C12B-21AC-4F92-867D-7C988D4A672C}" srcOrd="0" destOrd="0" presId="urn:microsoft.com/office/officeart/2005/8/layout/orgChart1"/>
    <dgm:cxn modelId="{0C3C42B2-27E5-4BA3-B7BF-FEAE644B48E5}" type="presOf" srcId="{EF651632-C837-421A-A02E-0C23197B8038}" destId="{C612A703-3F00-45AA-964E-0FE7D1300864}" srcOrd="1" destOrd="0" presId="urn:microsoft.com/office/officeart/2005/8/layout/orgChart1"/>
    <dgm:cxn modelId="{E9FA34B7-44A1-4E8C-A2FF-40E039BCADD1}" srcId="{4E1486AA-47FB-437B-B6EC-86652DF4AE02}" destId="{65AE7870-D8CF-4E2B-8B47-B93CE787DC29}" srcOrd="0" destOrd="0" parTransId="{9C960B34-0B8B-4E4D-89C4-E32DE3D0AFE3}" sibTransId="{E9C5C4CC-17A4-42D3-A1CB-02336510748C}"/>
    <dgm:cxn modelId="{16E6ABB9-7BAB-4611-93E0-E76AAAF8DD20}" type="presOf" srcId="{47B753D2-F8DD-4DCC-B90F-E88E0BDB17F4}" destId="{D70A4145-6978-44D2-8185-7FC81F737220}" srcOrd="0" destOrd="0" presId="urn:microsoft.com/office/officeart/2005/8/layout/orgChart1"/>
    <dgm:cxn modelId="{885325BD-2CE0-4A82-9409-8122110824EF}" srcId="{FD9C7608-318B-44A7-8A9B-1CD77BD6A132}" destId="{8CC812DF-54D4-44AD-9F08-2E58AB9498FE}" srcOrd="1" destOrd="0" parTransId="{99BFAE62-A0B3-4553-A94B-58037D0F9112}" sibTransId="{3FAE3A7A-FD4C-425A-957F-366F4B89143E}"/>
    <dgm:cxn modelId="{688955BF-D615-44BC-AEEB-671A4F180320}" type="presOf" srcId="{A3B6DA09-1AE1-46CA-8A4B-82F0B16F46D7}" destId="{C568BAD1-9E5D-4EEC-9050-14045600EB8F}" srcOrd="0" destOrd="0" presId="urn:microsoft.com/office/officeart/2005/8/layout/orgChart1"/>
    <dgm:cxn modelId="{54FFB3C0-DEB1-4080-976C-2342ED1721FA}" type="presOf" srcId="{65AE7870-D8CF-4E2B-8B47-B93CE787DC29}" destId="{4757D203-9C3F-4936-AC2E-31287526AA4A}" srcOrd="0" destOrd="0" presId="urn:microsoft.com/office/officeart/2005/8/layout/orgChart1"/>
    <dgm:cxn modelId="{74A5C0C0-01F7-4C92-B789-348C4EA861B9}" srcId="{C54B34FD-649D-4A19-8A67-B96602F353AF}" destId="{CF641439-C0D4-4AEC-9BBB-5602B06CD9F8}" srcOrd="1" destOrd="0" parTransId="{A3B6DA09-1AE1-46CA-8A4B-82F0B16F46D7}" sibTransId="{7F75126F-54BE-440C-A34B-CF07C7857A5D}"/>
    <dgm:cxn modelId="{E39B05C1-A300-4CD1-B19B-E513FF3FEBA9}" type="presOf" srcId="{CF641439-C0D4-4AEC-9BBB-5602B06CD9F8}" destId="{47D6193C-26D2-48F9-BB7A-2055D8DC3419}" srcOrd="0" destOrd="0" presId="urn:microsoft.com/office/officeart/2005/8/layout/orgChart1"/>
    <dgm:cxn modelId="{815DCFC4-FF2E-4650-8BA2-E8D63D99854C}" srcId="{1162078A-A66A-4FED-BAA2-DC2878C9107F}" destId="{EF651632-C837-421A-A02E-0C23197B8038}" srcOrd="1" destOrd="0" parTransId="{6D053AB2-1C01-4ADD-9DB4-1CA46F938CC4}" sibTransId="{66A4E48F-DA86-409A-833B-FBEFA1AA5A60}"/>
    <dgm:cxn modelId="{85E326C7-9520-487D-8103-A977FFD7251D}" srcId="{EF651632-C837-421A-A02E-0C23197B8038}" destId="{FD9C7608-318B-44A7-8A9B-1CD77BD6A132}" srcOrd="0" destOrd="0" parTransId="{B92B752C-C6FE-42BE-92FD-F389328C6EF5}" sibTransId="{44791E3D-2E7C-476B-B1DC-2F7733094703}"/>
    <dgm:cxn modelId="{59951CCD-D623-4339-969A-501301EE7013}" type="presOf" srcId="{8CC812DF-54D4-44AD-9F08-2E58AB9498FE}" destId="{674FCD66-956C-43A5-9DDC-AA02663ECCD5}" srcOrd="0" destOrd="0" presId="urn:microsoft.com/office/officeart/2005/8/layout/orgChart1"/>
    <dgm:cxn modelId="{BBFE23CF-A4D7-4C8E-8106-5ED69AB05FD6}" type="presOf" srcId="{E8E43ACB-943F-4023-900C-74E7AA84EA52}" destId="{7FA07150-0475-44CF-8D61-715B2F5013EC}" srcOrd="1" destOrd="0" presId="urn:microsoft.com/office/officeart/2005/8/layout/orgChart1"/>
    <dgm:cxn modelId="{26AB65D2-B3E0-4C96-AFBB-25B9A876559D}" type="presOf" srcId="{97D6D548-3F4E-433A-8FF4-5167D1185F73}" destId="{E018E550-0C8A-418E-A8F9-559413562AEE}" srcOrd="1" destOrd="0" presId="urn:microsoft.com/office/officeart/2005/8/layout/orgChart1"/>
    <dgm:cxn modelId="{3671F8D2-4C35-4733-BC9E-6D9AAE500A0A}" type="presOf" srcId="{EF651632-C837-421A-A02E-0C23197B8038}" destId="{052B2DA7-B9B6-4A3B-B153-887D60CB2572}" srcOrd="0" destOrd="0" presId="urn:microsoft.com/office/officeart/2005/8/layout/orgChart1"/>
    <dgm:cxn modelId="{1FB536D7-EB4B-4D8F-A41F-142F913AF87D}" type="presOf" srcId="{9A819DFA-0305-455D-91AC-CED8EAC718EC}" destId="{7423D15C-BACA-4D9C-93CA-010E6C52250A}" srcOrd="0" destOrd="0" presId="urn:microsoft.com/office/officeart/2005/8/layout/orgChart1"/>
    <dgm:cxn modelId="{56FA4CD9-9E94-4132-9823-7DA9E8B78A5E}" type="presOf" srcId="{1F5D4ED9-B715-4382-A73C-A5887299AE43}" destId="{84CC90FC-21DA-4FDD-9127-8FA5F4D7AC47}" srcOrd="0" destOrd="0" presId="urn:microsoft.com/office/officeart/2005/8/layout/orgChart1"/>
    <dgm:cxn modelId="{2E6CFBDB-F6A0-4423-A4A3-D028ADEE028C}" srcId="{140F25BA-AE5F-482C-BF7A-C8945DB96255}" destId="{1162078A-A66A-4FED-BAA2-DC2878C9107F}" srcOrd="0" destOrd="0" parTransId="{15F96ED1-EA32-4D4F-A360-91073AB7D712}" sibTransId="{C97BE8D5-5A0A-42E5-B1E9-CAEEA208015D}"/>
    <dgm:cxn modelId="{4CF265DC-C86D-4238-8B22-17A69E7D4612}" srcId="{1162078A-A66A-4FED-BAA2-DC2878C9107F}" destId="{C54B34FD-649D-4A19-8A67-B96602F353AF}" srcOrd="0" destOrd="0" parTransId="{4A77AE6A-23C2-4A4D-B839-ED7DBF58DC2A}" sibTransId="{844E1976-2966-44AF-BE8A-C5C504524FC0}"/>
    <dgm:cxn modelId="{48B578E4-8C82-4BCD-9BF0-A2CC136ADE0E}" type="presOf" srcId="{78C2C170-6375-4251-B83A-4C549EF6C17B}" destId="{F68F5792-3C04-4CDE-80D3-F958DF41B544}" srcOrd="1" destOrd="0" presId="urn:microsoft.com/office/officeart/2005/8/layout/orgChart1"/>
    <dgm:cxn modelId="{259419E5-3D2C-43D1-8C1D-3526F8C0B7BB}" type="presOf" srcId="{140F25BA-AE5F-482C-BF7A-C8945DB96255}" destId="{C52C4394-AAAA-4CD7-86AA-AABD500906B6}" srcOrd="0" destOrd="0" presId="urn:microsoft.com/office/officeart/2005/8/layout/orgChart1"/>
    <dgm:cxn modelId="{E054B0EB-77A7-4C09-9024-EFB99E46F797}" type="presOf" srcId="{65135C2C-2398-42EC-BDFB-AC9DE7EC0185}" destId="{02F0215A-B3DC-4CA8-AAC3-37B84C9D1C6E}" srcOrd="1" destOrd="0" presId="urn:microsoft.com/office/officeart/2005/8/layout/orgChart1"/>
    <dgm:cxn modelId="{DD664BF7-0BD8-4608-8E3B-246A745ECA6B}" srcId="{48978484-8C6C-4E5C-A7DB-2CAF9D33CB31}" destId="{E8E43ACB-943F-4023-900C-74E7AA84EA52}" srcOrd="0" destOrd="0" parTransId="{BB742303-7F63-469A-B0C7-3B73DD7260BD}" sibTransId="{8DCC7FDE-67AC-4ABA-B1DE-D360288ED399}"/>
    <dgm:cxn modelId="{133ECDFF-59E0-40D5-9C0F-2BD9BE558945}" type="presOf" srcId="{47B753D2-F8DD-4DCC-B90F-E88E0BDB17F4}" destId="{DA2AB585-C9A0-49C0-B5CB-D23DA1E29C12}" srcOrd="1" destOrd="0" presId="urn:microsoft.com/office/officeart/2005/8/layout/orgChart1"/>
    <dgm:cxn modelId="{C8ADC738-9B56-4ED5-B4C3-A14886E468D9}" type="presParOf" srcId="{C52C4394-AAAA-4CD7-86AA-AABD500906B6}" destId="{3E8D89E1-864E-468A-8BFC-E04633B6A38B}" srcOrd="0" destOrd="0" presId="urn:microsoft.com/office/officeart/2005/8/layout/orgChart1"/>
    <dgm:cxn modelId="{83FBEB3B-396B-4A26-ABAF-DA4C7641A77B}" type="presParOf" srcId="{3E8D89E1-864E-468A-8BFC-E04633B6A38B}" destId="{56660C0A-CEBF-47AF-AC6E-EE21FBFE6C13}" srcOrd="0" destOrd="0" presId="urn:microsoft.com/office/officeart/2005/8/layout/orgChart1"/>
    <dgm:cxn modelId="{4C21475A-922A-477D-8E1E-2ADB28583B89}" type="presParOf" srcId="{56660C0A-CEBF-47AF-AC6E-EE21FBFE6C13}" destId="{5E4C20BF-CEBD-43E7-B399-07300820AA0D}" srcOrd="0" destOrd="0" presId="urn:microsoft.com/office/officeart/2005/8/layout/orgChart1"/>
    <dgm:cxn modelId="{C1B316AB-C1BC-4496-A07C-C6610B3E2DF3}" type="presParOf" srcId="{56660C0A-CEBF-47AF-AC6E-EE21FBFE6C13}" destId="{5606AB00-2E76-4778-8462-D031B0D51DFC}" srcOrd="1" destOrd="0" presId="urn:microsoft.com/office/officeart/2005/8/layout/orgChart1"/>
    <dgm:cxn modelId="{4EA11615-4F3B-4CC3-806E-DF3A170E576B}" type="presParOf" srcId="{3E8D89E1-864E-468A-8BFC-E04633B6A38B}" destId="{7150A58E-5070-44BE-9414-272D971AD835}" srcOrd="1" destOrd="0" presId="urn:microsoft.com/office/officeart/2005/8/layout/orgChart1"/>
    <dgm:cxn modelId="{0CC68880-D0D0-4B88-8A0B-B923A7A0CED9}" type="presParOf" srcId="{7150A58E-5070-44BE-9414-272D971AD835}" destId="{55C9C12B-21AC-4F92-867D-7C988D4A672C}" srcOrd="0" destOrd="0" presId="urn:microsoft.com/office/officeart/2005/8/layout/orgChart1"/>
    <dgm:cxn modelId="{F76C7AE9-FADA-4664-AB22-F298EB8EFBFD}" type="presParOf" srcId="{7150A58E-5070-44BE-9414-272D971AD835}" destId="{E404BF0F-10E7-4168-9701-5FA0B2E94424}" srcOrd="1" destOrd="0" presId="urn:microsoft.com/office/officeart/2005/8/layout/orgChart1"/>
    <dgm:cxn modelId="{0822FE83-7166-4428-B207-1C8251D27FA3}" type="presParOf" srcId="{E404BF0F-10E7-4168-9701-5FA0B2E94424}" destId="{CD3D901C-CD3E-4DA6-91FB-98F9097DF8B4}" srcOrd="0" destOrd="0" presId="urn:microsoft.com/office/officeart/2005/8/layout/orgChart1"/>
    <dgm:cxn modelId="{3B089DE3-8340-4E19-9CDE-0B5996DAE610}" type="presParOf" srcId="{CD3D901C-CD3E-4DA6-91FB-98F9097DF8B4}" destId="{978CE4AD-20FC-488C-97DB-D26E230282DC}" srcOrd="0" destOrd="0" presId="urn:microsoft.com/office/officeart/2005/8/layout/orgChart1"/>
    <dgm:cxn modelId="{B5E05602-86D0-4BB1-A0DC-22261BDE182C}" type="presParOf" srcId="{CD3D901C-CD3E-4DA6-91FB-98F9097DF8B4}" destId="{8EAECFC7-1A24-49EC-8B68-4B4894415F5F}" srcOrd="1" destOrd="0" presId="urn:microsoft.com/office/officeart/2005/8/layout/orgChart1"/>
    <dgm:cxn modelId="{7ED9AE66-1E15-4EE7-8F6A-CBDD1EE072CE}" type="presParOf" srcId="{E404BF0F-10E7-4168-9701-5FA0B2E94424}" destId="{DE351137-6050-43B0-A414-AD056AF289F8}" srcOrd="1" destOrd="0" presId="urn:microsoft.com/office/officeart/2005/8/layout/orgChart1"/>
    <dgm:cxn modelId="{4146DA97-6FD0-41EF-BF95-AD70B6AC41A6}" type="presParOf" srcId="{DE351137-6050-43B0-A414-AD056AF289F8}" destId="{A5A6E2D2-E4FF-4335-8F2E-0247E562744D}" srcOrd="0" destOrd="0" presId="urn:microsoft.com/office/officeart/2005/8/layout/orgChart1"/>
    <dgm:cxn modelId="{E05AD4C4-7104-4DDC-925A-7BAEFF402589}" type="presParOf" srcId="{DE351137-6050-43B0-A414-AD056AF289F8}" destId="{73A125AF-E28F-4F78-812A-0525B6C2A5E8}" srcOrd="1" destOrd="0" presId="urn:microsoft.com/office/officeart/2005/8/layout/orgChart1"/>
    <dgm:cxn modelId="{919AAFAF-5676-4972-B45F-F8B2B8E39839}" type="presParOf" srcId="{73A125AF-E28F-4F78-812A-0525B6C2A5E8}" destId="{F79D92D3-0C7D-490C-BE26-E11FBBD1C41A}" srcOrd="0" destOrd="0" presId="urn:microsoft.com/office/officeart/2005/8/layout/orgChart1"/>
    <dgm:cxn modelId="{DE3D104D-1AA4-4945-A2C7-B8E9A33FA5F1}" type="presParOf" srcId="{F79D92D3-0C7D-490C-BE26-E11FBBD1C41A}" destId="{A5912847-543F-4F5E-A621-A9E419752DE0}" srcOrd="0" destOrd="0" presId="urn:microsoft.com/office/officeart/2005/8/layout/orgChart1"/>
    <dgm:cxn modelId="{7A2A15C2-5A9A-410F-A9F4-982191B66B8A}" type="presParOf" srcId="{F79D92D3-0C7D-490C-BE26-E11FBBD1C41A}" destId="{16BAD73E-432D-45DF-9235-D1C9AD24672C}" srcOrd="1" destOrd="0" presId="urn:microsoft.com/office/officeart/2005/8/layout/orgChart1"/>
    <dgm:cxn modelId="{688AB5D7-33E7-45EE-AA7A-E25AAFE2637A}" type="presParOf" srcId="{73A125AF-E28F-4F78-812A-0525B6C2A5E8}" destId="{C1FB0E10-9393-4C07-B3B4-8B8D5D344F2B}" srcOrd="1" destOrd="0" presId="urn:microsoft.com/office/officeart/2005/8/layout/orgChart1"/>
    <dgm:cxn modelId="{F0C4756E-ED3A-48C7-9D44-ECD98ABE1970}" type="presParOf" srcId="{C1FB0E10-9393-4C07-B3B4-8B8D5D344F2B}" destId="{246BE7A6-A6C5-470E-8404-86150E3EA181}" srcOrd="0" destOrd="0" presId="urn:microsoft.com/office/officeart/2005/8/layout/orgChart1"/>
    <dgm:cxn modelId="{31EF25ED-8272-4CA6-8412-59F1969BEC4C}" type="presParOf" srcId="{C1FB0E10-9393-4C07-B3B4-8B8D5D344F2B}" destId="{FE462EDC-8800-463B-9571-481B06F518C1}" srcOrd="1" destOrd="0" presId="urn:microsoft.com/office/officeart/2005/8/layout/orgChart1"/>
    <dgm:cxn modelId="{9D471C34-BB41-46A8-ACA7-CFE67B18E459}" type="presParOf" srcId="{FE462EDC-8800-463B-9571-481B06F518C1}" destId="{B799F019-0546-42F0-ABC8-6A85250FAEC0}" srcOrd="0" destOrd="0" presId="urn:microsoft.com/office/officeart/2005/8/layout/orgChart1"/>
    <dgm:cxn modelId="{648FA6C5-91A0-4F15-AA72-63C58C355FD8}" type="presParOf" srcId="{B799F019-0546-42F0-ABC8-6A85250FAEC0}" destId="{4EA422DA-AB18-4504-B633-96976A4F4D00}" srcOrd="0" destOrd="0" presId="urn:microsoft.com/office/officeart/2005/8/layout/orgChart1"/>
    <dgm:cxn modelId="{EC93C6F1-4D22-4FD2-9E64-7867B5B33D62}" type="presParOf" srcId="{B799F019-0546-42F0-ABC8-6A85250FAEC0}" destId="{7FA07150-0475-44CF-8D61-715B2F5013EC}" srcOrd="1" destOrd="0" presId="urn:microsoft.com/office/officeart/2005/8/layout/orgChart1"/>
    <dgm:cxn modelId="{F71E4D54-7480-49D8-8A9A-23BF6CCC66BF}" type="presParOf" srcId="{FE462EDC-8800-463B-9571-481B06F518C1}" destId="{F00BDAD5-CFAE-46A4-8B7A-45A3541625D5}" srcOrd="1" destOrd="0" presId="urn:microsoft.com/office/officeart/2005/8/layout/orgChart1"/>
    <dgm:cxn modelId="{E57435EE-A4DA-417A-BA7B-9DD0D0912E48}" type="presParOf" srcId="{FE462EDC-8800-463B-9571-481B06F518C1}" destId="{816C4ADC-4402-418C-8FFC-6D77BBC3979A}" srcOrd="2" destOrd="0" presId="urn:microsoft.com/office/officeart/2005/8/layout/orgChart1"/>
    <dgm:cxn modelId="{CFE532F8-ECB9-423C-A767-1F1E1804ECA2}" type="presParOf" srcId="{C1FB0E10-9393-4C07-B3B4-8B8D5D344F2B}" destId="{5DBD857B-946E-44B7-A507-E64958841AF2}" srcOrd="2" destOrd="0" presId="urn:microsoft.com/office/officeart/2005/8/layout/orgChart1"/>
    <dgm:cxn modelId="{38B42E51-7A39-4591-9E12-F83E81963CDB}" type="presParOf" srcId="{C1FB0E10-9393-4C07-B3B4-8B8D5D344F2B}" destId="{75534DB3-423B-4B47-9BEA-7AF89E471A8C}" srcOrd="3" destOrd="0" presId="urn:microsoft.com/office/officeart/2005/8/layout/orgChart1"/>
    <dgm:cxn modelId="{78099C2B-778C-4132-9562-D6D0EBAE0FBB}" type="presParOf" srcId="{75534DB3-423B-4B47-9BEA-7AF89E471A8C}" destId="{57D1040A-91F4-484A-8166-C8DB3B4EB371}" srcOrd="0" destOrd="0" presId="urn:microsoft.com/office/officeart/2005/8/layout/orgChart1"/>
    <dgm:cxn modelId="{BBC7BEB2-CB1A-4B42-A4A0-4D2927D97F58}" type="presParOf" srcId="{57D1040A-91F4-484A-8166-C8DB3B4EB371}" destId="{D70A4145-6978-44D2-8185-7FC81F737220}" srcOrd="0" destOrd="0" presId="urn:microsoft.com/office/officeart/2005/8/layout/orgChart1"/>
    <dgm:cxn modelId="{17725867-5EAA-444B-A8CC-05F537D157C5}" type="presParOf" srcId="{57D1040A-91F4-484A-8166-C8DB3B4EB371}" destId="{DA2AB585-C9A0-49C0-B5CB-D23DA1E29C12}" srcOrd="1" destOrd="0" presId="urn:microsoft.com/office/officeart/2005/8/layout/orgChart1"/>
    <dgm:cxn modelId="{9CCD8F56-47F6-46D0-A82D-A5FFC534EC1F}" type="presParOf" srcId="{75534DB3-423B-4B47-9BEA-7AF89E471A8C}" destId="{308B76F4-36B4-4E7E-A740-48DBC25C6C1C}" srcOrd="1" destOrd="0" presId="urn:microsoft.com/office/officeart/2005/8/layout/orgChart1"/>
    <dgm:cxn modelId="{312C8793-2023-49EB-B972-B5BFE4300C24}" type="presParOf" srcId="{75534DB3-423B-4B47-9BEA-7AF89E471A8C}" destId="{67612A46-2C26-4491-AB8B-939E1EC38A84}" srcOrd="2" destOrd="0" presId="urn:microsoft.com/office/officeart/2005/8/layout/orgChart1"/>
    <dgm:cxn modelId="{855508E6-1D60-4210-834E-878E3C312E7B}" type="presParOf" srcId="{C1FB0E10-9393-4C07-B3B4-8B8D5D344F2B}" destId="{6E90557B-F116-4AAF-B687-466F52FE9F19}" srcOrd="4" destOrd="0" presId="urn:microsoft.com/office/officeart/2005/8/layout/orgChart1"/>
    <dgm:cxn modelId="{1E54A065-61F8-4808-89ED-2E5399A93CF9}" type="presParOf" srcId="{C1FB0E10-9393-4C07-B3B4-8B8D5D344F2B}" destId="{0A555B95-5D29-43F6-86E4-ADA5CB51B46B}" srcOrd="5" destOrd="0" presId="urn:microsoft.com/office/officeart/2005/8/layout/orgChart1"/>
    <dgm:cxn modelId="{902FE932-67BD-47DE-AF6E-3B13282539BB}" type="presParOf" srcId="{0A555B95-5D29-43F6-86E4-ADA5CB51B46B}" destId="{A4DFF3FA-4F06-4942-9F97-FB70AEC997D3}" srcOrd="0" destOrd="0" presId="urn:microsoft.com/office/officeart/2005/8/layout/orgChart1"/>
    <dgm:cxn modelId="{4D8A7A3B-382C-4153-873C-998C9E4F343E}" type="presParOf" srcId="{A4DFF3FA-4F06-4942-9F97-FB70AEC997D3}" destId="{F562A38D-2F7B-4C05-9DB2-9AB7A879B52E}" srcOrd="0" destOrd="0" presId="urn:microsoft.com/office/officeart/2005/8/layout/orgChart1"/>
    <dgm:cxn modelId="{2BEF2A9A-FB3E-406B-9E20-634D5C86BFEB}" type="presParOf" srcId="{A4DFF3FA-4F06-4942-9F97-FB70AEC997D3}" destId="{33E4298B-3DA1-4C0D-9B7A-DEE16ACCDD8E}" srcOrd="1" destOrd="0" presId="urn:microsoft.com/office/officeart/2005/8/layout/orgChart1"/>
    <dgm:cxn modelId="{ED71BCFD-327C-4F45-8DB1-30B5C64FF235}" type="presParOf" srcId="{0A555B95-5D29-43F6-86E4-ADA5CB51B46B}" destId="{70F590A5-A5E0-4956-BA15-B9F98F822FA8}" srcOrd="1" destOrd="0" presId="urn:microsoft.com/office/officeart/2005/8/layout/orgChart1"/>
    <dgm:cxn modelId="{96E60EF5-C5F1-4827-86C3-EC0B8FD9A38A}" type="presParOf" srcId="{0A555B95-5D29-43F6-86E4-ADA5CB51B46B}" destId="{CA8A38C2-E4B5-403B-A739-D39A5DBD6337}" srcOrd="2" destOrd="0" presId="urn:microsoft.com/office/officeart/2005/8/layout/orgChart1"/>
    <dgm:cxn modelId="{F82ACFEC-C93B-4349-BC5B-3171F49422B3}" type="presParOf" srcId="{73A125AF-E28F-4F78-812A-0525B6C2A5E8}" destId="{90BAB968-D98C-4B2B-B063-E9E9E9EC7A4A}" srcOrd="2" destOrd="0" presId="urn:microsoft.com/office/officeart/2005/8/layout/orgChart1"/>
    <dgm:cxn modelId="{94D44F3D-89AB-4001-8F71-2A22AFE336BF}" type="presParOf" srcId="{DE351137-6050-43B0-A414-AD056AF289F8}" destId="{C568BAD1-9E5D-4EEC-9050-14045600EB8F}" srcOrd="2" destOrd="0" presId="urn:microsoft.com/office/officeart/2005/8/layout/orgChart1"/>
    <dgm:cxn modelId="{B0EFA590-A1F4-49E1-9AE6-1AAFB5C79536}" type="presParOf" srcId="{DE351137-6050-43B0-A414-AD056AF289F8}" destId="{5D19C990-B5FC-4657-825A-83A778BA95DF}" srcOrd="3" destOrd="0" presId="urn:microsoft.com/office/officeart/2005/8/layout/orgChart1"/>
    <dgm:cxn modelId="{528217E0-9FFC-4B05-8E41-79051B9E5BEA}" type="presParOf" srcId="{5D19C990-B5FC-4657-825A-83A778BA95DF}" destId="{7872E696-40C5-4413-ACDB-7D410F0A91A7}" srcOrd="0" destOrd="0" presId="urn:microsoft.com/office/officeart/2005/8/layout/orgChart1"/>
    <dgm:cxn modelId="{00DBCEC0-0090-4745-B261-0B670D8FD525}" type="presParOf" srcId="{7872E696-40C5-4413-ACDB-7D410F0A91A7}" destId="{47D6193C-26D2-48F9-BB7A-2055D8DC3419}" srcOrd="0" destOrd="0" presId="urn:microsoft.com/office/officeart/2005/8/layout/orgChart1"/>
    <dgm:cxn modelId="{0EDB9D87-C0AE-4870-BE3B-C83E08C836F4}" type="presParOf" srcId="{7872E696-40C5-4413-ACDB-7D410F0A91A7}" destId="{215D2E4F-71D6-405E-8CAB-0D40FF10DD4C}" srcOrd="1" destOrd="0" presId="urn:microsoft.com/office/officeart/2005/8/layout/orgChart1"/>
    <dgm:cxn modelId="{BA16AAC0-FB38-4E05-B05D-89189050B0A2}" type="presParOf" srcId="{5D19C990-B5FC-4657-825A-83A778BA95DF}" destId="{0B0D690D-8B63-487D-AED4-2C542883B9C1}" srcOrd="1" destOrd="0" presId="urn:microsoft.com/office/officeart/2005/8/layout/orgChart1"/>
    <dgm:cxn modelId="{6B94DAEE-F0A3-4B42-8AA9-30305282EE79}" type="presParOf" srcId="{0B0D690D-8B63-487D-AED4-2C542883B9C1}" destId="{84CC90FC-21DA-4FDD-9127-8FA5F4D7AC47}" srcOrd="0" destOrd="0" presId="urn:microsoft.com/office/officeart/2005/8/layout/orgChart1"/>
    <dgm:cxn modelId="{61FC71ED-81B8-4C55-A2A7-FEC1BC98B18D}" type="presParOf" srcId="{0B0D690D-8B63-487D-AED4-2C542883B9C1}" destId="{A7E323A7-8D67-46DF-93C2-7FAB64929319}" srcOrd="1" destOrd="0" presId="urn:microsoft.com/office/officeart/2005/8/layout/orgChart1"/>
    <dgm:cxn modelId="{FD4BA306-27E6-4492-A02A-34AF128595B4}" type="presParOf" srcId="{A7E323A7-8D67-46DF-93C2-7FAB64929319}" destId="{F7B05A81-0E71-4E39-98F9-85288326A413}" srcOrd="0" destOrd="0" presId="urn:microsoft.com/office/officeart/2005/8/layout/orgChart1"/>
    <dgm:cxn modelId="{4F92FB36-D14F-4930-B1A0-2C75068F4150}" type="presParOf" srcId="{F7B05A81-0E71-4E39-98F9-85288326A413}" destId="{2985A3D0-AAA0-44B0-A792-DF1A52C27C75}" srcOrd="0" destOrd="0" presId="urn:microsoft.com/office/officeart/2005/8/layout/orgChart1"/>
    <dgm:cxn modelId="{4A4D6122-0EBD-43A8-BE9C-D82F62CF28D2}" type="presParOf" srcId="{F7B05A81-0E71-4E39-98F9-85288326A413}" destId="{E018E550-0C8A-418E-A8F9-559413562AEE}" srcOrd="1" destOrd="0" presId="urn:microsoft.com/office/officeart/2005/8/layout/orgChart1"/>
    <dgm:cxn modelId="{84FB295F-9D43-460D-93A1-B4FC79520E80}" type="presParOf" srcId="{A7E323A7-8D67-46DF-93C2-7FAB64929319}" destId="{EFBFA074-AA75-4667-BA5B-460792757E15}" srcOrd="1" destOrd="0" presId="urn:microsoft.com/office/officeart/2005/8/layout/orgChart1"/>
    <dgm:cxn modelId="{F3C0C080-7EDE-4CCB-AE46-666913FBDE79}" type="presParOf" srcId="{A7E323A7-8D67-46DF-93C2-7FAB64929319}" destId="{F1811695-FD9B-475D-A255-86E8B3477DD9}" srcOrd="2" destOrd="0" presId="urn:microsoft.com/office/officeart/2005/8/layout/orgChart1"/>
    <dgm:cxn modelId="{7FD55499-99DB-40DB-9C6D-92CAA2B81B62}" type="presParOf" srcId="{0B0D690D-8B63-487D-AED4-2C542883B9C1}" destId="{F78A50A7-CB1B-46ED-A385-95B8D6493DDB}" srcOrd="2" destOrd="0" presId="urn:microsoft.com/office/officeart/2005/8/layout/orgChart1"/>
    <dgm:cxn modelId="{5D37648E-F793-49EA-9E79-BE8803F804AC}" type="presParOf" srcId="{0B0D690D-8B63-487D-AED4-2C542883B9C1}" destId="{FF564BD9-6248-4740-BDF6-8B6CB43C5231}" srcOrd="3" destOrd="0" presId="urn:microsoft.com/office/officeart/2005/8/layout/orgChart1"/>
    <dgm:cxn modelId="{06371E21-2584-42F1-82A2-D58548CDF3F5}" type="presParOf" srcId="{FF564BD9-6248-4740-BDF6-8B6CB43C5231}" destId="{7CEB149F-4243-49C3-9E12-719B3787716D}" srcOrd="0" destOrd="0" presId="urn:microsoft.com/office/officeart/2005/8/layout/orgChart1"/>
    <dgm:cxn modelId="{21A28ED8-D981-490C-AE73-57C24BB1D0CC}" type="presParOf" srcId="{7CEB149F-4243-49C3-9E12-719B3787716D}" destId="{29A0A3FB-6EB2-494E-A679-A2A7DD0DDEF7}" srcOrd="0" destOrd="0" presId="urn:microsoft.com/office/officeart/2005/8/layout/orgChart1"/>
    <dgm:cxn modelId="{BA9DD70D-757A-484A-9FB2-E3BD0A7B7987}" type="presParOf" srcId="{7CEB149F-4243-49C3-9E12-719B3787716D}" destId="{D07220E3-D2D9-43B5-AFCD-7DC213BAD004}" srcOrd="1" destOrd="0" presId="urn:microsoft.com/office/officeart/2005/8/layout/orgChart1"/>
    <dgm:cxn modelId="{11EC6264-0E1D-41DA-B88B-313BA098C569}" type="presParOf" srcId="{FF564BD9-6248-4740-BDF6-8B6CB43C5231}" destId="{FCC2E183-7832-4468-87F3-03D68C2D01F1}" srcOrd="1" destOrd="0" presId="urn:microsoft.com/office/officeart/2005/8/layout/orgChart1"/>
    <dgm:cxn modelId="{101554E1-8A93-43E8-9247-CE536E19632F}" type="presParOf" srcId="{FF564BD9-6248-4740-BDF6-8B6CB43C5231}" destId="{38D2B87C-A734-488D-A287-75D4BA10DFC2}" srcOrd="2" destOrd="0" presId="urn:microsoft.com/office/officeart/2005/8/layout/orgChart1"/>
    <dgm:cxn modelId="{76DBFAC7-DF74-4E48-B13E-83233A7F6AA5}" type="presParOf" srcId="{5D19C990-B5FC-4657-825A-83A778BA95DF}" destId="{B577CB73-7828-45D6-B918-1BC807568F3F}" srcOrd="2" destOrd="0" presId="urn:microsoft.com/office/officeart/2005/8/layout/orgChart1"/>
    <dgm:cxn modelId="{470A816C-D8B8-47DE-97C5-B320BDCC33A8}" type="presParOf" srcId="{E404BF0F-10E7-4168-9701-5FA0B2E94424}" destId="{4FE6F243-7BF3-44D3-9F94-728CCC2ED822}" srcOrd="2" destOrd="0" presId="urn:microsoft.com/office/officeart/2005/8/layout/orgChart1"/>
    <dgm:cxn modelId="{C45448B6-194D-4B09-BE56-A55CA590EE5C}" type="presParOf" srcId="{7150A58E-5070-44BE-9414-272D971AD835}" destId="{BC92D4DF-5193-4592-8CDE-4E310FECD043}" srcOrd="2" destOrd="0" presId="urn:microsoft.com/office/officeart/2005/8/layout/orgChart1"/>
    <dgm:cxn modelId="{E0743323-5344-4A65-93A9-2C7DF843CC30}" type="presParOf" srcId="{7150A58E-5070-44BE-9414-272D971AD835}" destId="{33BC1135-3BE1-4285-8A04-6294F4AC7F53}" srcOrd="3" destOrd="0" presId="urn:microsoft.com/office/officeart/2005/8/layout/orgChart1"/>
    <dgm:cxn modelId="{1AE8BC51-32D8-4F1E-8E5C-ACEAFA3E5840}" type="presParOf" srcId="{33BC1135-3BE1-4285-8A04-6294F4AC7F53}" destId="{E9F41811-E7B7-4D1A-8FC2-78ED780644A5}" srcOrd="0" destOrd="0" presId="urn:microsoft.com/office/officeart/2005/8/layout/orgChart1"/>
    <dgm:cxn modelId="{A78B363D-FD6A-4751-A164-F1AB6B23F916}" type="presParOf" srcId="{E9F41811-E7B7-4D1A-8FC2-78ED780644A5}" destId="{052B2DA7-B9B6-4A3B-B153-887D60CB2572}" srcOrd="0" destOrd="0" presId="urn:microsoft.com/office/officeart/2005/8/layout/orgChart1"/>
    <dgm:cxn modelId="{90A0138A-4801-4DA5-88E8-2A85EA50C1C4}" type="presParOf" srcId="{E9F41811-E7B7-4D1A-8FC2-78ED780644A5}" destId="{C612A703-3F00-45AA-964E-0FE7D1300864}" srcOrd="1" destOrd="0" presId="urn:microsoft.com/office/officeart/2005/8/layout/orgChart1"/>
    <dgm:cxn modelId="{BF5F347B-AA93-4A55-B263-BD6A2B22B0C4}" type="presParOf" srcId="{33BC1135-3BE1-4285-8A04-6294F4AC7F53}" destId="{6A8C386F-6613-4C3D-BEA4-6E532051E547}" srcOrd="1" destOrd="0" presId="urn:microsoft.com/office/officeart/2005/8/layout/orgChart1"/>
    <dgm:cxn modelId="{6CE38FBB-AF2B-4E27-A520-8D8010D8115D}" type="presParOf" srcId="{6A8C386F-6613-4C3D-BEA4-6E532051E547}" destId="{6A2CE933-85DB-403B-A764-1C71D9B49EBA}" srcOrd="0" destOrd="0" presId="urn:microsoft.com/office/officeart/2005/8/layout/orgChart1"/>
    <dgm:cxn modelId="{43E7C98C-6E7A-436D-81C1-ADD11DA4F0E1}" type="presParOf" srcId="{6A8C386F-6613-4C3D-BEA4-6E532051E547}" destId="{6DB0D874-63F1-4263-A30A-0A7EEFD7BE62}" srcOrd="1" destOrd="0" presId="urn:microsoft.com/office/officeart/2005/8/layout/orgChart1"/>
    <dgm:cxn modelId="{159C1C35-AC5F-45C8-BF65-A2EBCCA96F7B}" type="presParOf" srcId="{6DB0D874-63F1-4263-A30A-0A7EEFD7BE62}" destId="{82D2E1DB-F0BD-42C3-8EC3-53AF9685502B}" srcOrd="0" destOrd="0" presId="urn:microsoft.com/office/officeart/2005/8/layout/orgChart1"/>
    <dgm:cxn modelId="{A3EF5A2A-1B56-45BE-9A75-43AE030E3825}" type="presParOf" srcId="{82D2E1DB-F0BD-42C3-8EC3-53AF9685502B}" destId="{B5B8D76E-19EC-4534-B386-265E9FA24D5E}" srcOrd="0" destOrd="0" presId="urn:microsoft.com/office/officeart/2005/8/layout/orgChart1"/>
    <dgm:cxn modelId="{91355EBB-FEAF-4FAC-9C76-718308472297}" type="presParOf" srcId="{82D2E1DB-F0BD-42C3-8EC3-53AF9685502B}" destId="{38589621-30D7-431E-84C1-B4956F1C196E}" srcOrd="1" destOrd="0" presId="urn:microsoft.com/office/officeart/2005/8/layout/orgChart1"/>
    <dgm:cxn modelId="{BFF92CDB-C053-44C4-BE33-920E0D65E328}" type="presParOf" srcId="{6DB0D874-63F1-4263-A30A-0A7EEFD7BE62}" destId="{4DF123F9-4B71-4CA3-9DD7-C48EB1282CEF}" srcOrd="1" destOrd="0" presId="urn:microsoft.com/office/officeart/2005/8/layout/orgChart1"/>
    <dgm:cxn modelId="{04EE1D4C-DBD2-4CB0-BEEB-0728F963B1B0}" type="presParOf" srcId="{4DF123F9-4B71-4CA3-9DD7-C48EB1282CEF}" destId="{44192290-DCB1-4F2C-8CFF-6C4597A73C3D}" srcOrd="0" destOrd="0" presId="urn:microsoft.com/office/officeart/2005/8/layout/orgChart1"/>
    <dgm:cxn modelId="{9AE250E5-D2AF-462A-A79D-0EF91650FE5C}" type="presParOf" srcId="{4DF123F9-4B71-4CA3-9DD7-C48EB1282CEF}" destId="{D2475D6B-2887-4B4E-9891-C5F7431E3C22}" srcOrd="1" destOrd="0" presId="urn:microsoft.com/office/officeart/2005/8/layout/orgChart1"/>
    <dgm:cxn modelId="{9E650B4A-4F6D-4B6A-AA0D-70491A0AB124}" type="presParOf" srcId="{D2475D6B-2887-4B4E-9891-C5F7431E3C22}" destId="{2BC1480D-1C1D-4555-8EEE-71414A0A87ED}" srcOrd="0" destOrd="0" presId="urn:microsoft.com/office/officeart/2005/8/layout/orgChart1"/>
    <dgm:cxn modelId="{EA08E086-A4D0-4DC1-A9BA-D52B96A9C07A}" type="presParOf" srcId="{2BC1480D-1C1D-4555-8EEE-71414A0A87ED}" destId="{DCF29CC7-2B7C-4AE4-ADEA-E93ACFE61E2C}" srcOrd="0" destOrd="0" presId="urn:microsoft.com/office/officeart/2005/8/layout/orgChart1"/>
    <dgm:cxn modelId="{46AF68C5-B1AA-4B20-95AD-1B8EE2ED52D2}" type="presParOf" srcId="{2BC1480D-1C1D-4555-8EEE-71414A0A87ED}" destId="{F68F5792-3C04-4CDE-80D3-F958DF41B544}" srcOrd="1" destOrd="0" presId="urn:microsoft.com/office/officeart/2005/8/layout/orgChart1"/>
    <dgm:cxn modelId="{C285198F-C10A-4CEA-A7B7-40FA86B6EEE0}" type="presParOf" srcId="{D2475D6B-2887-4B4E-9891-C5F7431E3C22}" destId="{2B529832-664C-45CF-BD91-865F08194904}" srcOrd="1" destOrd="0" presId="urn:microsoft.com/office/officeart/2005/8/layout/orgChart1"/>
    <dgm:cxn modelId="{144F5328-E84A-426E-8012-2DAD72788ADC}" type="presParOf" srcId="{D2475D6B-2887-4B4E-9891-C5F7431E3C22}" destId="{A28EF194-B580-4802-AAA0-E1583559594D}" srcOrd="2" destOrd="0" presId="urn:microsoft.com/office/officeart/2005/8/layout/orgChart1"/>
    <dgm:cxn modelId="{386F601E-2A09-438D-A4BA-FD655FA14E46}" type="presParOf" srcId="{4DF123F9-4B71-4CA3-9DD7-C48EB1282CEF}" destId="{17B9281E-FF6D-46E6-9B58-ED96D6682CB5}" srcOrd="2" destOrd="0" presId="urn:microsoft.com/office/officeart/2005/8/layout/orgChart1"/>
    <dgm:cxn modelId="{F6A27E6D-4996-4B6B-AD29-6943D807AF28}" type="presParOf" srcId="{4DF123F9-4B71-4CA3-9DD7-C48EB1282CEF}" destId="{A16A1163-DF0A-45A3-816C-025813560F05}" srcOrd="3" destOrd="0" presId="urn:microsoft.com/office/officeart/2005/8/layout/orgChart1"/>
    <dgm:cxn modelId="{8B656977-83F1-4710-9FB1-5B9429E905E3}" type="presParOf" srcId="{A16A1163-DF0A-45A3-816C-025813560F05}" destId="{76507179-FF34-4939-B826-B98062ADED03}" srcOrd="0" destOrd="0" presId="urn:microsoft.com/office/officeart/2005/8/layout/orgChart1"/>
    <dgm:cxn modelId="{3808D15F-F0B0-4BEF-B88B-7D9217F19D11}" type="presParOf" srcId="{76507179-FF34-4939-B826-B98062ADED03}" destId="{674FCD66-956C-43A5-9DDC-AA02663ECCD5}" srcOrd="0" destOrd="0" presId="urn:microsoft.com/office/officeart/2005/8/layout/orgChart1"/>
    <dgm:cxn modelId="{1E9692AB-E63A-476E-98EE-75345BE6614E}" type="presParOf" srcId="{76507179-FF34-4939-B826-B98062ADED03}" destId="{FC3A36C0-6A61-40FF-8565-3D912E63EDD8}" srcOrd="1" destOrd="0" presId="urn:microsoft.com/office/officeart/2005/8/layout/orgChart1"/>
    <dgm:cxn modelId="{E463F04B-40C7-4898-84D7-EF06078D401C}" type="presParOf" srcId="{A16A1163-DF0A-45A3-816C-025813560F05}" destId="{9C3BC782-CD30-4FDA-AE9F-D4B53842AA28}" srcOrd="1" destOrd="0" presId="urn:microsoft.com/office/officeart/2005/8/layout/orgChart1"/>
    <dgm:cxn modelId="{6A7F000A-6B95-4865-B67E-2BAFC456CB79}" type="presParOf" srcId="{A16A1163-DF0A-45A3-816C-025813560F05}" destId="{412F2BA6-98B2-430B-AB31-128AF423161B}" srcOrd="2" destOrd="0" presId="urn:microsoft.com/office/officeart/2005/8/layout/orgChart1"/>
    <dgm:cxn modelId="{4EF9D61D-918B-4F0C-A527-54759FB17A3D}" type="presParOf" srcId="{4DF123F9-4B71-4CA3-9DD7-C48EB1282CEF}" destId="{7423D15C-BACA-4D9C-93CA-010E6C52250A}" srcOrd="4" destOrd="0" presId="urn:microsoft.com/office/officeart/2005/8/layout/orgChart1"/>
    <dgm:cxn modelId="{780FEC49-687A-4DEA-AA1B-76D33CF685BC}" type="presParOf" srcId="{4DF123F9-4B71-4CA3-9DD7-C48EB1282CEF}" destId="{4537253B-DBE3-442C-842F-D5C348B3C69B}" srcOrd="5" destOrd="0" presId="urn:microsoft.com/office/officeart/2005/8/layout/orgChart1"/>
    <dgm:cxn modelId="{A117DD49-26F4-491E-B150-BC79FD284F00}" type="presParOf" srcId="{4537253B-DBE3-442C-842F-D5C348B3C69B}" destId="{3E47AC0D-B7F5-4AD9-A889-8C21383A8428}" srcOrd="0" destOrd="0" presId="urn:microsoft.com/office/officeart/2005/8/layout/orgChart1"/>
    <dgm:cxn modelId="{572D3D9C-CDE0-461C-AD14-4CE9AD96544D}" type="presParOf" srcId="{3E47AC0D-B7F5-4AD9-A889-8C21383A8428}" destId="{64388452-A490-4E15-88C4-07A275E01666}" srcOrd="0" destOrd="0" presId="urn:microsoft.com/office/officeart/2005/8/layout/orgChart1"/>
    <dgm:cxn modelId="{705F699A-CB59-47A8-AFB5-70273018B7C3}" type="presParOf" srcId="{3E47AC0D-B7F5-4AD9-A889-8C21383A8428}" destId="{02F0215A-B3DC-4CA8-AAC3-37B84C9D1C6E}" srcOrd="1" destOrd="0" presId="urn:microsoft.com/office/officeart/2005/8/layout/orgChart1"/>
    <dgm:cxn modelId="{3B68C20C-4815-4D78-A5EC-703F5035CEE7}" type="presParOf" srcId="{4537253B-DBE3-442C-842F-D5C348B3C69B}" destId="{A6505A89-8183-46B8-92C6-D1C532A4B065}" srcOrd="1" destOrd="0" presId="urn:microsoft.com/office/officeart/2005/8/layout/orgChart1"/>
    <dgm:cxn modelId="{7378449B-455E-4CAC-9F5D-D9EA3224A95C}" type="presParOf" srcId="{4537253B-DBE3-442C-842F-D5C348B3C69B}" destId="{E67E431D-0B14-4116-8660-03DBB9AB4EAA}" srcOrd="2" destOrd="0" presId="urn:microsoft.com/office/officeart/2005/8/layout/orgChart1"/>
    <dgm:cxn modelId="{F71DCC97-96F5-4F05-BC22-370CAD5FD7FB}" type="presParOf" srcId="{6DB0D874-63F1-4263-A30A-0A7EEFD7BE62}" destId="{E50C3F50-2B68-4AA9-BD06-4E26CAC4FDDE}" srcOrd="2" destOrd="0" presId="urn:microsoft.com/office/officeart/2005/8/layout/orgChart1"/>
    <dgm:cxn modelId="{69D95226-6DB8-48BF-902D-0B6739152E40}" type="presParOf" srcId="{6A8C386F-6613-4C3D-BEA4-6E532051E547}" destId="{23935EF3-606C-408D-A698-1A4D31218F82}" srcOrd="2" destOrd="0" presId="urn:microsoft.com/office/officeart/2005/8/layout/orgChart1"/>
    <dgm:cxn modelId="{EF07C6FC-7AA0-4EE5-A9E9-42E263620767}" type="presParOf" srcId="{6A8C386F-6613-4C3D-BEA4-6E532051E547}" destId="{9EFD734C-7623-4522-9912-7054BF85A5D4}" srcOrd="3" destOrd="0" presId="urn:microsoft.com/office/officeart/2005/8/layout/orgChart1"/>
    <dgm:cxn modelId="{60987A42-F018-42AA-A969-8B8DB5B58A79}" type="presParOf" srcId="{9EFD734C-7623-4522-9912-7054BF85A5D4}" destId="{0F01ACBC-0969-4A79-AACA-7398EFA67791}" srcOrd="0" destOrd="0" presId="urn:microsoft.com/office/officeart/2005/8/layout/orgChart1"/>
    <dgm:cxn modelId="{F73318D8-1EE9-4002-A862-84D7C1AF8131}" type="presParOf" srcId="{0F01ACBC-0969-4A79-AACA-7398EFA67791}" destId="{83910A7B-E00A-4E89-ACEB-9D1F51F239E2}" srcOrd="0" destOrd="0" presId="urn:microsoft.com/office/officeart/2005/8/layout/orgChart1"/>
    <dgm:cxn modelId="{764ACCEE-4C19-4144-A5E2-00B16EBA1944}" type="presParOf" srcId="{0F01ACBC-0969-4A79-AACA-7398EFA67791}" destId="{EBF042BD-4D7C-45FB-910F-A6AF7BC0ABEB}" srcOrd="1" destOrd="0" presId="urn:microsoft.com/office/officeart/2005/8/layout/orgChart1"/>
    <dgm:cxn modelId="{2BD7C2C6-F0F9-43B1-A8A6-CD26F6B6F203}" type="presParOf" srcId="{9EFD734C-7623-4522-9912-7054BF85A5D4}" destId="{E9691F6E-5ACF-41F9-BE9F-F279C80DF4F3}" srcOrd="1" destOrd="0" presId="urn:microsoft.com/office/officeart/2005/8/layout/orgChart1"/>
    <dgm:cxn modelId="{9B746BB3-7075-4C2A-9904-9A54E3C57229}" type="presParOf" srcId="{E9691F6E-5ACF-41F9-BE9F-F279C80DF4F3}" destId="{B64C9D73-FC0B-41D8-828C-FE287EBAB2CE}" srcOrd="0" destOrd="0" presId="urn:microsoft.com/office/officeart/2005/8/layout/orgChart1"/>
    <dgm:cxn modelId="{D2967A4D-09F9-4FEB-91E6-D20DE5B78949}" type="presParOf" srcId="{E9691F6E-5ACF-41F9-BE9F-F279C80DF4F3}" destId="{C9C9F820-2738-4C46-B6F7-3354DB8279A8}" srcOrd="1" destOrd="0" presId="urn:microsoft.com/office/officeart/2005/8/layout/orgChart1"/>
    <dgm:cxn modelId="{2CD7820D-9BCD-4F49-816E-2E187BF8D5BA}" type="presParOf" srcId="{C9C9F820-2738-4C46-B6F7-3354DB8279A8}" destId="{B2F62254-6003-4906-A829-86FCC28CC2A5}" srcOrd="0" destOrd="0" presId="urn:microsoft.com/office/officeart/2005/8/layout/orgChart1"/>
    <dgm:cxn modelId="{C4232D29-F860-44E9-BE5E-8ABEF047A390}" type="presParOf" srcId="{B2F62254-6003-4906-A829-86FCC28CC2A5}" destId="{4757D203-9C3F-4936-AC2E-31287526AA4A}" srcOrd="0" destOrd="0" presId="urn:microsoft.com/office/officeart/2005/8/layout/orgChart1"/>
    <dgm:cxn modelId="{2560D119-C40F-435E-8096-C6BE27D0E8A6}" type="presParOf" srcId="{B2F62254-6003-4906-A829-86FCC28CC2A5}" destId="{E354F1BB-A706-4514-AC0B-B345B04F7372}" srcOrd="1" destOrd="0" presId="urn:microsoft.com/office/officeart/2005/8/layout/orgChart1"/>
    <dgm:cxn modelId="{2A161E2C-38B4-4744-89E8-AB92CF2F9CE9}" type="presParOf" srcId="{C9C9F820-2738-4C46-B6F7-3354DB8279A8}" destId="{7707E1B0-9029-4B49-A3EC-F709DB7D7D43}" srcOrd="1" destOrd="0" presId="urn:microsoft.com/office/officeart/2005/8/layout/orgChart1"/>
    <dgm:cxn modelId="{EE771653-D157-4D56-B296-C0612B55EC9C}" type="presParOf" srcId="{C9C9F820-2738-4C46-B6F7-3354DB8279A8}" destId="{645037ED-5EB2-40C0-9193-343B43B4D341}" srcOrd="2" destOrd="0" presId="urn:microsoft.com/office/officeart/2005/8/layout/orgChart1"/>
    <dgm:cxn modelId="{FB1389F1-645C-49E0-AB19-E3AB6B6BED57}" type="presParOf" srcId="{9EFD734C-7623-4522-9912-7054BF85A5D4}" destId="{B7F9651F-5155-45EE-BCE4-9D8C5B2CE6F0}" srcOrd="2" destOrd="0" presId="urn:microsoft.com/office/officeart/2005/8/layout/orgChart1"/>
    <dgm:cxn modelId="{FC0E92F5-F783-4668-AEEA-51E0135FAC30}" type="presParOf" srcId="{33BC1135-3BE1-4285-8A04-6294F4AC7F53}" destId="{ABA6697B-8E9A-4A16-9475-DBE458E2E262}" srcOrd="2" destOrd="0" presId="urn:microsoft.com/office/officeart/2005/8/layout/orgChart1"/>
    <dgm:cxn modelId="{83E5FBDF-C14A-4DAD-BEAA-8DA682CC7939}" type="presParOf" srcId="{3E8D89E1-864E-468A-8BFC-E04633B6A38B}" destId="{B4119700-4A1E-4B28-BBBF-CA5C144C2BCC}" srcOrd="2" destOrd="0" presId="urn:microsoft.com/office/officeart/2005/8/layout/orgChart1"/>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64C9D73-FC0B-41D8-828C-FE287EBAB2CE}">
      <dsp:nvSpPr>
        <dsp:cNvPr id="0" name=""/>
        <dsp:cNvSpPr/>
      </dsp:nvSpPr>
      <dsp:spPr>
        <a:xfrm>
          <a:off x="4306257" y="2091118"/>
          <a:ext cx="143846" cy="484832"/>
        </a:xfrm>
        <a:custGeom>
          <a:avLst/>
          <a:gdLst/>
          <a:ahLst/>
          <a:cxnLst/>
          <a:rect l="0" t="0" r="0" b="0"/>
          <a:pathLst>
            <a:path>
              <a:moveTo>
                <a:pt x="0" y="0"/>
              </a:moveTo>
              <a:lnTo>
                <a:pt x="0" y="484832"/>
              </a:lnTo>
              <a:lnTo>
                <a:pt x="143846" y="48483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3935EF3-606C-408D-A698-1A4D31218F82}">
      <dsp:nvSpPr>
        <dsp:cNvPr id="0" name=""/>
        <dsp:cNvSpPr/>
      </dsp:nvSpPr>
      <dsp:spPr>
        <a:xfrm>
          <a:off x="3992466" y="1357712"/>
          <a:ext cx="697381" cy="235100"/>
        </a:xfrm>
        <a:custGeom>
          <a:avLst/>
          <a:gdLst/>
          <a:ahLst/>
          <a:cxnLst/>
          <a:rect l="0" t="0" r="0" b="0"/>
          <a:pathLst>
            <a:path>
              <a:moveTo>
                <a:pt x="0" y="0"/>
              </a:moveTo>
              <a:lnTo>
                <a:pt x="0" y="117550"/>
              </a:lnTo>
              <a:lnTo>
                <a:pt x="697381" y="117550"/>
              </a:lnTo>
              <a:lnTo>
                <a:pt x="697381" y="23510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423D15C-BACA-4D9C-93CA-010E6C52250A}">
      <dsp:nvSpPr>
        <dsp:cNvPr id="0" name=""/>
        <dsp:cNvSpPr/>
      </dsp:nvSpPr>
      <dsp:spPr>
        <a:xfrm>
          <a:off x="2927550" y="2152574"/>
          <a:ext cx="167928" cy="2104706"/>
        </a:xfrm>
        <a:custGeom>
          <a:avLst/>
          <a:gdLst/>
          <a:ahLst/>
          <a:cxnLst/>
          <a:rect l="0" t="0" r="0" b="0"/>
          <a:pathLst>
            <a:path>
              <a:moveTo>
                <a:pt x="0" y="0"/>
              </a:moveTo>
              <a:lnTo>
                <a:pt x="0" y="2104706"/>
              </a:lnTo>
              <a:lnTo>
                <a:pt x="167928" y="210470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7B9281E-FF6D-46E6-9B58-ED96D6682CB5}">
      <dsp:nvSpPr>
        <dsp:cNvPr id="0" name=""/>
        <dsp:cNvSpPr/>
      </dsp:nvSpPr>
      <dsp:spPr>
        <a:xfrm>
          <a:off x="2927550" y="2152574"/>
          <a:ext cx="167928" cy="1309843"/>
        </a:xfrm>
        <a:custGeom>
          <a:avLst/>
          <a:gdLst/>
          <a:ahLst/>
          <a:cxnLst/>
          <a:rect l="0" t="0" r="0" b="0"/>
          <a:pathLst>
            <a:path>
              <a:moveTo>
                <a:pt x="0" y="0"/>
              </a:moveTo>
              <a:lnTo>
                <a:pt x="0" y="1309843"/>
              </a:lnTo>
              <a:lnTo>
                <a:pt x="167928" y="130984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4192290-DCB1-4F2C-8CFF-6C4597A73C3D}">
      <dsp:nvSpPr>
        <dsp:cNvPr id="0" name=""/>
        <dsp:cNvSpPr/>
      </dsp:nvSpPr>
      <dsp:spPr>
        <a:xfrm>
          <a:off x="2927550" y="2152574"/>
          <a:ext cx="167928" cy="514981"/>
        </a:xfrm>
        <a:custGeom>
          <a:avLst/>
          <a:gdLst/>
          <a:ahLst/>
          <a:cxnLst/>
          <a:rect l="0" t="0" r="0" b="0"/>
          <a:pathLst>
            <a:path>
              <a:moveTo>
                <a:pt x="0" y="0"/>
              </a:moveTo>
              <a:lnTo>
                <a:pt x="0" y="514981"/>
              </a:lnTo>
              <a:lnTo>
                <a:pt x="167928" y="51498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A2CE933-85DB-403B-A764-1C71D9B49EBA}">
      <dsp:nvSpPr>
        <dsp:cNvPr id="0" name=""/>
        <dsp:cNvSpPr/>
      </dsp:nvSpPr>
      <dsp:spPr>
        <a:xfrm>
          <a:off x="3375360" y="1357712"/>
          <a:ext cx="617105" cy="235100"/>
        </a:xfrm>
        <a:custGeom>
          <a:avLst/>
          <a:gdLst/>
          <a:ahLst/>
          <a:cxnLst/>
          <a:rect l="0" t="0" r="0" b="0"/>
          <a:pathLst>
            <a:path>
              <a:moveTo>
                <a:pt x="617105" y="0"/>
              </a:moveTo>
              <a:lnTo>
                <a:pt x="617105" y="117550"/>
              </a:lnTo>
              <a:lnTo>
                <a:pt x="0" y="117550"/>
              </a:lnTo>
              <a:lnTo>
                <a:pt x="0" y="23510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C92D4DF-5193-4592-8CDE-4E310FECD043}">
      <dsp:nvSpPr>
        <dsp:cNvPr id="0" name=""/>
        <dsp:cNvSpPr/>
      </dsp:nvSpPr>
      <dsp:spPr>
        <a:xfrm>
          <a:off x="2667944" y="562849"/>
          <a:ext cx="1324521" cy="235100"/>
        </a:xfrm>
        <a:custGeom>
          <a:avLst/>
          <a:gdLst/>
          <a:ahLst/>
          <a:cxnLst/>
          <a:rect l="0" t="0" r="0" b="0"/>
          <a:pathLst>
            <a:path>
              <a:moveTo>
                <a:pt x="0" y="0"/>
              </a:moveTo>
              <a:lnTo>
                <a:pt x="0" y="117550"/>
              </a:lnTo>
              <a:lnTo>
                <a:pt x="1324521" y="117550"/>
              </a:lnTo>
              <a:lnTo>
                <a:pt x="1324521" y="23510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78A50A7-CB1B-46ED-A385-95B8D6493DDB}">
      <dsp:nvSpPr>
        <dsp:cNvPr id="0" name=""/>
        <dsp:cNvSpPr/>
      </dsp:nvSpPr>
      <dsp:spPr>
        <a:xfrm>
          <a:off x="1572925" y="2152574"/>
          <a:ext cx="167928" cy="1309843"/>
        </a:xfrm>
        <a:custGeom>
          <a:avLst/>
          <a:gdLst/>
          <a:ahLst/>
          <a:cxnLst/>
          <a:rect l="0" t="0" r="0" b="0"/>
          <a:pathLst>
            <a:path>
              <a:moveTo>
                <a:pt x="0" y="0"/>
              </a:moveTo>
              <a:lnTo>
                <a:pt x="0" y="1309843"/>
              </a:lnTo>
              <a:lnTo>
                <a:pt x="167928" y="130984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4CC90FC-21DA-4FDD-9127-8FA5F4D7AC47}">
      <dsp:nvSpPr>
        <dsp:cNvPr id="0" name=""/>
        <dsp:cNvSpPr/>
      </dsp:nvSpPr>
      <dsp:spPr>
        <a:xfrm>
          <a:off x="1572925" y="2152574"/>
          <a:ext cx="167928" cy="514981"/>
        </a:xfrm>
        <a:custGeom>
          <a:avLst/>
          <a:gdLst/>
          <a:ahLst/>
          <a:cxnLst/>
          <a:rect l="0" t="0" r="0" b="0"/>
          <a:pathLst>
            <a:path>
              <a:moveTo>
                <a:pt x="0" y="0"/>
              </a:moveTo>
              <a:lnTo>
                <a:pt x="0" y="514981"/>
              </a:lnTo>
              <a:lnTo>
                <a:pt x="167928" y="51498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568BAD1-9E5D-4EEC-9050-14045600EB8F}">
      <dsp:nvSpPr>
        <dsp:cNvPr id="0" name=""/>
        <dsp:cNvSpPr/>
      </dsp:nvSpPr>
      <dsp:spPr>
        <a:xfrm>
          <a:off x="1343422" y="1357712"/>
          <a:ext cx="677312" cy="235100"/>
        </a:xfrm>
        <a:custGeom>
          <a:avLst/>
          <a:gdLst/>
          <a:ahLst/>
          <a:cxnLst/>
          <a:rect l="0" t="0" r="0" b="0"/>
          <a:pathLst>
            <a:path>
              <a:moveTo>
                <a:pt x="0" y="0"/>
              </a:moveTo>
              <a:lnTo>
                <a:pt x="0" y="117550"/>
              </a:lnTo>
              <a:lnTo>
                <a:pt x="677312" y="117550"/>
              </a:lnTo>
              <a:lnTo>
                <a:pt x="677312" y="23510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E90557B-F116-4AAF-B687-466F52FE9F19}">
      <dsp:nvSpPr>
        <dsp:cNvPr id="0" name=""/>
        <dsp:cNvSpPr/>
      </dsp:nvSpPr>
      <dsp:spPr>
        <a:xfrm>
          <a:off x="218300" y="2152574"/>
          <a:ext cx="167928" cy="2104706"/>
        </a:xfrm>
        <a:custGeom>
          <a:avLst/>
          <a:gdLst/>
          <a:ahLst/>
          <a:cxnLst/>
          <a:rect l="0" t="0" r="0" b="0"/>
          <a:pathLst>
            <a:path>
              <a:moveTo>
                <a:pt x="0" y="0"/>
              </a:moveTo>
              <a:lnTo>
                <a:pt x="0" y="2104706"/>
              </a:lnTo>
              <a:lnTo>
                <a:pt x="167928" y="210470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DBD857B-946E-44B7-A507-E64958841AF2}">
      <dsp:nvSpPr>
        <dsp:cNvPr id="0" name=""/>
        <dsp:cNvSpPr/>
      </dsp:nvSpPr>
      <dsp:spPr>
        <a:xfrm>
          <a:off x="218300" y="2152574"/>
          <a:ext cx="167928" cy="1309843"/>
        </a:xfrm>
        <a:custGeom>
          <a:avLst/>
          <a:gdLst/>
          <a:ahLst/>
          <a:cxnLst/>
          <a:rect l="0" t="0" r="0" b="0"/>
          <a:pathLst>
            <a:path>
              <a:moveTo>
                <a:pt x="0" y="0"/>
              </a:moveTo>
              <a:lnTo>
                <a:pt x="0" y="1309843"/>
              </a:lnTo>
              <a:lnTo>
                <a:pt x="167928" y="130984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46BE7A6-A6C5-470E-8404-86150E3EA181}">
      <dsp:nvSpPr>
        <dsp:cNvPr id="0" name=""/>
        <dsp:cNvSpPr/>
      </dsp:nvSpPr>
      <dsp:spPr>
        <a:xfrm>
          <a:off x="218300" y="2152574"/>
          <a:ext cx="167928" cy="514981"/>
        </a:xfrm>
        <a:custGeom>
          <a:avLst/>
          <a:gdLst/>
          <a:ahLst/>
          <a:cxnLst/>
          <a:rect l="0" t="0" r="0" b="0"/>
          <a:pathLst>
            <a:path>
              <a:moveTo>
                <a:pt x="0" y="0"/>
              </a:moveTo>
              <a:lnTo>
                <a:pt x="0" y="514981"/>
              </a:lnTo>
              <a:lnTo>
                <a:pt x="167928" y="51498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5A6E2D2-E4FF-4335-8F2E-0247E562744D}">
      <dsp:nvSpPr>
        <dsp:cNvPr id="0" name=""/>
        <dsp:cNvSpPr/>
      </dsp:nvSpPr>
      <dsp:spPr>
        <a:xfrm>
          <a:off x="666110" y="1357712"/>
          <a:ext cx="677312" cy="235100"/>
        </a:xfrm>
        <a:custGeom>
          <a:avLst/>
          <a:gdLst/>
          <a:ahLst/>
          <a:cxnLst/>
          <a:rect l="0" t="0" r="0" b="0"/>
          <a:pathLst>
            <a:path>
              <a:moveTo>
                <a:pt x="677312" y="0"/>
              </a:moveTo>
              <a:lnTo>
                <a:pt x="677312" y="117550"/>
              </a:lnTo>
              <a:lnTo>
                <a:pt x="0" y="117550"/>
              </a:lnTo>
              <a:lnTo>
                <a:pt x="0" y="23510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5C9C12B-21AC-4F92-867D-7C988D4A672C}">
      <dsp:nvSpPr>
        <dsp:cNvPr id="0" name=""/>
        <dsp:cNvSpPr/>
      </dsp:nvSpPr>
      <dsp:spPr>
        <a:xfrm>
          <a:off x="1343422" y="562849"/>
          <a:ext cx="1324521" cy="235100"/>
        </a:xfrm>
        <a:custGeom>
          <a:avLst/>
          <a:gdLst/>
          <a:ahLst/>
          <a:cxnLst/>
          <a:rect l="0" t="0" r="0" b="0"/>
          <a:pathLst>
            <a:path>
              <a:moveTo>
                <a:pt x="1324521" y="0"/>
              </a:moveTo>
              <a:lnTo>
                <a:pt x="1324521" y="117550"/>
              </a:lnTo>
              <a:lnTo>
                <a:pt x="0" y="117550"/>
              </a:lnTo>
              <a:lnTo>
                <a:pt x="0" y="23510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E4C20BF-CEBD-43E7-B399-07300820AA0D}">
      <dsp:nvSpPr>
        <dsp:cNvPr id="0" name=""/>
        <dsp:cNvSpPr/>
      </dsp:nvSpPr>
      <dsp:spPr>
        <a:xfrm>
          <a:off x="2108182" y="3087"/>
          <a:ext cx="1119524" cy="55976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marR="0" lvl="0" indent="0" algn="ctr" defTabSz="355600" rtl="0">
            <a:lnSpc>
              <a:spcPct val="90000"/>
            </a:lnSpc>
            <a:spcBef>
              <a:spcPct val="0"/>
            </a:spcBef>
            <a:spcAft>
              <a:spcPct val="35000"/>
            </a:spcAft>
            <a:buNone/>
          </a:pPr>
          <a:r>
            <a:rPr lang="en-GB" sz="800" kern="1200" baseline="0">
              <a:latin typeface="Calibri"/>
            </a:rPr>
            <a:t>Head of Payroll Services</a:t>
          </a:r>
        </a:p>
        <a:p>
          <a:pPr marL="0" marR="0" lvl="0" indent="0" algn="ctr" defTabSz="355600" rtl="0">
            <a:lnSpc>
              <a:spcPct val="90000"/>
            </a:lnSpc>
            <a:spcBef>
              <a:spcPct val="0"/>
            </a:spcBef>
            <a:spcAft>
              <a:spcPct val="35000"/>
            </a:spcAft>
            <a:buNone/>
          </a:pPr>
          <a:r>
            <a:rPr lang="en-GB" sz="800" kern="1200" baseline="0">
              <a:latin typeface="Calibri"/>
            </a:rPr>
            <a:t>(1 Post)</a:t>
          </a:r>
          <a:endParaRPr lang="en-GB" sz="800" kern="1200"/>
        </a:p>
      </dsp:txBody>
      <dsp:txXfrm>
        <a:off x="2108182" y="3087"/>
        <a:ext cx="1119524" cy="559762"/>
      </dsp:txXfrm>
    </dsp:sp>
    <dsp:sp modelId="{978CE4AD-20FC-488C-97DB-D26E230282DC}">
      <dsp:nvSpPr>
        <dsp:cNvPr id="0" name=""/>
        <dsp:cNvSpPr/>
      </dsp:nvSpPr>
      <dsp:spPr>
        <a:xfrm>
          <a:off x="783660" y="797950"/>
          <a:ext cx="1119524" cy="55976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marR="0" lvl="0" indent="0" algn="ctr" defTabSz="355600" rtl="0">
            <a:lnSpc>
              <a:spcPct val="90000"/>
            </a:lnSpc>
            <a:spcBef>
              <a:spcPct val="0"/>
            </a:spcBef>
            <a:spcAft>
              <a:spcPct val="35000"/>
            </a:spcAft>
            <a:buNone/>
          </a:pPr>
          <a:r>
            <a:rPr lang="en-GB" sz="800" kern="1200" baseline="0">
              <a:latin typeface="Calibri"/>
            </a:rPr>
            <a:t>Payroll Manager	</a:t>
          </a:r>
        </a:p>
        <a:p>
          <a:pPr marL="0" marR="0" lvl="0" indent="0" algn="ctr" defTabSz="355600" rtl="0">
            <a:lnSpc>
              <a:spcPct val="90000"/>
            </a:lnSpc>
            <a:spcBef>
              <a:spcPct val="0"/>
            </a:spcBef>
            <a:spcAft>
              <a:spcPct val="35000"/>
            </a:spcAft>
            <a:buNone/>
          </a:pPr>
          <a:r>
            <a:rPr lang="en-GB" sz="800" kern="1200" baseline="0">
              <a:latin typeface="Calibri"/>
            </a:rPr>
            <a:t>(1 Post)</a:t>
          </a:r>
        </a:p>
        <a:p>
          <a:pPr marL="0" marR="0" lvl="0" indent="0" algn="ctr" defTabSz="355600" rtl="0">
            <a:lnSpc>
              <a:spcPct val="90000"/>
            </a:lnSpc>
            <a:spcBef>
              <a:spcPct val="0"/>
            </a:spcBef>
            <a:spcAft>
              <a:spcPct val="35000"/>
            </a:spcAft>
            <a:buNone/>
          </a:pPr>
          <a:r>
            <a:rPr lang="en-GB" sz="800" kern="1200" baseline="0">
              <a:latin typeface="Calibri"/>
            </a:rPr>
            <a:t>AfC Band 8A</a:t>
          </a:r>
          <a:endParaRPr lang="en-GB" sz="800" kern="1200"/>
        </a:p>
      </dsp:txBody>
      <dsp:txXfrm>
        <a:off x="783660" y="797950"/>
        <a:ext cx="1119524" cy="559762"/>
      </dsp:txXfrm>
    </dsp:sp>
    <dsp:sp modelId="{A5912847-543F-4F5E-A621-A9E419752DE0}">
      <dsp:nvSpPr>
        <dsp:cNvPr id="0" name=""/>
        <dsp:cNvSpPr/>
      </dsp:nvSpPr>
      <dsp:spPr>
        <a:xfrm>
          <a:off x="106348" y="1592812"/>
          <a:ext cx="1119524" cy="55976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marR="0" lvl="0" indent="0" algn="ctr" defTabSz="355600" rtl="0">
            <a:lnSpc>
              <a:spcPct val="90000"/>
            </a:lnSpc>
            <a:spcBef>
              <a:spcPct val="0"/>
            </a:spcBef>
            <a:spcAft>
              <a:spcPct val="35000"/>
            </a:spcAft>
            <a:buNone/>
          </a:pPr>
          <a:r>
            <a:rPr lang="en-GB" sz="800" kern="1200"/>
            <a:t>Car Lease/Expenses/Travel Bureau Team Leader</a:t>
          </a:r>
        </a:p>
        <a:p>
          <a:pPr marL="0" marR="0" lvl="0" indent="0" algn="ctr" defTabSz="355600" rtl="0">
            <a:lnSpc>
              <a:spcPct val="90000"/>
            </a:lnSpc>
            <a:spcBef>
              <a:spcPct val="0"/>
            </a:spcBef>
            <a:spcAft>
              <a:spcPct val="35000"/>
            </a:spcAft>
            <a:buNone/>
          </a:pPr>
          <a:r>
            <a:rPr lang="en-GB" sz="800" kern="1200"/>
            <a:t>(1 post)</a:t>
          </a:r>
        </a:p>
        <a:p>
          <a:pPr marL="0" marR="0" lvl="0" indent="0" algn="ctr" defTabSz="355600" rtl="0">
            <a:lnSpc>
              <a:spcPct val="90000"/>
            </a:lnSpc>
            <a:spcBef>
              <a:spcPct val="0"/>
            </a:spcBef>
            <a:spcAft>
              <a:spcPct val="35000"/>
            </a:spcAft>
            <a:buNone/>
          </a:pPr>
          <a:r>
            <a:rPr lang="en-GB" sz="800" kern="1200"/>
            <a:t>AfC Band 6</a:t>
          </a:r>
        </a:p>
      </dsp:txBody>
      <dsp:txXfrm>
        <a:off x="106348" y="1592812"/>
        <a:ext cx="1119524" cy="559762"/>
      </dsp:txXfrm>
    </dsp:sp>
    <dsp:sp modelId="{4EA422DA-AB18-4504-B633-96976A4F4D00}">
      <dsp:nvSpPr>
        <dsp:cNvPr id="0" name=""/>
        <dsp:cNvSpPr/>
      </dsp:nvSpPr>
      <dsp:spPr>
        <a:xfrm>
          <a:off x="386229" y="2387675"/>
          <a:ext cx="1119524" cy="55976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marR="0" lvl="0" indent="0" algn="ctr" defTabSz="355600" rtl="0">
            <a:lnSpc>
              <a:spcPct val="90000"/>
            </a:lnSpc>
            <a:spcBef>
              <a:spcPct val="0"/>
            </a:spcBef>
            <a:spcAft>
              <a:spcPct val="35000"/>
            </a:spcAft>
            <a:buNone/>
          </a:pPr>
          <a:r>
            <a:rPr lang="en-GB" sz="800" kern="1200" baseline="0">
              <a:latin typeface="Calibri"/>
            </a:rPr>
            <a:t>Travel Bureau Analyst</a:t>
          </a:r>
        </a:p>
        <a:p>
          <a:pPr marL="0" marR="0" lvl="0" indent="0" algn="ctr" defTabSz="355600" rtl="0">
            <a:lnSpc>
              <a:spcPct val="90000"/>
            </a:lnSpc>
            <a:spcBef>
              <a:spcPct val="0"/>
            </a:spcBef>
            <a:spcAft>
              <a:spcPct val="35000"/>
            </a:spcAft>
            <a:buNone/>
          </a:pPr>
          <a:r>
            <a:rPr lang="en-GB" sz="800" kern="1200" baseline="0">
              <a:latin typeface="Calibri"/>
            </a:rPr>
            <a:t>(3 posts)</a:t>
          </a:r>
        </a:p>
        <a:p>
          <a:pPr marL="0" marR="0" lvl="0" indent="0" algn="ctr" defTabSz="355600" rtl="0">
            <a:lnSpc>
              <a:spcPct val="90000"/>
            </a:lnSpc>
            <a:spcBef>
              <a:spcPct val="0"/>
            </a:spcBef>
            <a:spcAft>
              <a:spcPct val="35000"/>
            </a:spcAft>
            <a:buNone/>
          </a:pPr>
          <a:r>
            <a:rPr lang="en-GB" sz="800" kern="1200" baseline="0">
              <a:latin typeface="Calibri"/>
            </a:rPr>
            <a:t>AfC Band 4</a:t>
          </a:r>
          <a:endParaRPr lang="en-GB" sz="800" kern="1200"/>
        </a:p>
      </dsp:txBody>
      <dsp:txXfrm>
        <a:off x="386229" y="2387675"/>
        <a:ext cx="1119524" cy="559762"/>
      </dsp:txXfrm>
    </dsp:sp>
    <dsp:sp modelId="{D70A4145-6978-44D2-8185-7FC81F737220}">
      <dsp:nvSpPr>
        <dsp:cNvPr id="0" name=""/>
        <dsp:cNvSpPr/>
      </dsp:nvSpPr>
      <dsp:spPr>
        <a:xfrm>
          <a:off x="386229" y="3182537"/>
          <a:ext cx="1119524" cy="55976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marR="0" lvl="0" indent="0" algn="ctr" defTabSz="355600" rtl="0">
            <a:lnSpc>
              <a:spcPct val="90000"/>
            </a:lnSpc>
            <a:spcBef>
              <a:spcPct val="0"/>
            </a:spcBef>
            <a:spcAft>
              <a:spcPct val="35000"/>
            </a:spcAft>
            <a:buNone/>
          </a:pPr>
          <a:r>
            <a:rPr lang="en-GB" sz="800" kern="1200" baseline="0">
              <a:latin typeface="Calibri"/>
            </a:rPr>
            <a:t>Expenses Assistant</a:t>
          </a:r>
        </a:p>
        <a:p>
          <a:pPr marL="0" marR="0" lvl="0" indent="0" algn="ctr" defTabSz="355600" rtl="0">
            <a:lnSpc>
              <a:spcPct val="90000"/>
            </a:lnSpc>
            <a:spcBef>
              <a:spcPct val="0"/>
            </a:spcBef>
            <a:spcAft>
              <a:spcPct val="35000"/>
            </a:spcAft>
            <a:buNone/>
          </a:pPr>
          <a:r>
            <a:rPr lang="en-GB" sz="800" kern="1200" baseline="0">
              <a:latin typeface="Calibri"/>
            </a:rPr>
            <a:t>(1 Posts)</a:t>
          </a:r>
        </a:p>
        <a:p>
          <a:pPr marL="0" marR="0" lvl="0" indent="0" algn="ctr" defTabSz="355600" rtl="0">
            <a:lnSpc>
              <a:spcPct val="90000"/>
            </a:lnSpc>
            <a:spcBef>
              <a:spcPct val="0"/>
            </a:spcBef>
            <a:spcAft>
              <a:spcPct val="35000"/>
            </a:spcAft>
            <a:buNone/>
          </a:pPr>
          <a:r>
            <a:rPr lang="en-GB" sz="800" kern="1200" baseline="0">
              <a:latin typeface="Calibri"/>
            </a:rPr>
            <a:t>AfC Band 3</a:t>
          </a:r>
          <a:endParaRPr lang="en-GB" sz="800" kern="1200"/>
        </a:p>
      </dsp:txBody>
      <dsp:txXfrm>
        <a:off x="386229" y="3182537"/>
        <a:ext cx="1119524" cy="559762"/>
      </dsp:txXfrm>
    </dsp:sp>
    <dsp:sp modelId="{F562A38D-2F7B-4C05-9DB2-9AB7A879B52E}">
      <dsp:nvSpPr>
        <dsp:cNvPr id="0" name=""/>
        <dsp:cNvSpPr/>
      </dsp:nvSpPr>
      <dsp:spPr>
        <a:xfrm>
          <a:off x="386229" y="3977400"/>
          <a:ext cx="1119524" cy="55976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Car Lease Administrator</a:t>
          </a:r>
        </a:p>
        <a:p>
          <a:pPr marL="0" lvl="0" indent="0" algn="ctr" defTabSz="355600">
            <a:lnSpc>
              <a:spcPct val="90000"/>
            </a:lnSpc>
            <a:spcBef>
              <a:spcPct val="0"/>
            </a:spcBef>
            <a:spcAft>
              <a:spcPct val="35000"/>
            </a:spcAft>
            <a:buNone/>
          </a:pPr>
          <a:r>
            <a:rPr lang="en-GB" sz="800" kern="1200"/>
            <a:t>(1 post)</a:t>
          </a:r>
        </a:p>
        <a:p>
          <a:pPr marL="0" lvl="0" indent="0" algn="ctr" defTabSz="355600">
            <a:lnSpc>
              <a:spcPct val="90000"/>
            </a:lnSpc>
            <a:spcBef>
              <a:spcPct val="0"/>
            </a:spcBef>
            <a:spcAft>
              <a:spcPct val="35000"/>
            </a:spcAft>
            <a:buNone/>
          </a:pPr>
          <a:r>
            <a:rPr lang="en-GB" sz="800" kern="1200"/>
            <a:t>AfC Band 5</a:t>
          </a:r>
        </a:p>
      </dsp:txBody>
      <dsp:txXfrm>
        <a:off x="386229" y="3977400"/>
        <a:ext cx="1119524" cy="559762"/>
      </dsp:txXfrm>
    </dsp:sp>
    <dsp:sp modelId="{47D6193C-26D2-48F9-BB7A-2055D8DC3419}">
      <dsp:nvSpPr>
        <dsp:cNvPr id="0" name=""/>
        <dsp:cNvSpPr/>
      </dsp:nvSpPr>
      <dsp:spPr>
        <a:xfrm>
          <a:off x="1460973" y="1592812"/>
          <a:ext cx="1119524" cy="55976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rtl="0">
            <a:lnSpc>
              <a:spcPct val="90000"/>
            </a:lnSpc>
            <a:spcBef>
              <a:spcPct val="0"/>
            </a:spcBef>
            <a:spcAft>
              <a:spcPct val="35000"/>
            </a:spcAft>
            <a:buNone/>
          </a:pPr>
          <a:r>
            <a:rPr lang="en-GB" sz="800" kern="1200" baseline="0">
              <a:latin typeface="Calibri"/>
            </a:rPr>
            <a:t>Payroll Team Leader</a:t>
          </a:r>
        </a:p>
        <a:p>
          <a:pPr marL="0" lvl="0" indent="0" algn="ctr" defTabSz="355600" rtl="0">
            <a:lnSpc>
              <a:spcPct val="90000"/>
            </a:lnSpc>
            <a:spcBef>
              <a:spcPct val="0"/>
            </a:spcBef>
            <a:spcAft>
              <a:spcPct val="35000"/>
            </a:spcAft>
            <a:buNone/>
          </a:pPr>
          <a:r>
            <a:rPr lang="en-GB" sz="800" kern="1200" baseline="0">
              <a:latin typeface="Calibri"/>
            </a:rPr>
            <a:t>(1 post)</a:t>
          </a:r>
        </a:p>
        <a:p>
          <a:pPr marL="0" lvl="0" indent="0" algn="ctr" defTabSz="355600" rtl="0">
            <a:lnSpc>
              <a:spcPct val="90000"/>
            </a:lnSpc>
            <a:spcBef>
              <a:spcPct val="0"/>
            </a:spcBef>
            <a:spcAft>
              <a:spcPct val="35000"/>
            </a:spcAft>
            <a:buNone/>
          </a:pPr>
          <a:r>
            <a:rPr lang="en-GB" sz="800" kern="1200" baseline="0">
              <a:latin typeface="Calibri"/>
            </a:rPr>
            <a:t>AfC Band 6</a:t>
          </a:r>
        </a:p>
      </dsp:txBody>
      <dsp:txXfrm>
        <a:off x="1460973" y="1592812"/>
        <a:ext cx="1119524" cy="559762"/>
      </dsp:txXfrm>
    </dsp:sp>
    <dsp:sp modelId="{2985A3D0-AAA0-44B0-A792-DF1A52C27C75}">
      <dsp:nvSpPr>
        <dsp:cNvPr id="0" name=""/>
        <dsp:cNvSpPr/>
      </dsp:nvSpPr>
      <dsp:spPr>
        <a:xfrm>
          <a:off x="1740854" y="2387675"/>
          <a:ext cx="1119524" cy="55976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Assistant Team Leader </a:t>
          </a:r>
        </a:p>
        <a:p>
          <a:pPr marL="0" lvl="0" indent="0" algn="ctr" defTabSz="355600">
            <a:lnSpc>
              <a:spcPct val="90000"/>
            </a:lnSpc>
            <a:spcBef>
              <a:spcPct val="0"/>
            </a:spcBef>
            <a:spcAft>
              <a:spcPct val="35000"/>
            </a:spcAft>
            <a:buNone/>
          </a:pPr>
          <a:r>
            <a:rPr lang="en-GB" sz="800" kern="1200"/>
            <a:t>(2 posts)</a:t>
          </a:r>
        </a:p>
        <a:p>
          <a:pPr marL="0" lvl="0" indent="0" algn="ctr" defTabSz="355600">
            <a:lnSpc>
              <a:spcPct val="90000"/>
            </a:lnSpc>
            <a:spcBef>
              <a:spcPct val="0"/>
            </a:spcBef>
            <a:spcAft>
              <a:spcPct val="35000"/>
            </a:spcAft>
            <a:buNone/>
          </a:pPr>
          <a:r>
            <a:rPr lang="en-GB" sz="800" kern="1200"/>
            <a:t>AfC Band 5</a:t>
          </a:r>
        </a:p>
      </dsp:txBody>
      <dsp:txXfrm>
        <a:off x="1740854" y="2387675"/>
        <a:ext cx="1119524" cy="559762"/>
      </dsp:txXfrm>
    </dsp:sp>
    <dsp:sp modelId="{29A0A3FB-6EB2-494E-A679-A2A7DD0DDEF7}">
      <dsp:nvSpPr>
        <dsp:cNvPr id="0" name=""/>
        <dsp:cNvSpPr/>
      </dsp:nvSpPr>
      <dsp:spPr>
        <a:xfrm>
          <a:off x="1740854" y="3182537"/>
          <a:ext cx="1119524" cy="55976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Payroll Officer</a:t>
          </a:r>
        </a:p>
        <a:p>
          <a:pPr marL="0" lvl="0" indent="0" algn="ctr" defTabSz="355600">
            <a:lnSpc>
              <a:spcPct val="90000"/>
            </a:lnSpc>
            <a:spcBef>
              <a:spcPct val="0"/>
            </a:spcBef>
            <a:spcAft>
              <a:spcPct val="35000"/>
            </a:spcAft>
            <a:buNone/>
          </a:pPr>
          <a:r>
            <a:rPr lang="en-GB" sz="800" kern="1200"/>
            <a:t>(4 posts)</a:t>
          </a:r>
        </a:p>
        <a:p>
          <a:pPr marL="0" lvl="0" indent="0" algn="ctr" defTabSz="355600">
            <a:lnSpc>
              <a:spcPct val="90000"/>
            </a:lnSpc>
            <a:spcBef>
              <a:spcPct val="0"/>
            </a:spcBef>
            <a:spcAft>
              <a:spcPct val="35000"/>
            </a:spcAft>
            <a:buNone/>
          </a:pPr>
          <a:r>
            <a:rPr lang="en-GB" sz="800" kern="1200"/>
            <a:t>AfC Band 4</a:t>
          </a:r>
        </a:p>
      </dsp:txBody>
      <dsp:txXfrm>
        <a:off x="1740854" y="3182537"/>
        <a:ext cx="1119524" cy="559762"/>
      </dsp:txXfrm>
    </dsp:sp>
    <dsp:sp modelId="{052B2DA7-B9B6-4A3B-B153-887D60CB2572}">
      <dsp:nvSpPr>
        <dsp:cNvPr id="0" name=""/>
        <dsp:cNvSpPr/>
      </dsp:nvSpPr>
      <dsp:spPr>
        <a:xfrm>
          <a:off x="3432703" y="797950"/>
          <a:ext cx="1119524" cy="55976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marR="0" lvl="0" indent="0" algn="ctr" defTabSz="355600" rtl="0">
            <a:lnSpc>
              <a:spcPct val="90000"/>
            </a:lnSpc>
            <a:spcBef>
              <a:spcPct val="0"/>
            </a:spcBef>
            <a:spcAft>
              <a:spcPct val="35000"/>
            </a:spcAft>
            <a:buNone/>
          </a:pPr>
          <a:r>
            <a:rPr lang="en-GB" sz="800" kern="1200" baseline="0">
              <a:latin typeface="Calibri"/>
            </a:rPr>
            <a:t>Payroll Manager</a:t>
          </a:r>
        </a:p>
        <a:p>
          <a:pPr marL="0" marR="0" lvl="0" indent="0" algn="ctr" defTabSz="355600" rtl="0">
            <a:lnSpc>
              <a:spcPct val="90000"/>
            </a:lnSpc>
            <a:spcBef>
              <a:spcPct val="0"/>
            </a:spcBef>
            <a:spcAft>
              <a:spcPct val="35000"/>
            </a:spcAft>
            <a:buNone/>
          </a:pPr>
          <a:r>
            <a:rPr lang="en-GB" sz="800" kern="1200" baseline="0">
              <a:latin typeface="Calibri"/>
            </a:rPr>
            <a:t>(1 Post)</a:t>
          </a:r>
        </a:p>
        <a:p>
          <a:pPr marL="0" marR="0" lvl="0" indent="0" algn="ctr" defTabSz="355600" rtl="0">
            <a:lnSpc>
              <a:spcPct val="90000"/>
            </a:lnSpc>
            <a:spcBef>
              <a:spcPct val="0"/>
            </a:spcBef>
            <a:spcAft>
              <a:spcPct val="35000"/>
            </a:spcAft>
            <a:buNone/>
          </a:pPr>
          <a:r>
            <a:rPr lang="en-GB" sz="800" kern="1200" baseline="0">
              <a:latin typeface="Calibri"/>
            </a:rPr>
            <a:t>AfC Band 8B</a:t>
          </a:r>
          <a:endParaRPr lang="en-GB" sz="800" kern="1200"/>
        </a:p>
      </dsp:txBody>
      <dsp:txXfrm>
        <a:off x="3432703" y="797950"/>
        <a:ext cx="1119524" cy="559762"/>
      </dsp:txXfrm>
    </dsp:sp>
    <dsp:sp modelId="{B5B8D76E-19EC-4534-B386-265E9FA24D5E}">
      <dsp:nvSpPr>
        <dsp:cNvPr id="0" name=""/>
        <dsp:cNvSpPr/>
      </dsp:nvSpPr>
      <dsp:spPr>
        <a:xfrm>
          <a:off x="2815597" y="1592812"/>
          <a:ext cx="1119524" cy="55976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marR="0" lvl="0" indent="0" algn="ctr" defTabSz="355600" rtl="0">
            <a:lnSpc>
              <a:spcPct val="90000"/>
            </a:lnSpc>
            <a:spcBef>
              <a:spcPct val="0"/>
            </a:spcBef>
            <a:spcAft>
              <a:spcPct val="35000"/>
            </a:spcAft>
            <a:buNone/>
          </a:pPr>
          <a:r>
            <a:rPr lang="en-GB" sz="800" kern="1200" baseline="0">
              <a:latin typeface="Calibri"/>
            </a:rPr>
            <a:t>Payroll Team Leader</a:t>
          </a:r>
        </a:p>
        <a:p>
          <a:pPr marL="0" marR="0" lvl="0" indent="0" algn="ctr" defTabSz="355600" rtl="0">
            <a:lnSpc>
              <a:spcPct val="90000"/>
            </a:lnSpc>
            <a:spcBef>
              <a:spcPct val="0"/>
            </a:spcBef>
            <a:spcAft>
              <a:spcPct val="35000"/>
            </a:spcAft>
            <a:buNone/>
          </a:pPr>
          <a:r>
            <a:rPr lang="en-GB" sz="800" kern="1200" baseline="0">
              <a:latin typeface="Calibri"/>
            </a:rPr>
            <a:t>(1 Post)</a:t>
          </a:r>
        </a:p>
        <a:p>
          <a:pPr marL="0" marR="0" lvl="0" indent="0" algn="ctr" defTabSz="355600" rtl="0">
            <a:lnSpc>
              <a:spcPct val="90000"/>
            </a:lnSpc>
            <a:spcBef>
              <a:spcPct val="0"/>
            </a:spcBef>
            <a:spcAft>
              <a:spcPct val="35000"/>
            </a:spcAft>
            <a:buNone/>
          </a:pPr>
          <a:r>
            <a:rPr lang="en-GB" sz="800" kern="1200" baseline="0">
              <a:latin typeface="Calibri"/>
            </a:rPr>
            <a:t>AfC Band 6</a:t>
          </a:r>
          <a:endParaRPr lang="en-GB" sz="800" kern="1200"/>
        </a:p>
      </dsp:txBody>
      <dsp:txXfrm>
        <a:off x="2815597" y="1592812"/>
        <a:ext cx="1119524" cy="559762"/>
      </dsp:txXfrm>
    </dsp:sp>
    <dsp:sp modelId="{DCF29CC7-2B7C-4AE4-ADEA-E93ACFE61E2C}">
      <dsp:nvSpPr>
        <dsp:cNvPr id="0" name=""/>
        <dsp:cNvSpPr/>
      </dsp:nvSpPr>
      <dsp:spPr>
        <a:xfrm>
          <a:off x="3095479" y="2387675"/>
          <a:ext cx="1119524" cy="55976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Assistant Team Leader </a:t>
          </a:r>
        </a:p>
        <a:p>
          <a:pPr marL="0" lvl="0" indent="0" algn="ctr" defTabSz="355600">
            <a:lnSpc>
              <a:spcPct val="90000"/>
            </a:lnSpc>
            <a:spcBef>
              <a:spcPct val="0"/>
            </a:spcBef>
            <a:spcAft>
              <a:spcPct val="35000"/>
            </a:spcAft>
            <a:buNone/>
          </a:pPr>
          <a:r>
            <a:rPr lang="en-GB" sz="800" kern="1200"/>
            <a:t>(2 posts)</a:t>
          </a:r>
        </a:p>
        <a:p>
          <a:pPr marL="0" lvl="0" indent="0" algn="ctr" defTabSz="355600">
            <a:lnSpc>
              <a:spcPct val="90000"/>
            </a:lnSpc>
            <a:spcBef>
              <a:spcPct val="0"/>
            </a:spcBef>
            <a:spcAft>
              <a:spcPct val="35000"/>
            </a:spcAft>
            <a:buNone/>
          </a:pPr>
          <a:r>
            <a:rPr lang="en-GB" sz="800" kern="1200"/>
            <a:t>AfC Band 5</a:t>
          </a:r>
        </a:p>
      </dsp:txBody>
      <dsp:txXfrm>
        <a:off x="3095479" y="2387675"/>
        <a:ext cx="1119524" cy="559762"/>
      </dsp:txXfrm>
    </dsp:sp>
    <dsp:sp modelId="{674FCD66-956C-43A5-9DDC-AA02663ECCD5}">
      <dsp:nvSpPr>
        <dsp:cNvPr id="0" name=""/>
        <dsp:cNvSpPr/>
      </dsp:nvSpPr>
      <dsp:spPr>
        <a:xfrm>
          <a:off x="3095479" y="3182537"/>
          <a:ext cx="1119524" cy="55976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Payroll Officer</a:t>
          </a:r>
        </a:p>
        <a:p>
          <a:pPr marL="0" lvl="0" indent="0" algn="ctr" defTabSz="355600">
            <a:lnSpc>
              <a:spcPct val="90000"/>
            </a:lnSpc>
            <a:spcBef>
              <a:spcPct val="0"/>
            </a:spcBef>
            <a:spcAft>
              <a:spcPct val="35000"/>
            </a:spcAft>
            <a:buNone/>
          </a:pPr>
          <a:r>
            <a:rPr lang="en-GB" sz="800" kern="1200"/>
            <a:t>(2 posts)</a:t>
          </a:r>
        </a:p>
        <a:p>
          <a:pPr marL="0" lvl="0" indent="0" algn="ctr" defTabSz="355600">
            <a:lnSpc>
              <a:spcPct val="90000"/>
            </a:lnSpc>
            <a:spcBef>
              <a:spcPct val="0"/>
            </a:spcBef>
            <a:spcAft>
              <a:spcPct val="35000"/>
            </a:spcAft>
            <a:buNone/>
          </a:pPr>
          <a:r>
            <a:rPr lang="en-GB" sz="800" kern="1200"/>
            <a:t>AfC Band 4</a:t>
          </a:r>
        </a:p>
      </dsp:txBody>
      <dsp:txXfrm>
        <a:off x="3095479" y="3182537"/>
        <a:ext cx="1119524" cy="559762"/>
      </dsp:txXfrm>
    </dsp:sp>
    <dsp:sp modelId="{64388452-A490-4E15-88C4-07A275E01666}">
      <dsp:nvSpPr>
        <dsp:cNvPr id="0" name=""/>
        <dsp:cNvSpPr/>
      </dsp:nvSpPr>
      <dsp:spPr>
        <a:xfrm>
          <a:off x="3095479" y="3977400"/>
          <a:ext cx="1119524" cy="55976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Payroll Administration Support Assistant</a:t>
          </a:r>
        </a:p>
        <a:p>
          <a:pPr marL="0" lvl="0" indent="0" algn="ctr" defTabSz="355600">
            <a:lnSpc>
              <a:spcPct val="90000"/>
            </a:lnSpc>
            <a:spcBef>
              <a:spcPct val="0"/>
            </a:spcBef>
            <a:spcAft>
              <a:spcPct val="35000"/>
            </a:spcAft>
            <a:buNone/>
          </a:pPr>
          <a:r>
            <a:rPr lang="en-GB" sz="800" kern="1200"/>
            <a:t>(1 post)</a:t>
          </a:r>
        </a:p>
        <a:p>
          <a:pPr marL="0" lvl="0" indent="0" algn="ctr" defTabSz="355600">
            <a:lnSpc>
              <a:spcPct val="90000"/>
            </a:lnSpc>
            <a:spcBef>
              <a:spcPct val="0"/>
            </a:spcBef>
            <a:spcAft>
              <a:spcPct val="35000"/>
            </a:spcAft>
            <a:buNone/>
          </a:pPr>
          <a:r>
            <a:rPr lang="en-GB" sz="800" kern="1200"/>
            <a:t>AfC Band 2</a:t>
          </a:r>
        </a:p>
      </dsp:txBody>
      <dsp:txXfrm>
        <a:off x="3095479" y="3977400"/>
        <a:ext cx="1119524" cy="559762"/>
      </dsp:txXfrm>
    </dsp:sp>
    <dsp:sp modelId="{83910A7B-E00A-4E89-ACEB-9D1F51F239E2}">
      <dsp:nvSpPr>
        <dsp:cNvPr id="0" name=""/>
        <dsp:cNvSpPr/>
      </dsp:nvSpPr>
      <dsp:spPr>
        <a:xfrm>
          <a:off x="4210360" y="1592812"/>
          <a:ext cx="958973" cy="49830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SSTS Team Leader</a:t>
          </a:r>
        </a:p>
        <a:p>
          <a:pPr marL="0" lvl="0" indent="0" algn="ctr" defTabSz="355600">
            <a:lnSpc>
              <a:spcPct val="90000"/>
            </a:lnSpc>
            <a:spcBef>
              <a:spcPct val="0"/>
            </a:spcBef>
            <a:spcAft>
              <a:spcPct val="35000"/>
            </a:spcAft>
            <a:buNone/>
          </a:pPr>
          <a:r>
            <a:rPr lang="en-GB" sz="800" kern="1200"/>
            <a:t>(1 post)</a:t>
          </a:r>
        </a:p>
        <a:p>
          <a:pPr marL="0" lvl="0" indent="0" algn="ctr" defTabSz="355600">
            <a:lnSpc>
              <a:spcPct val="90000"/>
            </a:lnSpc>
            <a:spcBef>
              <a:spcPct val="0"/>
            </a:spcBef>
            <a:spcAft>
              <a:spcPct val="35000"/>
            </a:spcAft>
            <a:buNone/>
          </a:pPr>
          <a:r>
            <a:rPr lang="en-GB" sz="800" kern="1200"/>
            <a:t>AfC Band 6</a:t>
          </a:r>
        </a:p>
      </dsp:txBody>
      <dsp:txXfrm>
        <a:off x="4210360" y="1592812"/>
        <a:ext cx="958973" cy="498306"/>
      </dsp:txXfrm>
    </dsp:sp>
    <dsp:sp modelId="{4757D203-9C3F-4936-AC2E-31287526AA4A}">
      <dsp:nvSpPr>
        <dsp:cNvPr id="0" name=""/>
        <dsp:cNvSpPr/>
      </dsp:nvSpPr>
      <dsp:spPr>
        <a:xfrm>
          <a:off x="4450103" y="2326218"/>
          <a:ext cx="1044247" cy="49946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SSTS Administrator</a:t>
          </a:r>
        </a:p>
        <a:p>
          <a:pPr marL="0" lvl="0" indent="0" algn="ctr" defTabSz="355600">
            <a:lnSpc>
              <a:spcPct val="90000"/>
            </a:lnSpc>
            <a:spcBef>
              <a:spcPct val="0"/>
            </a:spcBef>
            <a:spcAft>
              <a:spcPct val="35000"/>
            </a:spcAft>
            <a:buNone/>
          </a:pPr>
          <a:r>
            <a:rPr lang="en-GB" sz="800" kern="1200"/>
            <a:t>(2 posts)</a:t>
          </a:r>
        </a:p>
        <a:p>
          <a:pPr marL="0" lvl="0" indent="0" algn="ctr" defTabSz="355600">
            <a:lnSpc>
              <a:spcPct val="90000"/>
            </a:lnSpc>
            <a:spcBef>
              <a:spcPct val="0"/>
            </a:spcBef>
            <a:spcAft>
              <a:spcPct val="35000"/>
            </a:spcAft>
            <a:buNone/>
          </a:pPr>
          <a:r>
            <a:rPr lang="en-GB" sz="800" kern="1200"/>
            <a:t>AfC Band 4</a:t>
          </a:r>
        </a:p>
      </dsp:txBody>
      <dsp:txXfrm>
        <a:off x="4450103" y="2326218"/>
        <a:ext cx="1044247" cy="499464"/>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6</Pages>
  <Words>2015</Words>
  <Characters>11177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NHS TAYSIDE – AGENDA FOR CHANGE</vt:lpstr>
    </vt:vector>
  </TitlesOfParts>
  <Company>NHS Tayside</Company>
  <LinksUpToDate>false</LinksUpToDate>
  <CharactersWithSpaces>13166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NHS TAYSIDE – AGENDA FOR CHANGE</dc:title>
  <dc:creator>Tom Foley</dc:creator>
  <cp:lastModifiedBy>Morag Souter</cp:lastModifiedBy>
  <cp:revision>4</cp:revision>
  <cp:lastPrinted>2014-04-29T08:50:00Z</cp:lastPrinted>
  <dcterms:created xsi:type="dcterms:W3CDTF">2025-01-07T14:21:00Z</dcterms:created>
  <dcterms:modified xsi:type="dcterms:W3CDTF">2026-03-20T11:47:00Z</dcterms:modified>
</cp:coreProperties>
</file>