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BE" w:rsidRDefault="00A174BE" w:rsidP="00171422">
      <w:pPr>
        <w:pStyle w:val="NoSpacing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9525</wp:posOffset>
            </wp:positionV>
            <wp:extent cx="10763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09" y="21073"/>
                <wp:lineTo x="21409" y="0"/>
                <wp:lineTo x="0" y="0"/>
              </wp:wrapPolygon>
            </wp:wrapTight>
            <wp:docPr id="1" name="Picture 1" descr="alt=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=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4BE" w:rsidRDefault="00A174BE" w:rsidP="00171422">
      <w:pPr>
        <w:pStyle w:val="NoSpacing"/>
        <w:rPr>
          <w:b/>
          <w:u w:val="single"/>
        </w:rPr>
      </w:pPr>
    </w:p>
    <w:p w:rsidR="00A174BE" w:rsidRDefault="00A174BE" w:rsidP="00171422">
      <w:pPr>
        <w:pStyle w:val="NoSpacing"/>
        <w:rPr>
          <w:b/>
          <w:u w:val="single"/>
        </w:rPr>
      </w:pPr>
    </w:p>
    <w:p w:rsidR="00A174BE" w:rsidRDefault="00A174BE" w:rsidP="00171422">
      <w:pPr>
        <w:pStyle w:val="NoSpacing"/>
        <w:rPr>
          <w:b/>
          <w:u w:val="single"/>
        </w:rPr>
      </w:pPr>
    </w:p>
    <w:p w:rsidR="00A174BE" w:rsidRDefault="00A174BE" w:rsidP="00171422">
      <w:pPr>
        <w:pStyle w:val="NoSpacing"/>
        <w:rPr>
          <w:b/>
          <w:u w:val="single"/>
        </w:rPr>
      </w:pPr>
    </w:p>
    <w:p w:rsidR="00A174BE" w:rsidRDefault="00A174BE" w:rsidP="00171422">
      <w:pPr>
        <w:pStyle w:val="NoSpacing"/>
        <w:rPr>
          <w:b/>
          <w:u w:val="single"/>
        </w:rPr>
      </w:pPr>
    </w:p>
    <w:p w:rsidR="00171422" w:rsidRPr="00991AC6" w:rsidRDefault="00171422" w:rsidP="00171422">
      <w:pPr>
        <w:pStyle w:val="NoSpacing"/>
        <w:rPr>
          <w:b/>
          <w:u w:val="single"/>
        </w:rPr>
      </w:pPr>
      <w:bookmarkStart w:id="0" w:name="_GoBack"/>
      <w:bookmarkEnd w:id="0"/>
      <w:r w:rsidRPr="00991AC6">
        <w:rPr>
          <w:b/>
          <w:u w:val="single"/>
        </w:rPr>
        <w:t>Additional Information</w:t>
      </w:r>
    </w:p>
    <w:p w:rsidR="00171422" w:rsidRDefault="00171422" w:rsidP="00171422">
      <w:pPr>
        <w:pStyle w:val="NoSpacing"/>
        <w:rPr>
          <w:b/>
        </w:rPr>
      </w:pPr>
    </w:p>
    <w:p w:rsidR="00171422" w:rsidRDefault="00171422" w:rsidP="00171422">
      <w:pPr>
        <w:pStyle w:val="NoSpacing"/>
        <w:rPr>
          <w:b/>
        </w:rPr>
      </w:pPr>
      <w:r>
        <w:rPr>
          <w:b/>
        </w:rPr>
        <w:t>Post: Specialist Fellowship – Neuro-oncology (Neurosurgery)</w:t>
      </w:r>
      <w:r w:rsidR="00281A77">
        <w:rPr>
          <w:b/>
        </w:rPr>
        <w:t>, 12 months</w:t>
      </w:r>
    </w:p>
    <w:p w:rsidR="00171422" w:rsidRDefault="00171422" w:rsidP="00171422">
      <w:pPr>
        <w:pStyle w:val="NoSpacing"/>
        <w:rPr>
          <w:b/>
        </w:rPr>
      </w:pPr>
      <w:r>
        <w:rPr>
          <w:b/>
        </w:rPr>
        <w:t>Specialty: Neurosurgery</w:t>
      </w:r>
    </w:p>
    <w:p w:rsidR="00171422" w:rsidRPr="00991AC6" w:rsidRDefault="00171422" w:rsidP="00171422">
      <w:pPr>
        <w:pStyle w:val="NoSpacing"/>
        <w:rPr>
          <w:b/>
        </w:rPr>
      </w:pPr>
      <w:r>
        <w:rPr>
          <w:b/>
        </w:rPr>
        <w:t xml:space="preserve">Role: Senior Clinical Fellow </w:t>
      </w:r>
    </w:p>
    <w:p w:rsidR="00171422" w:rsidRDefault="00171422" w:rsidP="00171422">
      <w:pPr>
        <w:pStyle w:val="NoSpacing"/>
        <w:rPr>
          <w:b/>
        </w:rPr>
      </w:pPr>
      <w:r>
        <w:rPr>
          <w:b/>
        </w:rPr>
        <w:t>Base: The Institute of Neurological Sciences, Queen Elizabeth University Hospital, Glasgow</w:t>
      </w:r>
    </w:p>
    <w:p w:rsidR="00171422" w:rsidRDefault="00171422">
      <w:pPr>
        <w:rPr>
          <w:rFonts w:asciiTheme="minorHAnsi" w:hAnsiTheme="minorHAnsi" w:cstheme="minorHAnsi"/>
          <w:color w:val="000000"/>
          <w:szCs w:val="24"/>
        </w:rPr>
      </w:pPr>
    </w:p>
    <w:p w:rsidR="003467AA" w:rsidRDefault="005C09EE">
      <w:pPr>
        <w:rPr>
          <w:rFonts w:asciiTheme="minorHAnsi" w:hAnsiTheme="minorHAnsi" w:cstheme="minorHAnsi"/>
          <w:color w:val="000000"/>
          <w:szCs w:val="24"/>
        </w:rPr>
      </w:pPr>
      <w:r w:rsidRPr="00171422">
        <w:rPr>
          <w:rFonts w:asciiTheme="minorHAnsi" w:hAnsiTheme="minorHAnsi" w:cstheme="minorHAnsi"/>
          <w:color w:val="000000"/>
          <w:szCs w:val="24"/>
        </w:rPr>
        <w:t>The post provides a structured educational experience for</w:t>
      </w:r>
      <w:r w:rsidR="003467AA">
        <w:rPr>
          <w:rFonts w:asciiTheme="minorHAnsi" w:hAnsiTheme="minorHAnsi" w:cstheme="minorHAnsi"/>
          <w:color w:val="000000"/>
          <w:szCs w:val="24"/>
        </w:rPr>
        <w:t xml:space="preserve"> suitable candidates </w:t>
      </w:r>
      <w:r w:rsidRPr="00171422">
        <w:rPr>
          <w:rFonts w:asciiTheme="minorHAnsi" w:hAnsiTheme="minorHAnsi" w:cstheme="minorHAnsi"/>
          <w:color w:val="000000"/>
          <w:szCs w:val="24"/>
        </w:rPr>
        <w:t>who h</w:t>
      </w:r>
      <w:r w:rsidR="003467AA">
        <w:rPr>
          <w:rFonts w:asciiTheme="minorHAnsi" w:hAnsiTheme="minorHAnsi" w:cstheme="minorHAnsi"/>
          <w:color w:val="000000"/>
          <w:szCs w:val="24"/>
        </w:rPr>
        <w:t>ave completed</w:t>
      </w:r>
      <w:r w:rsidR="009F7359">
        <w:rPr>
          <w:rFonts w:asciiTheme="minorHAnsi" w:hAnsiTheme="minorHAnsi" w:cstheme="minorHAnsi"/>
          <w:color w:val="000000"/>
          <w:szCs w:val="24"/>
        </w:rPr>
        <w:t>,</w:t>
      </w:r>
      <w:r w:rsidR="003467AA">
        <w:rPr>
          <w:rFonts w:asciiTheme="minorHAnsi" w:hAnsiTheme="minorHAnsi" w:cstheme="minorHAnsi"/>
          <w:color w:val="000000"/>
          <w:szCs w:val="24"/>
        </w:rPr>
        <w:t xml:space="preserve"> or are about to complete </w:t>
      </w:r>
      <w:r w:rsidRPr="00171422">
        <w:rPr>
          <w:rFonts w:asciiTheme="minorHAnsi" w:hAnsiTheme="minorHAnsi" w:cstheme="minorHAnsi"/>
          <w:color w:val="000000"/>
          <w:szCs w:val="24"/>
        </w:rPr>
        <w:t>their training curriculum. It provide</w:t>
      </w:r>
      <w:r w:rsidR="009F7359">
        <w:rPr>
          <w:rFonts w:asciiTheme="minorHAnsi" w:hAnsiTheme="minorHAnsi" w:cstheme="minorHAnsi"/>
          <w:color w:val="000000"/>
          <w:szCs w:val="24"/>
        </w:rPr>
        <w:t>s a comprehensive training program in the n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euro-oncology </w:t>
      </w:r>
      <w:r w:rsidR="009F7359">
        <w:rPr>
          <w:rFonts w:asciiTheme="minorHAnsi" w:hAnsiTheme="minorHAnsi" w:cstheme="minorHAnsi"/>
          <w:color w:val="000000"/>
          <w:szCs w:val="24"/>
        </w:rPr>
        <w:t>s</w:t>
      </w:r>
      <w:r w:rsidRPr="00171422">
        <w:rPr>
          <w:rFonts w:asciiTheme="minorHAnsi" w:hAnsiTheme="minorHAnsi" w:cstheme="minorHAnsi"/>
          <w:color w:val="000000"/>
          <w:szCs w:val="24"/>
        </w:rPr>
        <w:t>ubspecialty</w:t>
      </w:r>
      <w:r w:rsidR="003467AA">
        <w:rPr>
          <w:rFonts w:asciiTheme="minorHAnsi" w:hAnsiTheme="minorHAnsi" w:cstheme="minorHAnsi"/>
          <w:color w:val="000000"/>
          <w:szCs w:val="24"/>
        </w:rPr>
        <w:t>.</w:t>
      </w:r>
    </w:p>
    <w:p w:rsidR="005C09EE" w:rsidRPr="00171422" w:rsidRDefault="005C09EE">
      <w:pPr>
        <w:rPr>
          <w:rFonts w:asciiTheme="minorHAnsi" w:hAnsiTheme="minorHAnsi" w:cstheme="minorHAnsi"/>
          <w:color w:val="000000"/>
          <w:szCs w:val="24"/>
        </w:rPr>
      </w:pPr>
      <w:r w:rsidRPr="00171422">
        <w:rPr>
          <w:rFonts w:asciiTheme="minorHAnsi" w:hAnsiTheme="minorHAnsi" w:cstheme="minorHAnsi"/>
          <w:color w:val="000000"/>
          <w:szCs w:val="24"/>
        </w:rPr>
        <w:t xml:space="preserve">The Fellow will be exposed to a high number of </w:t>
      </w:r>
      <w:r w:rsidR="003467AA">
        <w:rPr>
          <w:rFonts w:asciiTheme="minorHAnsi" w:hAnsiTheme="minorHAnsi" w:cstheme="minorHAnsi"/>
          <w:color w:val="000000"/>
          <w:szCs w:val="24"/>
        </w:rPr>
        <w:t>n</w:t>
      </w:r>
      <w:r w:rsidRPr="00171422">
        <w:rPr>
          <w:rFonts w:asciiTheme="minorHAnsi" w:hAnsiTheme="minorHAnsi" w:cstheme="minorHAnsi"/>
          <w:color w:val="000000"/>
          <w:szCs w:val="24"/>
        </w:rPr>
        <w:t>euro-oncology cases,</w:t>
      </w:r>
      <w:r w:rsidR="009F7359">
        <w:rPr>
          <w:rFonts w:asciiTheme="minorHAnsi" w:hAnsiTheme="minorHAnsi" w:cstheme="minorHAnsi"/>
          <w:color w:val="000000"/>
          <w:szCs w:val="24"/>
        </w:rPr>
        <w:t xml:space="preserve"> and would hold responsibility for the preparation of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 cases for MDT discussion and will have th</w:t>
      </w:r>
      <w:r w:rsidR="003467AA">
        <w:rPr>
          <w:rFonts w:asciiTheme="minorHAnsi" w:hAnsiTheme="minorHAnsi" w:cstheme="minorHAnsi"/>
          <w:color w:val="000000"/>
          <w:szCs w:val="24"/>
        </w:rPr>
        <w:t>e opportunity to participate on-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going </w:t>
      </w:r>
      <w:r w:rsidR="003467AA">
        <w:rPr>
          <w:rFonts w:asciiTheme="minorHAnsi" w:hAnsiTheme="minorHAnsi" w:cstheme="minorHAnsi"/>
          <w:color w:val="000000"/>
          <w:szCs w:val="24"/>
        </w:rPr>
        <w:t>c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linical or </w:t>
      </w:r>
      <w:r w:rsidR="003467AA">
        <w:rPr>
          <w:rFonts w:asciiTheme="minorHAnsi" w:hAnsiTheme="minorHAnsi" w:cstheme="minorHAnsi"/>
          <w:color w:val="000000"/>
          <w:szCs w:val="24"/>
        </w:rPr>
        <w:t>l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aboratory </w:t>
      </w:r>
      <w:r w:rsidR="003467AA">
        <w:rPr>
          <w:rFonts w:asciiTheme="minorHAnsi" w:hAnsiTheme="minorHAnsi" w:cstheme="minorHAnsi"/>
          <w:color w:val="000000"/>
          <w:szCs w:val="24"/>
        </w:rPr>
        <w:t>r</w:t>
      </w:r>
      <w:r w:rsidRPr="00171422">
        <w:rPr>
          <w:rFonts w:asciiTheme="minorHAnsi" w:hAnsiTheme="minorHAnsi" w:cstheme="minorHAnsi"/>
          <w:color w:val="000000"/>
          <w:szCs w:val="24"/>
        </w:rPr>
        <w:t>esearch within the</w:t>
      </w:r>
      <w:r w:rsidR="00AE0620" w:rsidRPr="00171422">
        <w:rPr>
          <w:rFonts w:asciiTheme="minorHAnsi" w:hAnsiTheme="minorHAnsi" w:cstheme="minorHAnsi"/>
          <w:color w:val="000000"/>
          <w:szCs w:val="24"/>
        </w:rPr>
        <w:t xml:space="preserve"> Institute of Neurological Sciences.</w:t>
      </w:r>
    </w:p>
    <w:p w:rsidR="009F7359" w:rsidRDefault="00AE0620">
      <w:pPr>
        <w:rPr>
          <w:rFonts w:asciiTheme="minorHAnsi" w:hAnsiTheme="minorHAnsi" w:cstheme="minorHAnsi"/>
          <w:color w:val="000000"/>
          <w:szCs w:val="24"/>
        </w:rPr>
      </w:pPr>
      <w:r w:rsidRPr="00171422">
        <w:rPr>
          <w:rFonts w:asciiTheme="minorHAnsi" w:hAnsiTheme="minorHAnsi" w:cstheme="minorHAnsi"/>
          <w:color w:val="000000"/>
          <w:szCs w:val="24"/>
        </w:rPr>
        <w:t>This post offer</w:t>
      </w:r>
      <w:r w:rsidR="009F7359">
        <w:rPr>
          <w:rFonts w:asciiTheme="minorHAnsi" w:hAnsiTheme="minorHAnsi" w:cstheme="minorHAnsi"/>
          <w:color w:val="000000"/>
          <w:szCs w:val="24"/>
        </w:rPr>
        <w:t>s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 a wide </w:t>
      </w:r>
      <w:r w:rsidR="003467AA">
        <w:rPr>
          <w:rFonts w:asciiTheme="minorHAnsi" w:hAnsiTheme="minorHAnsi" w:cstheme="minorHAnsi"/>
          <w:color w:val="000000"/>
          <w:szCs w:val="24"/>
        </w:rPr>
        <w:t>range of c</w:t>
      </w:r>
      <w:r w:rsidR="009F7359">
        <w:rPr>
          <w:rFonts w:asciiTheme="minorHAnsi" w:hAnsiTheme="minorHAnsi" w:cstheme="minorHAnsi"/>
          <w:color w:val="000000"/>
          <w:szCs w:val="24"/>
        </w:rPr>
        <w:t>linic, ward-based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 and </w:t>
      </w:r>
      <w:r w:rsidR="003467AA">
        <w:rPr>
          <w:rFonts w:asciiTheme="minorHAnsi" w:hAnsiTheme="minorHAnsi" w:cstheme="minorHAnsi"/>
          <w:color w:val="000000"/>
          <w:szCs w:val="24"/>
        </w:rPr>
        <w:t>s</w:t>
      </w:r>
      <w:r w:rsidRPr="00171422">
        <w:rPr>
          <w:rFonts w:asciiTheme="minorHAnsi" w:hAnsiTheme="minorHAnsi" w:cstheme="minorHAnsi"/>
          <w:color w:val="000000"/>
          <w:szCs w:val="24"/>
        </w:rPr>
        <w:t>urgical experience</w:t>
      </w:r>
      <w:r w:rsidR="009F7359">
        <w:rPr>
          <w:rFonts w:asciiTheme="minorHAnsi" w:hAnsiTheme="minorHAnsi" w:cstheme="minorHAnsi"/>
          <w:color w:val="000000"/>
          <w:szCs w:val="24"/>
        </w:rPr>
        <w:t xml:space="preserve">. The successful candidate </w:t>
      </w:r>
      <w:r w:rsidRPr="00171422">
        <w:rPr>
          <w:rFonts w:asciiTheme="minorHAnsi" w:hAnsiTheme="minorHAnsi" w:cstheme="minorHAnsi"/>
          <w:color w:val="000000"/>
          <w:szCs w:val="24"/>
        </w:rPr>
        <w:t xml:space="preserve">will </w:t>
      </w:r>
      <w:r w:rsidR="009F7359">
        <w:rPr>
          <w:rFonts w:asciiTheme="minorHAnsi" w:hAnsiTheme="minorHAnsi" w:cstheme="minorHAnsi"/>
          <w:color w:val="000000"/>
          <w:szCs w:val="24"/>
        </w:rPr>
        <w:t xml:space="preserve">also </w:t>
      </w:r>
      <w:r w:rsidRPr="00171422">
        <w:rPr>
          <w:rFonts w:asciiTheme="minorHAnsi" w:hAnsiTheme="minorHAnsi" w:cstheme="minorHAnsi"/>
          <w:color w:val="000000"/>
          <w:szCs w:val="24"/>
        </w:rPr>
        <w:t>contribute to the training</w:t>
      </w:r>
      <w:r w:rsidR="003467AA">
        <w:rPr>
          <w:rFonts w:asciiTheme="minorHAnsi" w:hAnsiTheme="minorHAnsi" w:cstheme="minorHAnsi"/>
          <w:color w:val="000000"/>
          <w:szCs w:val="24"/>
        </w:rPr>
        <w:t xml:space="preserve"> of pre</w:t>
      </w:r>
      <w:r w:rsidR="009F7359">
        <w:rPr>
          <w:rFonts w:asciiTheme="minorHAnsi" w:hAnsiTheme="minorHAnsi" w:cstheme="minorHAnsi"/>
          <w:color w:val="000000"/>
          <w:szCs w:val="24"/>
        </w:rPr>
        <w:t>-</w:t>
      </w:r>
      <w:r w:rsidR="003467AA">
        <w:rPr>
          <w:rFonts w:asciiTheme="minorHAnsi" w:hAnsiTheme="minorHAnsi" w:cstheme="minorHAnsi"/>
          <w:color w:val="000000"/>
          <w:szCs w:val="24"/>
        </w:rPr>
        <w:t xml:space="preserve">CCT Trainees. </w:t>
      </w:r>
    </w:p>
    <w:p w:rsidR="008C4076" w:rsidRPr="00171422" w:rsidRDefault="009F7359">
      <w:pPr>
        <w:rPr>
          <w:rFonts w:asciiTheme="minorHAnsi" w:hAnsiTheme="minorHAnsi" w:cstheme="minorHAnsi"/>
          <w:color w:val="000000"/>
          <w:szCs w:val="24"/>
        </w:rPr>
      </w:pPr>
      <w:r w:rsidRPr="009F7359">
        <w:rPr>
          <w:rFonts w:cs="Calibri"/>
          <w:color w:val="000000"/>
          <w:szCs w:val="24"/>
        </w:rPr>
        <w:t>The post</w:t>
      </w:r>
      <w:r>
        <w:rPr>
          <w:rFonts w:cs="Calibri"/>
          <w:color w:val="000000"/>
          <w:szCs w:val="24"/>
        </w:rPr>
        <w:t>-holder</w:t>
      </w:r>
      <w:r w:rsidRPr="009F7359">
        <w:rPr>
          <w:rFonts w:cs="Calibri"/>
          <w:color w:val="000000"/>
          <w:szCs w:val="24"/>
        </w:rPr>
        <w:t xml:space="preserve"> will be supervised by the lead neuro-oncology consultant and the neuro-oncology consultants.</w:t>
      </w:r>
    </w:p>
    <w:p w:rsidR="009F7359" w:rsidRDefault="009F7359" w:rsidP="009F735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 successful candidate would participate in the 16-person rota (2-resident on call).</w:t>
      </w:r>
    </w:p>
    <w:p w:rsidR="009F7359" w:rsidRDefault="009F7359" w:rsidP="009F735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9F7359" w:rsidRDefault="009F7359" w:rsidP="009F735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 would encourage academic interest during their time within the department.</w:t>
      </w:r>
    </w:p>
    <w:p w:rsidR="00AE0620" w:rsidRDefault="00AE0620">
      <w:pPr>
        <w:rPr>
          <w:color w:val="000000"/>
          <w:sz w:val="24"/>
          <w:szCs w:val="27"/>
        </w:rPr>
      </w:pPr>
    </w:p>
    <w:p w:rsidR="009F7359" w:rsidRPr="009F7359" w:rsidRDefault="009F7359" w:rsidP="009F7359">
      <w:pPr>
        <w:pStyle w:val="NoSpacing"/>
        <w:rPr>
          <w:b/>
        </w:rPr>
      </w:pPr>
      <w:r w:rsidRPr="009F7359">
        <w:rPr>
          <w:b/>
        </w:rPr>
        <w:t xml:space="preserve">Informal contacts: </w:t>
      </w:r>
    </w:p>
    <w:p w:rsidR="009F7359" w:rsidRPr="009F7359" w:rsidRDefault="009F7359" w:rsidP="009F7359">
      <w:pPr>
        <w:pStyle w:val="NoSpacing"/>
        <w:rPr>
          <w:b/>
        </w:rPr>
      </w:pPr>
      <w:r w:rsidRPr="009F7359">
        <w:rPr>
          <w:b/>
        </w:rPr>
        <w:t xml:space="preserve">Mr Athanasios </w:t>
      </w:r>
      <w:proofErr w:type="spellStart"/>
      <w:r w:rsidRPr="009F7359">
        <w:rPr>
          <w:b/>
        </w:rPr>
        <w:t>Grivas</w:t>
      </w:r>
      <w:proofErr w:type="spellEnd"/>
      <w:r w:rsidRPr="009F7359">
        <w:rPr>
          <w:b/>
        </w:rPr>
        <w:t xml:space="preserve">, Consultant Neurosurgeon </w:t>
      </w:r>
    </w:p>
    <w:p w:rsidR="009F7359" w:rsidRPr="009F7359" w:rsidRDefault="009F7359" w:rsidP="009F7359">
      <w:pPr>
        <w:pStyle w:val="NoSpacing"/>
        <w:rPr>
          <w:b/>
          <w:color w:val="000000"/>
          <w:sz w:val="24"/>
          <w:szCs w:val="27"/>
        </w:rPr>
      </w:pPr>
      <w:r w:rsidRPr="009F7359">
        <w:rPr>
          <w:rFonts w:cs="Calibri"/>
          <w:b/>
          <w:color w:val="000000"/>
          <w:shd w:val="clear" w:color="auto" w:fill="FFFFFF"/>
        </w:rPr>
        <w:t>Athanasios.Grivas@ggc.scot.nhs.uk</w:t>
      </w:r>
    </w:p>
    <w:p w:rsidR="00AE0620" w:rsidRDefault="00AE0620">
      <w:pPr>
        <w:rPr>
          <w:color w:val="000000"/>
          <w:sz w:val="27"/>
          <w:szCs w:val="27"/>
        </w:rPr>
      </w:pPr>
    </w:p>
    <w:p w:rsidR="00AE0620" w:rsidRDefault="00AE0620"/>
    <w:sectPr w:rsidR="00AE0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E"/>
    <w:rsid w:val="00171422"/>
    <w:rsid w:val="00281A77"/>
    <w:rsid w:val="003467AA"/>
    <w:rsid w:val="005C09EE"/>
    <w:rsid w:val="008C4076"/>
    <w:rsid w:val="009F7359"/>
    <w:rsid w:val="00A174BE"/>
    <w:rsid w:val="00AE0620"/>
    <w:rsid w:val="00E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1534-4833-41F0-9C07-2904E67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1voruwixy">
    <w:name w:val="mark1voruwixy"/>
    <w:rsid w:val="00E626AD"/>
  </w:style>
  <w:style w:type="paragraph" w:styleId="NoSpacing">
    <w:name w:val="No Spacing"/>
    <w:uiPriority w:val="1"/>
    <w:qFormat/>
    <w:rsid w:val="0017142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F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Grivas, Athanasios</dc:creator>
  <cp:keywords/>
  <dc:description/>
  <cp:lastModifiedBy>Atkinson, Sam</cp:lastModifiedBy>
  <cp:revision>4</cp:revision>
  <dcterms:created xsi:type="dcterms:W3CDTF">2022-11-09T13:47:00Z</dcterms:created>
  <dcterms:modified xsi:type="dcterms:W3CDTF">2022-11-18T12:42:00Z</dcterms:modified>
</cp:coreProperties>
</file>