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2CE29851" w14:textId="77777777" w:rsidR="001233CF" w:rsidRPr="00A25785" w:rsidRDefault="001233CF" w:rsidP="001233CF">
      <w:pPr>
        <w:jc w:val="right"/>
      </w:pPr>
      <w:r w:rsidRPr="0005603C">
        <w:rPr>
          <w:noProof/>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p w14:paraId="366539C4" w14:textId="286D4716" w:rsidR="001233CF" w:rsidRPr="001220FA" w:rsidRDefault="001233CF" w:rsidP="001220FA">
      <w:pPr>
        <w:jc w:val="center"/>
        <w:rPr>
          <w:rFonts w:ascii="Arial" w:hAnsi="Arial" w:cs="Arial"/>
          <w:b/>
          <w:sz w:val="24"/>
          <w:szCs w:val="24"/>
        </w:rPr>
      </w:pPr>
      <w:r w:rsidRPr="001220FA">
        <w:rPr>
          <w:rFonts w:ascii="Arial" w:hAnsi="Arial" w:cs="Arial"/>
          <w:b/>
          <w:bCs/>
          <w:sz w:val="24"/>
          <w:szCs w:val="24"/>
        </w:rPr>
        <w:t xml:space="preserve">JOB DESCRIPTION </w:t>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10C0D60A"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2F246966"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0EE6DF86" w14:textId="77777777" w:rsidTr="004A6678">
              <w:tc>
                <w:tcPr>
                  <w:tcW w:w="3293" w:type="dxa"/>
                </w:tcPr>
                <w:p w14:paraId="49B737E0" w14:textId="77777777" w:rsidR="004A6678" w:rsidRPr="004A6678" w:rsidRDefault="004A6678" w:rsidP="004A6678">
                  <w:pPr>
                    <w:pStyle w:val="BodyText"/>
                    <w:spacing w:after="0"/>
                    <w:rPr>
                      <w:rFonts w:ascii="Arial" w:hAnsi="Arial" w:cs="Arial"/>
                      <w:sz w:val="22"/>
                      <w:szCs w:val="20"/>
                    </w:rPr>
                  </w:pPr>
                </w:p>
              </w:tc>
              <w:tc>
                <w:tcPr>
                  <w:tcW w:w="6800" w:type="dxa"/>
                </w:tcPr>
                <w:p w14:paraId="14E777AD" w14:textId="77777777" w:rsidR="004A6678" w:rsidRDefault="004A6678" w:rsidP="005F37CC">
                  <w:pPr>
                    <w:pStyle w:val="BodyText"/>
                    <w:spacing w:after="0"/>
                    <w:rPr>
                      <w:rFonts w:ascii="Arial" w:hAnsi="Arial" w:cs="Arial"/>
                      <w:szCs w:val="22"/>
                    </w:rPr>
                  </w:pPr>
                </w:p>
              </w:tc>
            </w:tr>
            <w:tr w:rsidR="004A6678" w14:paraId="64002BC4" w14:textId="77777777" w:rsidTr="004A6678">
              <w:tc>
                <w:tcPr>
                  <w:tcW w:w="3293" w:type="dxa"/>
                </w:tcPr>
                <w:p w14:paraId="6C51F22B" w14:textId="77777777" w:rsidR="004A6678" w:rsidRPr="004A6678" w:rsidRDefault="004A6678" w:rsidP="004A6678">
                  <w:pPr>
                    <w:pStyle w:val="BodyText"/>
                    <w:spacing w:after="0"/>
                    <w:rPr>
                      <w:rFonts w:ascii="Arial" w:hAnsi="Arial" w:cs="Arial"/>
                      <w:sz w:val="22"/>
                      <w:szCs w:val="20"/>
                    </w:rPr>
                  </w:pPr>
                  <w:r w:rsidRPr="004A6678">
                    <w:rPr>
                      <w:rFonts w:ascii="Arial" w:hAnsi="Arial" w:cs="Arial"/>
                      <w:sz w:val="22"/>
                      <w:szCs w:val="20"/>
                    </w:rPr>
                    <w:t>Job Title:</w:t>
                  </w:r>
                </w:p>
                <w:p w14:paraId="07A2EE8F" w14:textId="77777777" w:rsidR="004A6678" w:rsidRDefault="004A6678" w:rsidP="005F37CC">
                  <w:pPr>
                    <w:pStyle w:val="BodyText"/>
                    <w:spacing w:after="0"/>
                    <w:rPr>
                      <w:rFonts w:ascii="Arial" w:hAnsi="Arial" w:cs="Arial"/>
                      <w:szCs w:val="22"/>
                    </w:rPr>
                  </w:pPr>
                </w:p>
              </w:tc>
              <w:tc>
                <w:tcPr>
                  <w:tcW w:w="6800" w:type="dxa"/>
                </w:tcPr>
                <w:p w14:paraId="10A6A477" w14:textId="4B1AE0D3" w:rsidR="004A6678" w:rsidRDefault="001220FA" w:rsidP="005F37CC">
                  <w:pPr>
                    <w:pStyle w:val="BodyText"/>
                    <w:spacing w:after="0"/>
                    <w:rPr>
                      <w:rFonts w:ascii="Arial" w:hAnsi="Arial" w:cs="Arial"/>
                      <w:szCs w:val="22"/>
                    </w:rPr>
                  </w:pPr>
                  <w:r w:rsidRPr="001220FA">
                    <w:rPr>
                      <w:rFonts w:ascii="Arial" w:hAnsi="Arial" w:cs="Arial"/>
                      <w:sz w:val="22"/>
                      <w:szCs w:val="28"/>
                    </w:rPr>
                    <w:t>Secretary/Administrator – band 3</w:t>
                  </w:r>
                </w:p>
              </w:tc>
            </w:tr>
            <w:tr w:rsidR="004A6678" w14:paraId="1CB52C0B" w14:textId="77777777" w:rsidTr="004A6678">
              <w:tc>
                <w:tcPr>
                  <w:tcW w:w="3293" w:type="dxa"/>
                </w:tcPr>
                <w:p w14:paraId="6CC18DE2" w14:textId="0FD2A479" w:rsidR="004A6678" w:rsidRPr="00723261" w:rsidRDefault="004A6678" w:rsidP="004A6678">
                  <w:pPr>
                    <w:jc w:val="both"/>
                    <w:rPr>
                      <w:rFonts w:ascii="Arial" w:hAnsi="Arial" w:cs="Arial"/>
                      <w:szCs w:val="22"/>
                    </w:rPr>
                  </w:pPr>
                  <w:r w:rsidRPr="00723261">
                    <w:rPr>
                      <w:rFonts w:ascii="Arial" w:hAnsi="Arial" w:cs="Arial"/>
                      <w:szCs w:val="22"/>
                    </w:rPr>
                    <w:t>Responsible to:</w:t>
                  </w:r>
                </w:p>
                <w:p w14:paraId="759BE36E" w14:textId="77777777" w:rsidR="004A6678" w:rsidRDefault="004A6678" w:rsidP="005F37CC">
                  <w:pPr>
                    <w:pStyle w:val="BodyText"/>
                    <w:spacing w:after="0"/>
                    <w:rPr>
                      <w:rFonts w:ascii="Arial" w:hAnsi="Arial" w:cs="Arial"/>
                      <w:szCs w:val="22"/>
                    </w:rPr>
                  </w:pPr>
                </w:p>
              </w:tc>
              <w:tc>
                <w:tcPr>
                  <w:tcW w:w="6800" w:type="dxa"/>
                </w:tcPr>
                <w:p w14:paraId="7870DC02" w14:textId="177C58C6" w:rsidR="004A6678" w:rsidRDefault="003A68D8" w:rsidP="005F37CC">
                  <w:pPr>
                    <w:pStyle w:val="BodyText"/>
                    <w:spacing w:after="0"/>
                    <w:rPr>
                      <w:rFonts w:ascii="Arial" w:hAnsi="Arial" w:cs="Arial"/>
                      <w:szCs w:val="22"/>
                    </w:rPr>
                  </w:pPr>
                  <w:r>
                    <w:rPr>
                      <w:rFonts w:ascii="Arial" w:hAnsi="Arial" w:cs="Arial"/>
                      <w:szCs w:val="22"/>
                    </w:rPr>
                    <w:t>Administrative Team Lead</w:t>
                  </w:r>
                </w:p>
              </w:tc>
            </w:tr>
            <w:tr w:rsidR="004A6678" w14:paraId="455BCF6A" w14:textId="77777777" w:rsidTr="004A6678">
              <w:tc>
                <w:tcPr>
                  <w:tcW w:w="3293" w:type="dxa"/>
                </w:tcPr>
                <w:p w14:paraId="678C320D" w14:textId="77777777" w:rsidR="004A6678" w:rsidRPr="00723261" w:rsidRDefault="004A6678" w:rsidP="004A6678">
                  <w:pPr>
                    <w:jc w:val="both"/>
                    <w:rPr>
                      <w:rFonts w:ascii="Arial" w:hAnsi="Arial" w:cs="Arial"/>
                      <w:szCs w:val="22"/>
                    </w:rPr>
                  </w:pPr>
                  <w:r w:rsidRPr="00723261">
                    <w:rPr>
                      <w:rFonts w:ascii="Arial" w:hAnsi="Arial" w:cs="Arial"/>
                      <w:szCs w:val="22"/>
                    </w:rPr>
                    <w:t>Department(s):</w:t>
                  </w:r>
                </w:p>
                <w:p w14:paraId="6D676A73" w14:textId="77777777" w:rsidR="004A6678" w:rsidRDefault="004A6678" w:rsidP="005F37CC">
                  <w:pPr>
                    <w:pStyle w:val="BodyText"/>
                    <w:spacing w:after="0"/>
                    <w:rPr>
                      <w:rFonts w:ascii="Arial" w:hAnsi="Arial" w:cs="Arial"/>
                      <w:szCs w:val="22"/>
                    </w:rPr>
                  </w:pPr>
                </w:p>
              </w:tc>
              <w:tc>
                <w:tcPr>
                  <w:tcW w:w="6800" w:type="dxa"/>
                </w:tcPr>
                <w:p w14:paraId="336BB06B" w14:textId="6EF33DB1" w:rsidR="004A6678" w:rsidRDefault="00CD3B92" w:rsidP="005F37CC">
                  <w:pPr>
                    <w:pStyle w:val="BodyText"/>
                    <w:spacing w:after="0"/>
                    <w:rPr>
                      <w:rFonts w:ascii="Arial" w:hAnsi="Arial" w:cs="Arial"/>
                      <w:szCs w:val="22"/>
                    </w:rPr>
                  </w:pPr>
                  <w:r>
                    <w:rPr>
                      <w:rFonts w:ascii="Arial" w:hAnsi="Arial" w:cs="Arial"/>
                      <w:szCs w:val="22"/>
                    </w:rPr>
                    <w:t>Nutrition &amp; Dietetic Service</w:t>
                  </w:r>
                </w:p>
              </w:tc>
            </w:tr>
            <w:tr w:rsidR="004A6678" w14:paraId="107AC050" w14:textId="77777777" w:rsidTr="004A6678">
              <w:tc>
                <w:tcPr>
                  <w:tcW w:w="3293" w:type="dxa"/>
                </w:tcPr>
                <w:p w14:paraId="3F6E50F9" w14:textId="77777777" w:rsidR="004A6678" w:rsidRPr="00723261" w:rsidRDefault="004A6678" w:rsidP="004A6678">
                  <w:pPr>
                    <w:jc w:val="both"/>
                    <w:rPr>
                      <w:rFonts w:ascii="Arial" w:hAnsi="Arial" w:cs="Arial"/>
                      <w:szCs w:val="22"/>
                    </w:rPr>
                  </w:pPr>
                  <w:r w:rsidRPr="00723261">
                    <w:rPr>
                      <w:rFonts w:ascii="Arial" w:hAnsi="Arial" w:cs="Arial"/>
                      <w:szCs w:val="22"/>
                    </w:rPr>
                    <w:t>Directorate:</w:t>
                  </w:r>
                </w:p>
                <w:p w14:paraId="6E30E77A" w14:textId="77777777" w:rsidR="004A6678" w:rsidRDefault="004A6678" w:rsidP="005F37CC">
                  <w:pPr>
                    <w:pStyle w:val="BodyText"/>
                    <w:spacing w:after="0"/>
                    <w:rPr>
                      <w:rFonts w:ascii="Arial" w:hAnsi="Arial" w:cs="Arial"/>
                      <w:szCs w:val="22"/>
                    </w:rPr>
                  </w:pPr>
                </w:p>
              </w:tc>
              <w:tc>
                <w:tcPr>
                  <w:tcW w:w="6800" w:type="dxa"/>
                </w:tcPr>
                <w:p w14:paraId="652D2895" w14:textId="7899CF1D" w:rsidR="004A6678" w:rsidRDefault="003A68D8" w:rsidP="005F37CC">
                  <w:pPr>
                    <w:pStyle w:val="BodyText"/>
                    <w:spacing w:after="0"/>
                    <w:rPr>
                      <w:rFonts w:ascii="Arial" w:hAnsi="Arial" w:cs="Arial"/>
                      <w:szCs w:val="22"/>
                    </w:rPr>
                  </w:pPr>
                  <w:r>
                    <w:rPr>
                      <w:rFonts w:ascii="Arial" w:hAnsi="Arial" w:cs="Arial"/>
                      <w:szCs w:val="22"/>
                    </w:rPr>
                    <w:t>Allied Health Professional (AHP)</w:t>
                  </w:r>
                </w:p>
              </w:tc>
            </w:tr>
            <w:tr w:rsidR="004A6678" w14:paraId="6947C56C" w14:textId="77777777" w:rsidTr="004A6678">
              <w:tc>
                <w:tcPr>
                  <w:tcW w:w="3293" w:type="dxa"/>
                </w:tcPr>
                <w:p w14:paraId="5E5C9A38" w14:textId="77777777" w:rsidR="004A6678" w:rsidRPr="00723261" w:rsidRDefault="004A6678" w:rsidP="004A6678">
                  <w:pPr>
                    <w:jc w:val="both"/>
                    <w:rPr>
                      <w:rFonts w:ascii="Arial" w:hAnsi="Arial" w:cs="Arial"/>
                      <w:szCs w:val="22"/>
                    </w:rPr>
                  </w:pPr>
                  <w:r w:rsidRPr="00723261">
                    <w:rPr>
                      <w:rFonts w:ascii="Arial" w:hAnsi="Arial" w:cs="Arial"/>
                      <w:szCs w:val="22"/>
                    </w:rPr>
                    <w:t>Operating Division:</w:t>
                  </w:r>
                </w:p>
                <w:p w14:paraId="50306AEB" w14:textId="77777777" w:rsidR="004A6678" w:rsidRDefault="004A6678" w:rsidP="005F37CC">
                  <w:pPr>
                    <w:pStyle w:val="BodyText"/>
                    <w:spacing w:after="0"/>
                    <w:rPr>
                      <w:rFonts w:ascii="Arial" w:hAnsi="Arial" w:cs="Arial"/>
                      <w:szCs w:val="22"/>
                    </w:rPr>
                  </w:pPr>
                </w:p>
              </w:tc>
              <w:tc>
                <w:tcPr>
                  <w:tcW w:w="6800" w:type="dxa"/>
                </w:tcPr>
                <w:p w14:paraId="6C829980" w14:textId="4F914090" w:rsidR="004A6678" w:rsidRDefault="003A68D8" w:rsidP="005F37CC">
                  <w:pPr>
                    <w:pStyle w:val="BodyText"/>
                    <w:spacing w:after="0"/>
                    <w:rPr>
                      <w:rFonts w:ascii="Arial" w:hAnsi="Arial" w:cs="Arial"/>
                      <w:szCs w:val="22"/>
                    </w:rPr>
                  </w:pPr>
                  <w:r>
                    <w:rPr>
                      <w:rFonts w:ascii="Arial" w:hAnsi="Arial" w:cs="Arial"/>
                      <w:szCs w:val="22"/>
                    </w:rPr>
                    <w:t xml:space="preserve">Dundee Health and Social Care Partnership </w:t>
                  </w:r>
                </w:p>
              </w:tc>
            </w:tr>
            <w:tr w:rsidR="004A6678" w14:paraId="5B3CB690" w14:textId="77777777" w:rsidTr="004A6678">
              <w:tc>
                <w:tcPr>
                  <w:tcW w:w="3293" w:type="dxa"/>
                </w:tcPr>
                <w:p w14:paraId="74326390" w14:textId="77777777" w:rsidR="004A6678" w:rsidRPr="00723261" w:rsidRDefault="004A6678" w:rsidP="004A6678">
                  <w:pPr>
                    <w:jc w:val="both"/>
                    <w:rPr>
                      <w:rFonts w:ascii="Arial" w:hAnsi="Arial" w:cs="Arial"/>
                      <w:szCs w:val="22"/>
                    </w:rPr>
                  </w:pPr>
                  <w:r w:rsidRPr="00723261">
                    <w:rPr>
                      <w:rFonts w:ascii="Arial" w:hAnsi="Arial" w:cs="Arial"/>
                      <w:szCs w:val="22"/>
                    </w:rPr>
                    <w:t>Job Reference:</w:t>
                  </w:r>
                </w:p>
                <w:p w14:paraId="016DBF3E" w14:textId="77777777" w:rsidR="004A6678" w:rsidRDefault="004A6678" w:rsidP="005F37CC">
                  <w:pPr>
                    <w:pStyle w:val="BodyText"/>
                    <w:spacing w:after="0"/>
                    <w:rPr>
                      <w:rFonts w:ascii="Arial" w:hAnsi="Arial" w:cs="Arial"/>
                      <w:szCs w:val="22"/>
                    </w:rPr>
                  </w:pPr>
                </w:p>
              </w:tc>
              <w:tc>
                <w:tcPr>
                  <w:tcW w:w="6800" w:type="dxa"/>
                </w:tcPr>
                <w:p w14:paraId="6A4E5C6D" w14:textId="348DF171" w:rsidR="004A6678" w:rsidRDefault="0024368D" w:rsidP="005F37CC">
                  <w:pPr>
                    <w:pStyle w:val="BodyText"/>
                    <w:spacing w:after="0"/>
                    <w:rPr>
                      <w:rFonts w:ascii="Arial" w:hAnsi="Arial" w:cs="Arial"/>
                      <w:szCs w:val="22"/>
                    </w:rPr>
                  </w:pPr>
                  <w:r>
                    <w:rPr>
                      <w:rFonts w:ascii="Arial" w:hAnsi="Arial" w:cs="Arial"/>
                      <w:szCs w:val="22"/>
                    </w:rPr>
                    <w:t>GEN-SEC3-01</w:t>
                  </w:r>
                </w:p>
              </w:tc>
            </w:tr>
            <w:tr w:rsidR="004A6678" w14:paraId="671A7775" w14:textId="77777777" w:rsidTr="004A6678">
              <w:tc>
                <w:tcPr>
                  <w:tcW w:w="3293" w:type="dxa"/>
                </w:tcPr>
                <w:p w14:paraId="60A322EA" w14:textId="77777777" w:rsidR="004A6678" w:rsidRPr="00723261" w:rsidRDefault="004A6678" w:rsidP="004A6678">
                  <w:pPr>
                    <w:jc w:val="both"/>
                    <w:rPr>
                      <w:rFonts w:ascii="Arial" w:hAnsi="Arial" w:cs="Arial"/>
                      <w:szCs w:val="22"/>
                    </w:rPr>
                  </w:pPr>
                  <w:r w:rsidRPr="00723261">
                    <w:rPr>
                      <w:rFonts w:ascii="Arial" w:hAnsi="Arial" w:cs="Arial"/>
                      <w:szCs w:val="22"/>
                    </w:rPr>
                    <w:t>No of Job Holders:</w:t>
                  </w:r>
                </w:p>
                <w:p w14:paraId="43348602" w14:textId="77777777" w:rsidR="004A6678" w:rsidRDefault="004A6678" w:rsidP="005F37CC">
                  <w:pPr>
                    <w:pStyle w:val="BodyText"/>
                    <w:spacing w:after="0"/>
                    <w:rPr>
                      <w:rFonts w:ascii="Arial" w:hAnsi="Arial" w:cs="Arial"/>
                      <w:szCs w:val="22"/>
                    </w:rPr>
                  </w:pPr>
                </w:p>
              </w:tc>
              <w:tc>
                <w:tcPr>
                  <w:tcW w:w="6800" w:type="dxa"/>
                </w:tcPr>
                <w:p w14:paraId="5105D072" w14:textId="2C252092" w:rsidR="004A6678" w:rsidRDefault="003A68D8" w:rsidP="005F37CC">
                  <w:pPr>
                    <w:pStyle w:val="BodyText"/>
                    <w:spacing w:after="0"/>
                    <w:rPr>
                      <w:rFonts w:ascii="Arial" w:hAnsi="Arial" w:cs="Arial"/>
                      <w:szCs w:val="22"/>
                    </w:rPr>
                  </w:pPr>
                  <w:r>
                    <w:rPr>
                      <w:rFonts w:ascii="Arial" w:hAnsi="Arial" w:cs="Arial"/>
                      <w:szCs w:val="22"/>
                    </w:rPr>
                    <w:t>16</w:t>
                  </w:r>
                </w:p>
              </w:tc>
            </w:tr>
          </w:tbl>
          <w:p w14:paraId="3E827DE4" w14:textId="77777777" w:rsidR="001233CF" w:rsidRPr="00723261" w:rsidRDefault="001233CF" w:rsidP="004A6678">
            <w:pPr>
              <w:jc w:val="both"/>
              <w:rPr>
                <w:rFonts w:ascii="Arial" w:hAnsi="Arial" w:cs="Arial"/>
                <w:szCs w:val="22"/>
              </w:rPr>
            </w:pPr>
          </w:p>
        </w:tc>
      </w:tr>
      <w:tr w:rsidR="001233CF" w:rsidRPr="00723261" w14:paraId="5A4D535E"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24368D" w:rsidRPr="0024368D" w14:paraId="393FDA7E"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63841C61" w14:textId="77777777" w:rsidR="001233CF" w:rsidRPr="0024368D" w:rsidRDefault="001233CF" w:rsidP="005F37CC">
            <w:pPr>
              <w:jc w:val="both"/>
              <w:rPr>
                <w:rFonts w:ascii="Arial" w:hAnsi="Arial" w:cs="Arial"/>
                <w:b/>
                <w:bCs/>
                <w:szCs w:val="22"/>
              </w:rPr>
            </w:pPr>
          </w:p>
          <w:p w14:paraId="5B421FDA" w14:textId="153D9A3B" w:rsidR="001220FA" w:rsidRPr="0024368D" w:rsidRDefault="001220FA" w:rsidP="004751C6">
            <w:pPr>
              <w:tabs>
                <w:tab w:val="num" w:pos="720"/>
              </w:tabs>
              <w:rPr>
                <w:rFonts w:ascii="Arial" w:hAnsi="Arial" w:cs="Arial"/>
                <w:szCs w:val="22"/>
              </w:rPr>
            </w:pPr>
            <w:r w:rsidRPr="0024368D">
              <w:rPr>
                <w:rFonts w:ascii="Arial" w:hAnsi="Arial" w:cs="Arial"/>
                <w:szCs w:val="22"/>
              </w:rPr>
              <w:t>Have a key role in the provision of comprehensive administrative support within</w:t>
            </w:r>
            <w:r w:rsidR="00C12681" w:rsidRPr="0024368D">
              <w:rPr>
                <w:rFonts w:ascii="Arial" w:hAnsi="Arial" w:cs="Arial"/>
                <w:szCs w:val="22"/>
              </w:rPr>
              <w:t xml:space="preserve"> the service </w:t>
            </w:r>
            <w:r w:rsidRPr="0024368D">
              <w:rPr>
                <w:rFonts w:ascii="Arial" w:hAnsi="Arial" w:cs="Arial"/>
                <w:szCs w:val="22"/>
              </w:rPr>
              <w:t>and facilitate the efficient delivery of services provided.</w:t>
            </w:r>
          </w:p>
          <w:p w14:paraId="3E181B29" w14:textId="77777777" w:rsidR="001220FA" w:rsidRPr="0024368D" w:rsidRDefault="001220FA" w:rsidP="004751C6">
            <w:pPr>
              <w:tabs>
                <w:tab w:val="num" w:pos="720"/>
              </w:tabs>
              <w:rPr>
                <w:rFonts w:ascii="Arial" w:hAnsi="Arial" w:cs="Arial"/>
                <w:szCs w:val="22"/>
              </w:rPr>
            </w:pPr>
          </w:p>
          <w:p w14:paraId="12CCDCDE" w14:textId="706C452D" w:rsidR="001220FA" w:rsidRPr="0024368D" w:rsidRDefault="001220FA" w:rsidP="004751C6">
            <w:pPr>
              <w:tabs>
                <w:tab w:val="num" w:pos="720"/>
              </w:tabs>
              <w:rPr>
                <w:rFonts w:ascii="Arial" w:hAnsi="Arial" w:cs="Arial"/>
                <w:szCs w:val="22"/>
              </w:rPr>
            </w:pPr>
            <w:r w:rsidRPr="0024368D">
              <w:rPr>
                <w:rFonts w:ascii="Arial" w:hAnsi="Arial" w:cs="Arial"/>
                <w:szCs w:val="22"/>
              </w:rPr>
              <w:t xml:space="preserve">Maintain IT systems for service i.e. electronic diaries, </w:t>
            </w:r>
            <w:r w:rsidR="005A6788" w:rsidRPr="0024368D">
              <w:rPr>
                <w:rFonts w:ascii="Arial" w:hAnsi="Arial" w:cs="Arial"/>
                <w:szCs w:val="22"/>
              </w:rPr>
              <w:t>TrakCare</w:t>
            </w:r>
            <w:r w:rsidRPr="0024368D">
              <w:rPr>
                <w:rFonts w:ascii="Arial" w:hAnsi="Arial" w:cs="Arial"/>
                <w:szCs w:val="22"/>
              </w:rPr>
              <w:t xml:space="preserve"> Superuser, etc.</w:t>
            </w:r>
          </w:p>
          <w:p w14:paraId="7657432E" w14:textId="77777777" w:rsidR="001220FA" w:rsidRPr="0024368D" w:rsidRDefault="001220FA" w:rsidP="004751C6">
            <w:pPr>
              <w:tabs>
                <w:tab w:val="num" w:pos="720"/>
              </w:tabs>
              <w:rPr>
                <w:rFonts w:ascii="Arial" w:hAnsi="Arial" w:cs="Arial"/>
                <w:szCs w:val="22"/>
              </w:rPr>
            </w:pPr>
          </w:p>
          <w:p w14:paraId="5841EEFD" w14:textId="787E0897" w:rsidR="001220FA" w:rsidRPr="0024368D" w:rsidRDefault="001220FA" w:rsidP="004751C6">
            <w:pPr>
              <w:tabs>
                <w:tab w:val="num" w:pos="720"/>
              </w:tabs>
              <w:rPr>
                <w:rFonts w:ascii="Arial" w:hAnsi="Arial" w:cs="Arial"/>
                <w:szCs w:val="22"/>
              </w:rPr>
            </w:pPr>
            <w:r w:rsidRPr="0024368D">
              <w:rPr>
                <w:rFonts w:ascii="Arial" w:hAnsi="Arial" w:cs="Arial"/>
                <w:szCs w:val="22"/>
              </w:rPr>
              <w:t xml:space="preserve">Support </w:t>
            </w:r>
            <w:r w:rsidR="005A6788" w:rsidRPr="0024368D">
              <w:rPr>
                <w:rFonts w:ascii="Arial" w:hAnsi="Arial" w:cs="Arial"/>
                <w:szCs w:val="22"/>
              </w:rPr>
              <w:t xml:space="preserve">The Nutrition and Dietetic Service </w:t>
            </w:r>
            <w:r w:rsidRPr="0024368D">
              <w:rPr>
                <w:rFonts w:ascii="Arial" w:hAnsi="Arial" w:cs="Arial"/>
                <w:szCs w:val="22"/>
              </w:rPr>
              <w:t xml:space="preserve">in the use of IT systems e.g. digital dictation, </w:t>
            </w:r>
            <w:r w:rsidR="005A6788" w:rsidRPr="0024368D">
              <w:rPr>
                <w:rFonts w:ascii="Arial" w:hAnsi="Arial" w:cs="Arial"/>
                <w:szCs w:val="22"/>
              </w:rPr>
              <w:t>TrakCare</w:t>
            </w:r>
            <w:r w:rsidRPr="0024368D">
              <w:rPr>
                <w:rFonts w:ascii="Arial" w:hAnsi="Arial" w:cs="Arial"/>
                <w:szCs w:val="22"/>
              </w:rPr>
              <w:t xml:space="preserve">, </w:t>
            </w:r>
            <w:r w:rsidR="005A6788" w:rsidRPr="0024368D">
              <w:rPr>
                <w:rFonts w:ascii="Arial" w:hAnsi="Arial" w:cs="Arial"/>
                <w:szCs w:val="22"/>
              </w:rPr>
              <w:t xml:space="preserve">EPR, </w:t>
            </w:r>
            <w:r w:rsidRPr="0024368D">
              <w:rPr>
                <w:rFonts w:ascii="Arial" w:hAnsi="Arial" w:cs="Arial"/>
                <w:szCs w:val="22"/>
              </w:rPr>
              <w:t>PECOS, SSTS.</w:t>
            </w:r>
          </w:p>
          <w:p w14:paraId="36AA0F72" w14:textId="77777777" w:rsidR="001220FA" w:rsidRPr="0024368D" w:rsidRDefault="001220FA" w:rsidP="004751C6">
            <w:pPr>
              <w:tabs>
                <w:tab w:val="num" w:pos="720"/>
              </w:tabs>
              <w:rPr>
                <w:rFonts w:ascii="Arial" w:hAnsi="Arial" w:cs="Arial"/>
                <w:szCs w:val="22"/>
              </w:rPr>
            </w:pPr>
          </w:p>
          <w:p w14:paraId="747A3E8B" w14:textId="45C3CA3E" w:rsidR="001220FA" w:rsidRPr="0024368D" w:rsidRDefault="001220FA" w:rsidP="004751C6">
            <w:pPr>
              <w:tabs>
                <w:tab w:val="num" w:pos="720"/>
              </w:tabs>
              <w:rPr>
                <w:rFonts w:ascii="Arial" w:hAnsi="Arial" w:cs="Arial"/>
                <w:szCs w:val="22"/>
              </w:rPr>
            </w:pPr>
            <w:r w:rsidRPr="0024368D">
              <w:rPr>
                <w:rFonts w:ascii="Arial" w:hAnsi="Arial" w:cs="Arial"/>
                <w:szCs w:val="22"/>
              </w:rPr>
              <w:t>Link and communicate effectively with Partner Organisations, other NHS Departments, Senior Managers, GP’s and external agencies throughout Tayside as required.</w:t>
            </w:r>
          </w:p>
          <w:p w14:paraId="0FC14C86" w14:textId="77777777" w:rsidR="001220FA" w:rsidRPr="0024368D" w:rsidRDefault="001220FA" w:rsidP="001220FA">
            <w:pPr>
              <w:tabs>
                <w:tab w:val="num" w:pos="720"/>
              </w:tabs>
              <w:jc w:val="both"/>
              <w:rPr>
                <w:rFonts w:ascii="Arial" w:hAnsi="Arial" w:cs="Arial"/>
                <w:szCs w:val="22"/>
              </w:rPr>
            </w:pPr>
          </w:p>
          <w:p w14:paraId="35B4E524" w14:textId="7A66A489" w:rsidR="001233CF" w:rsidRPr="0024368D" w:rsidRDefault="001220FA" w:rsidP="001220FA">
            <w:pPr>
              <w:tabs>
                <w:tab w:val="num" w:pos="720"/>
              </w:tabs>
              <w:jc w:val="both"/>
              <w:rPr>
                <w:rFonts w:ascii="Arial" w:hAnsi="Arial" w:cs="Arial"/>
                <w:b/>
                <w:bCs/>
                <w:sz w:val="24"/>
                <w:szCs w:val="24"/>
              </w:rPr>
            </w:pPr>
            <w:r w:rsidRPr="0024368D">
              <w:rPr>
                <w:rFonts w:ascii="Arial" w:hAnsi="Arial" w:cs="Arial"/>
                <w:szCs w:val="22"/>
              </w:rPr>
              <w:t>To have the ability to work on own initiative and make decisions where appropriate.</w:t>
            </w:r>
          </w:p>
          <w:p w14:paraId="77C770D0" w14:textId="77777777" w:rsidR="001233CF" w:rsidRPr="0024368D" w:rsidRDefault="001233CF" w:rsidP="005F37CC">
            <w:pPr>
              <w:jc w:val="both"/>
              <w:rPr>
                <w:rFonts w:ascii="Arial" w:hAnsi="Arial" w:cs="Arial"/>
                <w:b/>
                <w:bCs/>
                <w:szCs w:val="22"/>
              </w:rPr>
            </w:pPr>
          </w:p>
        </w:tc>
      </w:tr>
      <w:tr w:rsidR="001233CF" w:rsidRPr="00723261" w14:paraId="66CC855D"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1ADE239"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t>3. DIMENSIONS</w:t>
            </w:r>
          </w:p>
        </w:tc>
      </w:tr>
      <w:tr w:rsidR="005A6788" w:rsidRPr="00723261" w14:paraId="248D96CA" w14:textId="77777777" w:rsidTr="0024368D">
        <w:tblPrEx>
          <w:tblBorders>
            <w:insideH w:val="single" w:sz="4" w:space="0" w:color="auto"/>
            <w:insideV w:val="single" w:sz="4" w:space="0" w:color="auto"/>
          </w:tblBorders>
        </w:tblPrEx>
        <w:trPr>
          <w:trHeight w:val="416"/>
        </w:trPr>
        <w:tc>
          <w:tcPr>
            <w:tcW w:w="10319" w:type="dxa"/>
            <w:gridSpan w:val="2"/>
            <w:tcBorders>
              <w:top w:val="single" w:sz="4" w:space="0" w:color="auto"/>
              <w:left w:val="single" w:sz="4" w:space="0" w:color="auto"/>
              <w:bottom w:val="single" w:sz="4" w:space="0" w:color="auto"/>
              <w:right w:val="single" w:sz="4" w:space="0" w:color="auto"/>
            </w:tcBorders>
          </w:tcPr>
          <w:p w14:paraId="63643383" w14:textId="77777777" w:rsidR="005A6788" w:rsidRDefault="005A6788" w:rsidP="005A6788">
            <w:pPr>
              <w:rPr>
                <w:rFonts w:ascii="Arial" w:hAnsi="Arial" w:cs="Arial"/>
                <w:i/>
                <w:iCs/>
                <w:szCs w:val="22"/>
              </w:rPr>
            </w:pPr>
            <w:r>
              <w:rPr>
                <w:rFonts w:ascii="Arial" w:hAnsi="Arial" w:cs="Arial"/>
              </w:rPr>
              <w:t>Your performance must comply with the national “Mandatory Induction Standards for Healthcare Support Workers 2009” and with the Code of Conduct for Healthcare Support Workers.</w:t>
            </w:r>
          </w:p>
          <w:p w14:paraId="1433234C" w14:textId="1E16402C" w:rsidR="00F93E0B" w:rsidRDefault="00F93E0B" w:rsidP="005A6788">
            <w:pPr>
              <w:rPr>
                <w:rFonts w:ascii="Arial" w:hAnsi="Arial" w:cs="Arial"/>
                <w:iCs/>
                <w:szCs w:val="22"/>
              </w:rPr>
            </w:pPr>
          </w:p>
          <w:p w14:paraId="43DB93D0" w14:textId="0A27D7B3" w:rsidR="00F93E0B" w:rsidRPr="0024368D" w:rsidRDefault="00F93E0B" w:rsidP="00F93E0B">
            <w:pPr>
              <w:rPr>
                <w:rFonts w:ascii="Arial" w:hAnsi="Arial" w:cs="Arial"/>
                <w:szCs w:val="22"/>
              </w:rPr>
            </w:pPr>
            <w:r w:rsidRPr="0024368D">
              <w:rPr>
                <w:rFonts w:ascii="Arial" w:hAnsi="Arial" w:cs="Arial"/>
                <w:szCs w:val="22"/>
              </w:rPr>
              <w:t>The post holder will have a designated base but could work with clinical teams in any of the following service areas, outpatients, inpatients, and community. The post holder could work within a variety of designated NHS sites.</w:t>
            </w:r>
          </w:p>
          <w:p w14:paraId="56BC151A" w14:textId="77777777" w:rsidR="00F93E0B" w:rsidRPr="00F93E0B" w:rsidRDefault="00F93E0B" w:rsidP="00F93E0B">
            <w:pPr>
              <w:rPr>
                <w:rFonts w:ascii="Arial" w:hAnsi="Arial" w:cs="Arial"/>
                <w:iCs/>
                <w:szCs w:val="22"/>
              </w:rPr>
            </w:pPr>
          </w:p>
          <w:p w14:paraId="549517E8" w14:textId="02F2ADD2" w:rsidR="00F93E0B" w:rsidRPr="0024368D" w:rsidRDefault="00F93E0B" w:rsidP="00F93E0B">
            <w:pPr>
              <w:rPr>
                <w:rFonts w:ascii="Arial" w:hAnsi="Arial" w:cs="Arial"/>
                <w:szCs w:val="22"/>
              </w:rPr>
            </w:pPr>
            <w:r w:rsidRPr="0024368D">
              <w:rPr>
                <w:rFonts w:ascii="Arial" w:hAnsi="Arial" w:cs="Arial"/>
                <w:szCs w:val="22"/>
              </w:rPr>
              <w:t>Staff responsibility –</w:t>
            </w:r>
          </w:p>
          <w:p w14:paraId="59C27072" w14:textId="5E5F03D1" w:rsidR="00F93E0B" w:rsidRPr="0024368D" w:rsidRDefault="00F93E0B" w:rsidP="00F93E0B">
            <w:pPr>
              <w:rPr>
                <w:rFonts w:ascii="Arial" w:hAnsi="Arial" w:cs="Arial"/>
                <w:szCs w:val="22"/>
              </w:rPr>
            </w:pPr>
            <w:r w:rsidRPr="0024368D">
              <w:rPr>
                <w:rFonts w:ascii="Arial" w:hAnsi="Arial" w:cs="Arial"/>
                <w:szCs w:val="22"/>
              </w:rPr>
              <w:t>Whilst the postholder is not responsible for managing an administrative team, they may have to demonstrate their duties to new staff and offer advice and direction to clinical staff.</w:t>
            </w:r>
          </w:p>
          <w:p w14:paraId="3958F47F" w14:textId="77777777" w:rsidR="00F93E0B" w:rsidRPr="00F93E0B" w:rsidRDefault="00F93E0B" w:rsidP="00F93E0B">
            <w:pPr>
              <w:rPr>
                <w:rFonts w:ascii="Arial" w:hAnsi="Arial" w:cs="Arial"/>
                <w:iCs/>
                <w:szCs w:val="22"/>
              </w:rPr>
            </w:pPr>
          </w:p>
          <w:p w14:paraId="1360B61C" w14:textId="705543DE" w:rsidR="00F93E0B" w:rsidRPr="00F93E0B" w:rsidRDefault="00F93E0B" w:rsidP="00F93E0B">
            <w:pPr>
              <w:rPr>
                <w:rFonts w:ascii="Arial" w:hAnsi="Arial" w:cs="Arial"/>
                <w:szCs w:val="22"/>
              </w:rPr>
            </w:pPr>
            <w:r w:rsidRPr="0024368D">
              <w:rPr>
                <w:rFonts w:ascii="Arial" w:hAnsi="Arial" w:cs="Arial"/>
                <w:szCs w:val="22"/>
              </w:rPr>
              <w:t>The post holder is employed within NHS Tayside and there may be a requirement to work flexibly to meet service demands following relevant HR policies.</w:t>
            </w:r>
          </w:p>
          <w:p w14:paraId="5F4CE8D8" w14:textId="4508F52A" w:rsidR="005A6788" w:rsidRPr="00723261" w:rsidRDefault="005A6788" w:rsidP="005A6788">
            <w:pPr>
              <w:jc w:val="both"/>
              <w:rPr>
                <w:rFonts w:ascii="Arial" w:hAnsi="Arial" w:cs="Arial"/>
                <w:szCs w:val="22"/>
              </w:rPr>
            </w:pPr>
          </w:p>
        </w:tc>
      </w:tr>
      <w:tr w:rsidR="005A6788" w:rsidRPr="00723261" w14:paraId="011DB51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77777777" w:rsidR="005A6788" w:rsidRPr="00723261" w:rsidRDefault="005A6788" w:rsidP="005A6788">
            <w:pPr>
              <w:pStyle w:val="Heading3"/>
              <w:spacing w:before="120" w:after="120"/>
              <w:rPr>
                <w:sz w:val="22"/>
                <w:szCs w:val="22"/>
              </w:rPr>
            </w:pPr>
            <w:r w:rsidRPr="00723261">
              <w:rPr>
                <w:sz w:val="22"/>
                <w:szCs w:val="22"/>
              </w:rPr>
              <w:lastRenderedPageBreak/>
              <w:t>4.  ORGANISATIONAL POSITION</w:t>
            </w:r>
          </w:p>
        </w:tc>
      </w:tr>
      <w:tr w:rsidR="005A6788" w:rsidRPr="00723261" w14:paraId="44563AE5"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3B5F2780" w14:textId="67B53E28" w:rsidR="005A6788" w:rsidRDefault="005A6788" w:rsidP="005A6788">
            <w:pPr>
              <w:pStyle w:val="BodyText"/>
              <w:tabs>
                <w:tab w:val="left" w:pos="0"/>
              </w:tabs>
              <w:rPr>
                <w:rFonts w:ascii="Arial" w:hAnsi="Arial" w:cs="Arial"/>
                <w:szCs w:val="22"/>
              </w:rPr>
            </w:pPr>
          </w:p>
          <w:p w14:paraId="3AE63B40" w14:textId="77777777" w:rsidR="00D65701" w:rsidRDefault="00D65701" w:rsidP="00D65701">
            <w:pPr>
              <w:jc w:val="both"/>
              <w:rPr>
                <w:rFonts w:ascii="Arial" w:hAnsi="Arial" w:cs="Arial"/>
                <w:szCs w:val="22"/>
              </w:rPr>
            </w:pPr>
          </w:p>
          <w:p w14:paraId="2D7BD18E" w14:textId="6B9390C2" w:rsidR="00D65701" w:rsidRDefault="00D65701" w:rsidP="00D65701">
            <w:pPr>
              <w:ind w:left="360"/>
              <w:jc w:val="both"/>
              <w:rPr>
                <w:rFonts w:ascii="Arial" w:hAnsi="Arial" w:cs="Arial"/>
                <w:szCs w:val="22"/>
              </w:rPr>
            </w:pPr>
            <w:r w:rsidRPr="006604E3">
              <w:rPr>
                <w:rFonts w:ascii="Arial" w:hAnsi="Arial" w:cs="Arial"/>
                <w:noProof/>
                <w:szCs w:val="22"/>
                <w:lang w:eastAsia="zh-TW"/>
              </w:rPr>
              <mc:AlternateContent>
                <mc:Choice Requires="wps">
                  <w:drawing>
                    <wp:anchor distT="0" distB="0" distL="114300" distR="114300" simplePos="0" relativeHeight="251671552" behindDoc="0" locked="0" layoutInCell="1" allowOverlap="1" wp14:anchorId="4BDE0C5B" wp14:editId="20BF7260">
                      <wp:simplePos x="0" y="0"/>
                      <wp:positionH relativeFrom="column">
                        <wp:posOffset>2537460</wp:posOffset>
                      </wp:positionH>
                      <wp:positionV relativeFrom="paragraph">
                        <wp:posOffset>145415</wp:posOffset>
                      </wp:positionV>
                      <wp:extent cx="1480185" cy="457200"/>
                      <wp:effectExtent l="0" t="0" r="0" b="0"/>
                      <wp:wrapNone/>
                      <wp:docPr id="4785134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457200"/>
                              </a:xfrm>
                              <a:prstGeom prst="rect">
                                <a:avLst/>
                              </a:prstGeom>
                              <a:solidFill>
                                <a:srgbClr val="FFFFFF"/>
                              </a:solidFill>
                              <a:ln w="9525">
                                <a:solidFill>
                                  <a:srgbClr val="000000"/>
                                </a:solidFill>
                                <a:miter lim="800000"/>
                                <a:headEnd/>
                                <a:tailEnd/>
                              </a:ln>
                            </wps:spPr>
                            <wps:txbx>
                              <w:txbxContent>
                                <w:p w14:paraId="24DDA4D2" w14:textId="77777777" w:rsidR="00D65701" w:rsidRPr="00C232F6" w:rsidRDefault="00D65701" w:rsidP="00D65701">
                                  <w:pPr>
                                    <w:jc w:val="center"/>
                                    <w:rPr>
                                      <w:rFonts w:ascii="Arial" w:hAnsi="Arial" w:cs="Arial"/>
                                      <w:sz w:val="16"/>
                                      <w:szCs w:val="16"/>
                                    </w:rPr>
                                  </w:pPr>
                                </w:p>
                                <w:p w14:paraId="6608C0F6" w14:textId="77777777" w:rsidR="00D65701" w:rsidRPr="006604E3" w:rsidRDefault="00D65701" w:rsidP="00D65701">
                                  <w:pPr>
                                    <w:jc w:val="center"/>
                                    <w:rPr>
                                      <w:rFonts w:ascii="Arial" w:hAnsi="Arial" w:cs="Arial"/>
                                      <w:szCs w:val="22"/>
                                    </w:rPr>
                                  </w:pPr>
                                  <w:r w:rsidRPr="006604E3">
                                    <w:rPr>
                                      <w:rFonts w:ascii="Arial" w:hAnsi="Arial" w:cs="Arial"/>
                                      <w:szCs w:val="22"/>
                                    </w:rPr>
                                    <w:t>Service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DE0C5B" id="_x0000_t202" coordsize="21600,21600" o:spt="202" path="m,l,21600r21600,l21600,xe">
                      <v:stroke joinstyle="miter"/>
                      <v:path gradientshapeok="t" o:connecttype="rect"/>
                    </v:shapetype>
                    <v:shape id="Text Box 10" o:spid="_x0000_s1026" type="#_x0000_t202" style="position:absolute;left:0;text-align:left;margin-left:199.8pt;margin-top:11.45pt;width:116.5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">
                      <v:textbox>
                        <w:txbxContent>
                          <w:p w14:paraId="24DDA4D2" w14:textId="77777777" w:rsidR="00D65701" w:rsidRPr="00C232F6" w:rsidRDefault="00D65701" w:rsidP="00D65701">
                            <w:pPr>
                              <w:jc w:val="center"/>
                              <w:rPr>
                                <w:rFonts w:ascii="Arial" w:hAnsi="Arial" w:cs="Arial"/>
                                <w:sz w:val="16"/>
                                <w:szCs w:val="16"/>
                              </w:rPr>
                            </w:pPr>
                          </w:p>
                          <w:p w14:paraId="6608C0F6" w14:textId="77777777" w:rsidR="00D65701" w:rsidRPr="006604E3" w:rsidRDefault="00D65701" w:rsidP="00D65701">
                            <w:pPr>
                              <w:jc w:val="center"/>
                              <w:rPr>
                                <w:rFonts w:ascii="Arial" w:hAnsi="Arial" w:cs="Arial"/>
                                <w:szCs w:val="22"/>
                              </w:rPr>
                            </w:pPr>
                            <w:r w:rsidRPr="006604E3">
                              <w:rPr>
                                <w:rFonts w:ascii="Arial" w:hAnsi="Arial" w:cs="Arial"/>
                                <w:szCs w:val="22"/>
                              </w:rPr>
                              <w:t>Service Lead</w:t>
                            </w:r>
                          </w:p>
                        </w:txbxContent>
                      </v:textbox>
                    </v:shape>
                  </w:pict>
                </mc:Fallback>
              </mc:AlternateContent>
            </w:r>
          </w:p>
          <w:p w14:paraId="0222FD1F" w14:textId="77777777" w:rsidR="00D65701" w:rsidRDefault="00D65701" w:rsidP="00D65701">
            <w:pPr>
              <w:jc w:val="both"/>
              <w:rPr>
                <w:rFonts w:ascii="Arial" w:hAnsi="Arial" w:cs="Arial"/>
                <w:szCs w:val="22"/>
              </w:rPr>
            </w:pPr>
          </w:p>
          <w:p w14:paraId="13553B26" w14:textId="77777777" w:rsidR="00D65701" w:rsidRDefault="00D65701" w:rsidP="00D65701">
            <w:pPr>
              <w:jc w:val="both"/>
              <w:rPr>
                <w:rFonts w:ascii="Arial" w:hAnsi="Arial" w:cs="Arial"/>
                <w:szCs w:val="22"/>
              </w:rPr>
            </w:pPr>
          </w:p>
          <w:p w14:paraId="47CACCB7" w14:textId="4C9BDDFC" w:rsidR="00D65701" w:rsidRDefault="00D65701" w:rsidP="00D65701">
            <w:pPr>
              <w:jc w:val="both"/>
              <w:rPr>
                <w:rFonts w:ascii="Arial" w:hAnsi="Arial" w:cs="Arial"/>
                <w:szCs w:val="22"/>
              </w:rPr>
            </w:pPr>
            <w:r>
              <w:rPr>
                <w:noProof/>
                <w:szCs w:val="22"/>
                <w:lang w:eastAsia="en-GB"/>
              </w:rPr>
              <mc:AlternateContent>
                <mc:Choice Requires="wps">
                  <w:drawing>
                    <wp:anchor distT="0" distB="0" distL="114300" distR="114300" simplePos="0" relativeHeight="251675648" behindDoc="0" locked="0" layoutInCell="1" allowOverlap="1" wp14:anchorId="208CD65A" wp14:editId="3BABE5CE">
                      <wp:simplePos x="0" y="0"/>
                      <wp:positionH relativeFrom="column">
                        <wp:posOffset>3646170</wp:posOffset>
                      </wp:positionH>
                      <wp:positionV relativeFrom="paragraph">
                        <wp:posOffset>120650</wp:posOffset>
                      </wp:positionV>
                      <wp:extent cx="524510" cy="231140"/>
                      <wp:effectExtent l="0" t="0" r="0" b="0"/>
                      <wp:wrapNone/>
                      <wp:docPr id="15883555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4CF425" id="_x0000_t32" coordsize="21600,21600" o:spt="32" o:oned="t" path="m,l21600,21600e" filled="f">
                      <v:path arrowok="t" fillok="f" o:connecttype="none"/>
                      <o:lock v:ext="edit" shapetype="t"/>
                    </v:shapetype>
                    <v:shape id="Straight Arrow Connector 9" o:spid="_x0000_s1026" type="#_x0000_t32" style="position:absolute;margin-left:287.1pt;margin-top:9.5pt;width:41.3pt;height:1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"/>
                  </w:pict>
                </mc:Fallback>
              </mc:AlternateContent>
            </w:r>
            <w:r>
              <w:rPr>
                <w:noProof/>
                <w:szCs w:val="22"/>
                <w:lang w:eastAsia="en-GB"/>
              </w:rPr>
              <mc:AlternateContent>
                <mc:Choice Requires="wps">
                  <w:drawing>
                    <wp:anchor distT="0" distB="0" distL="114300" distR="114300" simplePos="0" relativeHeight="251673600" behindDoc="0" locked="0" layoutInCell="1" allowOverlap="1" wp14:anchorId="5608059F" wp14:editId="5EA5E5F1">
                      <wp:simplePos x="0" y="0"/>
                      <wp:positionH relativeFrom="column">
                        <wp:posOffset>2099310</wp:posOffset>
                      </wp:positionH>
                      <wp:positionV relativeFrom="paragraph">
                        <wp:posOffset>122555</wp:posOffset>
                      </wp:positionV>
                      <wp:extent cx="676275" cy="269240"/>
                      <wp:effectExtent l="0" t="0" r="0" b="0"/>
                      <wp:wrapNone/>
                      <wp:docPr id="21975219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2692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E90EFF" id="Straight Arrow Connector 8" o:spid="_x0000_s1026" type="#_x0000_t32" style="position:absolute;margin-left:165.3pt;margin-top:9.65pt;width:53.25pt;height:21.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">
                      <v:stroke dashstyle="dash"/>
                    </v:shape>
                  </w:pict>
                </mc:Fallback>
              </mc:AlternateContent>
            </w:r>
          </w:p>
          <w:p w14:paraId="4A1C63E5" w14:textId="77777777" w:rsidR="00D65701" w:rsidRDefault="00D65701" w:rsidP="00D65701">
            <w:pPr>
              <w:jc w:val="both"/>
              <w:rPr>
                <w:rFonts w:ascii="Arial" w:hAnsi="Arial" w:cs="Arial"/>
                <w:szCs w:val="22"/>
              </w:rPr>
            </w:pPr>
          </w:p>
          <w:p w14:paraId="3E3112BF" w14:textId="316D2DA4" w:rsidR="00D65701" w:rsidRDefault="00D65701" w:rsidP="00D65701">
            <w:pPr>
              <w:jc w:val="both"/>
              <w:rPr>
                <w:rFonts w:ascii="Arial" w:hAnsi="Arial" w:cs="Arial"/>
                <w:szCs w:val="22"/>
              </w:rPr>
            </w:pPr>
            <w:r>
              <w:rPr>
                <w:noProof/>
                <w:szCs w:val="22"/>
                <w:lang w:eastAsia="en-GB"/>
              </w:rPr>
              <mc:AlternateContent>
                <mc:Choice Requires="wps">
                  <w:drawing>
                    <wp:anchor distT="0" distB="0" distL="114300" distR="114300" simplePos="0" relativeHeight="251676672" behindDoc="0" locked="0" layoutInCell="1" allowOverlap="1" wp14:anchorId="0CCC972E" wp14:editId="064F75F7">
                      <wp:simplePos x="0" y="0"/>
                      <wp:positionH relativeFrom="column">
                        <wp:posOffset>1565910</wp:posOffset>
                      </wp:positionH>
                      <wp:positionV relativeFrom="paragraph">
                        <wp:posOffset>49530</wp:posOffset>
                      </wp:positionV>
                      <wp:extent cx="1480185" cy="456565"/>
                      <wp:effectExtent l="0" t="0" r="0" b="0"/>
                      <wp:wrapNone/>
                      <wp:docPr id="19962597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456565"/>
                              </a:xfrm>
                              <a:prstGeom prst="rect">
                                <a:avLst/>
                              </a:prstGeom>
                              <a:solidFill>
                                <a:srgbClr val="FFFFFF"/>
                              </a:solidFill>
                              <a:ln w="9525">
                                <a:solidFill>
                                  <a:srgbClr val="000000"/>
                                </a:solidFill>
                                <a:miter lim="800000"/>
                                <a:headEnd/>
                                <a:tailEnd/>
                              </a:ln>
                            </wps:spPr>
                            <wps:txbx>
                              <w:txbxContent>
                                <w:p w14:paraId="33E97004" w14:textId="77777777" w:rsidR="00D65701" w:rsidRDefault="00D65701" w:rsidP="00D65701">
                                  <w:pPr>
                                    <w:jc w:val="center"/>
                                    <w:rPr>
                                      <w:rFonts w:ascii="Arial" w:hAnsi="Arial" w:cs="Arial"/>
                                      <w:szCs w:val="22"/>
                                    </w:rPr>
                                  </w:pPr>
                                  <w:r>
                                    <w:rPr>
                                      <w:rFonts w:ascii="Arial" w:hAnsi="Arial" w:cs="Arial"/>
                                      <w:szCs w:val="22"/>
                                    </w:rPr>
                                    <w:t xml:space="preserve">Administrative </w:t>
                                  </w:r>
                                </w:p>
                                <w:p w14:paraId="1D7B1DC0" w14:textId="77777777" w:rsidR="00D65701" w:rsidRPr="00F22E91" w:rsidRDefault="00D65701" w:rsidP="00D65701">
                                  <w:pPr>
                                    <w:jc w:val="center"/>
                                    <w:rPr>
                                      <w:rFonts w:ascii="Arial" w:hAnsi="Arial" w:cs="Arial"/>
                                      <w:szCs w:val="22"/>
                                    </w:rPr>
                                  </w:pPr>
                                  <w:r>
                                    <w:rPr>
                                      <w:rFonts w:ascii="Arial" w:hAnsi="Arial" w:cs="Arial"/>
                                      <w:szCs w:val="22"/>
                                    </w:rPr>
                                    <w:t>Team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CC972E" id="Text Box 7" o:spid="_x0000_s1027" type="#_x0000_t202" style="position:absolute;left:0;text-align:left;margin-left:123.3pt;margin-top:3.9pt;width:116.55pt;height:3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">
                      <v:textbox>
                        <w:txbxContent>
                          <w:p w14:paraId="33E97004" w14:textId="77777777" w:rsidR="00D65701" w:rsidRDefault="00D65701" w:rsidP="00D65701">
                            <w:pPr>
                              <w:jc w:val="center"/>
                              <w:rPr>
                                <w:rFonts w:ascii="Arial" w:hAnsi="Arial" w:cs="Arial"/>
                                <w:szCs w:val="22"/>
                              </w:rPr>
                            </w:pPr>
                            <w:r>
                              <w:rPr>
                                <w:rFonts w:ascii="Arial" w:hAnsi="Arial" w:cs="Arial"/>
                                <w:szCs w:val="22"/>
                              </w:rPr>
                              <w:t xml:space="preserve">Administrative </w:t>
                            </w:r>
                          </w:p>
                          <w:p w14:paraId="1D7B1DC0" w14:textId="77777777" w:rsidR="00D65701" w:rsidRPr="00F22E91" w:rsidRDefault="00D65701" w:rsidP="00D65701">
                            <w:pPr>
                              <w:jc w:val="center"/>
                              <w:rPr>
                                <w:rFonts w:ascii="Arial" w:hAnsi="Arial" w:cs="Arial"/>
                                <w:szCs w:val="22"/>
                              </w:rPr>
                            </w:pPr>
                            <w:r>
                              <w:rPr>
                                <w:rFonts w:ascii="Arial" w:hAnsi="Arial" w:cs="Arial"/>
                                <w:szCs w:val="22"/>
                              </w:rPr>
                              <w:t>Team Lead</w:t>
                            </w:r>
                          </w:p>
                        </w:txbxContent>
                      </v:textbox>
                    </v:shape>
                  </w:pict>
                </mc:Fallback>
              </mc:AlternateContent>
            </w:r>
            <w:r>
              <w:rPr>
                <w:noProof/>
                <w:szCs w:val="22"/>
                <w:lang w:eastAsia="en-GB"/>
              </w:rPr>
              <mc:AlternateContent>
                <mc:Choice Requires="wps">
                  <w:drawing>
                    <wp:anchor distT="0" distB="0" distL="114300" distR="114300" simplePos="0" relativeHeight="251674624" behindDoc="0" locked="0" layoutInCell="1" allowOverlap="1" wp14:anchorId="1FD08133" wp14:editId="10565741">
                      <wp:simplePos x="0" y="0"/>
                      <wp:positionH relativeFrom="column">
                        <wp:posOffset>3512820</wp:posOffset>
                      </wp:positionH>
                      <wp:positionV relativeFrom="paragraph">
                        <wp:posOffset>49530</wp:posOffset>
                      </wp:positionV>
                      <wp:extent cx="1480185" cy="456565"/>
                      <wp:effectExtent l="0" t="0" r="0" b="0"/>
                      <wp:wrapNone/>
                      <wp:docPr id="5925725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456565"/>
                              </a:xfrm>
                              <a:prstGeom prst="rect">
                                <a:avLst/>
                              </a:prstGeom>
                              <a:solidFill>
                                <a:srgbClr val="FFFFFF"/>
                              </a:solidFill>
                              <a:ln w="9525">
                                <a:solidFill>
                                  <a:srgbClr val="000000"/>
                                </a:solidFill>
                                <a:miter lim="800000"/>
                                <a:headEnd/>
                                <a:tailEnd/>
                              </a:ln>
                            </wps:spPr>
                            <wps:txbx>
                              <w:txbxContent>
                                <w:p w14:paraId="502C05DA" w14:textId="77777777" w:rsidR="00D65701" w:rsidRDefault="00D65701" w:rsidP="00D65701">
                                  <w:pPr>
                                    <w:jc w:val="center"/>
                                    <w:rPr>
                                      <w:rFonts w:ascii="Arial" w:hAnsi="Arial" w:cs="Arial"/>
                                      <w:szCs w:val="22"/>
                                    </w:rPr>
                                  </w:pPr>
                                  <w:r>
                                    <w:rPr>
                                      <w:rFonts w:ascii="Arial" w:hAnsi="Arial" w:cs="Arial"/>
                                      <w:szCs w:val="22"/>
                                    </w:rPr>
                                    <w:t xml:space="preserve">Service </w:t>
                                  </w:r>
                                </w:p>
                                <w:p w14:paraId="43E9550F" w14:textId="77777777" w:rsidR="00D65701" w:rsidRPr="00F22E91" w:rsidRDefault="00D65701" w:rsidP="00D65701">
                                  <w:pPr>
                                    <w:jc w:val="center"/>
                                    <w:rPr>
                                      <w:rFonts w:ascii="Arial" w:hAnsi="Arial" w:cs="Arial"/>
                                      <w:szCs w:val="22"/>
                                    </w:rPr>
                                  </w:pPr>
                                  <w:r>
                                    <w:rPr>
                                      <w:rFonts w:ascii="Arial" w:hAnsi="Arial" w:cs="Arial"/>
                                      <w:szCs w:val="22"/>
                                    </w:rPr>
                                    <w:t xml:space="preserve"> Team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D08133" id="Text Box 6" o:spid="_x0000_s1028" type="#_x0000_t202" style="position:absolute;left:0;text-align:left;margin-left:276.6pt;margin-top:3.9pt;width:116.55pt;height:3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">
                      <v:textbox>
                        <w:txbxContent>
                          <w:p w14:paraId="502C05DA" w14:textId="77777777" w:rsidR="00D65701" w:rsidRDefault="00D65701" w:rsidP="00D65701">
                            <w:pPr>
                              <w:jc w:val="center"/>
                              <w:rPr>
                                <w:rFonts w:ascii="Arial" w:hAnsi="Arial" w:cs="Arial"/>
                                <w:szCs w:val="22"/>
                              </w:rPr>
                            </w:pPr>
                            <w:r>
                              <w:rPr>
                                <w:rFonts w:ascii="Arial" w:hAnsi="Arial" w:cs="Arial"/>
                                <w:szCs w:val="22"/>
                              </w:rPr>
                              <w:t xml:space="preserve">Service </w:t>
                            </w:r>
                          </w:p>
                          <w:p w14:paraId="43E9550F" w14:textId="77777777" w:rsidR="00D65701" w:rsidRPr="00F22E91" w:rsidRDefault="00D65701" w:rsidP="00D65701">
                            <w:pPr>
                              <w:jc w:val="center"/>
                              <w:rPr>
                                <w:rFonts w:ascii="Arial" w:hAnsi="Arial" w:cs="Arial"/>
                                <w:szCs w:val="22"/>
                              </w:rPr>
                            </w:pPr>
                            <w:r>
                              <w:rPr>
                                <w:rFonts w:ascii="Arial" w:hAnsi="Arial" w:cs="Arial"/>
                                <w:szCs w:val="22"/>
                              </w:rPr>
                              <w:t xml:space="preserve"> Team Lead</w:t>
                            </w:r>
                          </w:p>
                        </w:txbxContent>
                      </v:textbox>
                    </v:shape>
                  </w:pict>
                </mc:Fallback>
              </mc:AlternateContent>
            </w:r>
          </w:p>
          <w:p w14:paraId="7BA8F8F5" w14:textId="77777777" w:rsidR="00D65701" w:rsidRDefault="00D65701" w:rsidP="00D65701">
            <w:pPr>
              <w:jc w:val="both"/>
              <w:rPr>
                <w:rFonts w:ascii="Arial" w:hAnsi="Arial" w:cs="Arial"/>
                <w:szCs w:val="22"/>
              </w:rPr>
            </w:pPr>
          </w:p>
          <w:p w14:paraId="1C63CB76" w14:textId="77777777" w:rsidR="00D65701" w:rsidRDefault="00D65701" w:rsidP="00D65701">
            <w:pPr>
              <w:jc w:val="both"/>
              <w:rPr>
                <w:rFonts w:ascii="Arial" w:hAnsi="Arial" w:cs="Arial"/>
                <w:szCs w:val="22"/>
              </w:rPr>
            </w:pPr>
          </w:p>
          <w:p w14:paraId="3B813C78" w14:textId="2249E2D2" w:rsidR="00D65701" w:rsidRDefault="00D65701" w:rsidP="00D65701">
            <w:pPr>
              <w:jc w:val="both"/>
              <w:rPr>
                <w:rFonts w:ascii="Arial" w:hAnsi="Arial" w:cs="Arial"/>
                <w:szCs w:val="22"/>
              </w:rPr>
            </w:pPr>
            <w:r>
              <w:rPr>
                <w:noProof/>
                <w:szCs w:val="22"/>
                <w:lang w:eastAsia="en-GB"/>
              </w:rPr>
              <mc:AlternateContent>
                <mc:Choice Requires="wps">
                  <w:drawing>
                    <wp:anchor distT="0" distB="0" distL="114300" distR="114300" simplePos="0" relativeHeight="251678720" behindDoc="0" locked="0" layoutInCell="1" allowOverlap="1" wp14:anchorId="1CF951EE" wp14:editId="69A60CE7">
                      <wp:simplePos x="0" y="0"/>
                      <wp:positionH relativeFrom="column">
                        <wp:posOffset>3646170</wp:posOffset>
                      </wp:positionH>
                      <wp:positionV relativeFrom="paragraph">
                        <wp:posOffset>24130</wp:posOffset>
                      </wp:positionV>
                      <wp:extent cx="495300" cy="325755"/>
                      <wp:effectExtent l="0" t="0" r="0" b="0"/>
                      <wp:wrapNone/>
                      <wp:docPr id="135565474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325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8DF192" id="Straight Arrow Connector 5" o:spid="_x0000_s1026" type="#_x0000_t32" style="position:absolute;margin-left:287.1pt;margin-top:1.9pt;width:39pt;height:25.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">
                      <v:stroke dashstyle="dash"/>
                    </v:shape>
                  </w:pict>
                </mc:Fallback>
              </mc:AlternateContent>
            </w:r>
            <w:r>
              <w:rPr>
                <w:noProof/>
                <w:szCs w:val="22"/>
                <w:lang w:eastAsia="en-GB"/>
              </w:rPr>
              <mc:AlternateContent>
                <mc:Choice Requires="wps">
                  <w:drawing>
                    <wp:anchor distT="0" distB="0" distL="114300" distR="114300" simplePos="0" relativeHeight="251677696" behindDoc="0" locked="0" layoutInCell="1" allowOverlap="1" wp14:anchorId="23C8C71E" wp14:editId="2765246E">
                      <wp:simplePos x="0" y="0"/>
                      <wp:positionH relativeFrom="column">
                        <wp:posOffset>2217420</wp:posOffset>
                      </wp:positionH>
                      <wp:positionV relativeFrom="paragraph">
                        <wp:posOffset>24130</wp:posOffset>
                      </wp:positionV>
                      <wp:extent cx="704850" cy="325755"/>
                      <wp:effectExtent l="0" t="0" r="0" b="0"/>
                      <wp:wrapNone/>
                      <wp:docPr id="199407252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B26A03" id="Straight Arrow Connector 4" o:spid="_x0000_s1026" type="#_x0000_t32" style="position:absolute;margin-left:174.6pt;margin-top:1.9pt;width:55.5pt;height:25.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"/>
                  </w:pict>
                </mc:Fallback>
              </mc:AlternateContent>
            </w:r>
          </w:p>
          <w:p w14:paraId="67F98FD3" w14:textId="77777777" w:rsidR="00D65701" w:rsidRDefault="00D65701" w:rsidP="00D65701">
            <w:pPr>
              <w:jc w:val="both"/>
              <w:rPr>
                <w:rFonts w:ascii="Arial" w:hAnsi="Arial" w:cs="Arial"/>
                <w:szCs w:val="22"/>
              </w:rPr>
            </w:pPr>
          </w:p>
          <w:p w14:paraId="6C0F6F63" w14:textId="2F8B98C5" w:rsidR="00D65701" w:rsidRDefault="00D65701" w:rsidP="00D65701">
            <w:pPr>
              <w:jc w:val="both"/>
              <w:rPr>
                <w:rFonts w:ascii="Arial" w:hAnsi="Arial" w:cs="Arial"/>
                <w:szCs w:val="22"/>
              </w:rPr>
            </w:pPr>
            <w:r>
              <w:rPr>
                <w:noProof/>
                <w:szCs w:val="22"/>
                <w:lang w:eastAsia="en-GB"/>
              </w:rPr>
              <mc:AlternateContent>
                <mc:Choice Requires="wps">
                  <w:drawing>
                    <wp:anchor distT="0" distB="0" distL="114300" distR="114300" simplePos="0" relativeHeight="251672576" behindDoc="0" locked="0" layoutInCell="1" allowOverlap="1" wp14:anchorId="688B9174" wp14:editId="08729A06">
                      <wp:simplePos x="0" y="0"/>
                      <wp:positionH relativeFrom="column">
                        <wp:posOffset>2546985</wp:posOffset>
                      </wp:positionH>
                      <wp:positionV relativeFrom="paragraph">
                        <wp:posOffset>28575</wp:posOffset>
                      </wp:positionV>
                      <wp:extent cx="1480185" cy="354965"/>
                      <wp:effectExtent l="0" t="0" r="0" b="0"/>
                      <wp:wrapNone/>
                      <wp:docPr id="6783496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354965"/>
                              </a:xfrm>
                              <a:prstGeom prst="rect">
                                <a:avLst/>
                              </a:prstGeom>
                              <a:solidFill>
                                <a:srgbClr val="FFFFFF"/>
                              </a:solidFill>
                              <a:ln w="9525">
                                <a:solidFill>
                                  <a:srgbClr val="000000"/>
                                </a:solidFill>
                                <a:miter lim="800000"/>
                                <a:headEnd/>
                                <a:tailEnd/>
                              </a:ln>
                            </wps:spPr>
                            <wps:txbx>
                              <w:txbxContent>
                                <w:p w14:paraId="30B15E5D" w14:textId="77777777" w:rsidR="00D65701" w:rsidRPr="006604E3" w:rsidRDefault="00D65701" w:rsidP="00D65701">
                                  <w:pPr>
                                    <w:jc w:val="center"/>
                                    <w:rPr>
                                      <w:rFonts w:ascii="Arial" w:hAnsi="Arial" w:cs="Arial"/>
                                      <w:szCs w:val="22"/>
                                    </w:rPr>
                                  </w:pPr>
                                  <w:r>
                                    <w:rPr>
                                      <w:rFonts w:ascii="Arial" w:hAnsi="Arial" w:cs="Arial"/>
                                      <w:szCs w:val="22"/>
                                    </w:rPr>
                                    <w:t xml:space="preserve">This post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8B9174" id="Text Box 3" o:spid="_x0000_s1029" type="#_x0000_t202" style="position:absolute;left:0;text-align:left;margin-left:200.55pt;margin-top:2.25pt;width:116.55pt;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">
                      <v:textbox>
                        <w:txbxContent>
                          <w:p w14:paraId="30B15E5D" w14:textId="77777777" w:rsidR="00D65701" w:rsidRPr="006604E3" w:rsidRDefault="00D65701" w:rsidP="00D65701">
                            <w:pPr>
                              <w:jc w:val="center"/>
                              <w:rPr>
                                <w:rFonts w:ascii="Arial" w:hAnsi="Arial" w:cs="Arial"/>
                                <w:szCs w:val="22"/>
                              </w:rPr>
                            </w:pPr>
                            <w:r>
                              <w:rPr>
                                <w:rFonts w:ascii="Arial" w:hAnsi="Arial" w:cs="Arial"/>
                                <w:szCs w:val="22"/>
                              </w:rPr>
                              <w:t xml:space="preserve">This post </w:t>
                            </w:r>
                          </w:p>
                        </w:txbxContent>
                      </v:textbox>
                    </v:shape>
                  </w:pict>
                </mc:Fallback>
              </mc:AlternateContent>
            </w:r>
          </w:p>
          <w:p w14:paraId="27310BB9" w14:textId="77777777" w:rsidR="00D65701" w:rsidRDefault="00D65701" w:rsidP="00D65701">
            <w:pPr>
              <w:jc w:val="both"/>
              <w:rPr>
                <w:rFonts w:ascii="Arial" w:hAnsi="Arial" w:cs="Arial"/>
                <w:szCs w:val="22"/>
              </w:rPr>
            </w:pPr>
          </w:p>
          <w:p w14:paraId="1F9B7B45" w14:textId="77777777" w:rsidR="00D65701" w:rsidRDefault="00D65701" w:rsidP="00D65701">
            <w:pPr>
              <w:keepNext/>
              <w:keepLines/>
              <w:tabs>
                <w:tab w:val="left" w:pos="357"/>
              </w:tabs>
              <w:rPr>
                <w:rFonts w:ascii="Arial" w:hAnsi="Arial" w:cs="Arial"/>
                <w:b/>
                <w:sz w:val="16"/>
                <w:szCs w:val="16"/>
              </w:rPr>
            </w:pPr>
          </w:p>
          <w:p w14:paraId="2AD4CF59" w14:textId="77777777" w:rsidR="00D65701" w:rsidRPr="002D62A6" w:rsidRDefault="00D65701" w:rsidP="00D65701">
            <w:pPr>
              <w:keepNext/>
              <w:keepLines/>
              <w:tabs>
                <w:tab w:val="left" w:pos="357"/>
              </w:tabs>
              <w:rPr>
                <w:rFonts w:ascii="Arial" w:hAnsi="Arial" w:cs="Arial"/>
                <w:b/>
                <w:sz w:val="16"/>
                <w:szCs w:val="16"/>
              </w:rPr>
            </w:pPr>
            <w:r w:rsidRPr="002D62A6">
              <w:rPr>
                <w:rFonts w:ascii="Arial" w:hAnsi="Arial" w:cs="Arial"/>
                <w:b/>
                <w:sz w:val="16"/>
                <w:szCs w:val="16"/>
              </w:rPr>
              <w:t>Key:</w:t>
            </w:r>
          </w:p>
          <w:p w14:paraId="41235589" w14:textId="694D0F37" w:rsidR="00D65701" w:rsidRPr="002D62A6" w:rsidRDefault="00D65701" w:rsidP="00D65701">
            <w:pPr>
              <w:keepNext/>
              <w:keepLines/>
              <w:tabs>
                <w:tab w:val="left" w:pos="357"/>
              </w:tabs>
              <w:rPr>
                <w:rFonts w:ascii="Arial" w:hAnsi="Arial" w:cs="Arial"/>
                <w:sz w:val="16"/>
                <w:szCs w:val="16"/>
              </w:rPr>
            </w:pPr>
            <w:r w:rsidRPr="002D62A6">
              <w:rPr>
                <w:rFonts w:ascii="Arial" w:hAnsi="Arial" w:cs="Arial"/>
                <w:noProof/>
                <w:sz w:val="16"/>
                <w:szCs w:val="16"/>
                <w:lang w:eastAsia="en-GB"/>
              </w:rPr>
              <mc:AlternateContent>
                <mc:Choice Requires="wps">
                  <w:drawing>
                    <wp:anchor distT="0" distB="0" distL="114300" distR="114300" simplePos="0" relativeHeight="251679744" behindDoc="0" locked="0" layoutInCell="1" allowOverlap="1" wp14:anchorId="4D57FAE3" wp14:editId="7AA00E2F">
                      <wp:simplePos x="0" y="0"/>
                      <wp:positionH relativeFrom="column">
                        <wp:posOffset>50165</wp:posOffset>
                      </wp:positionH>
                      <wp:positionV relativeFrom="paragraph">
                        <wp:posOffset>67945</wp:posOffset>
                      </wp:positionV>
                      <wp:extent cx="264795" cy="0"/>
                      <wp:effectExtent l="0" t="0" r="0" b="0"/>
                      <wp:wrapNone/>
                      <wp:docPr id="49888000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FDE2FF" id="Straight Arrow Connector 2" o:spid="_x0000_s1026" type="#_x0000_t32" style="position:absolute;margin-left:3.95pt;margin-top:5.35pt;width:20.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NmuAEAAFU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"/>
                  </w:pict>
                </mc:Fallback>
              </mc:AlternateContent>
            </w:r>
            <w:r w:rsidRPr="002D62A6">
              <w:rPr>
                <w:rFonts w:ascii="Arial" w:hAnsi="Arial" w:cs="Arial"/>
                <w:sz w:val="16"/>
                <w:szCs w:val="16"/>
              </w:rPr>
              <w:t xml:space="preserve">              Direct Line Management</w:t>
            </w:r>
          </w:p>
          <w:p w14:paraId="03953833" w14:textId="77777777" w:rsidR="00D65701" w:rsidRPr="002D62A6" w:rsidRDefault="00D65701" w:rsidP="00D65701">
            <w:pPr>
              <w:keepNext/>
              <w:keepLines/>
              <w:tabs>
                <w:tab w:val="left" w:pos="357"/>
              </w:tabs>
              <w:rPr>
                <w:rFonts w:ascii="Arial" w:hAnsi="Arial" w:cs="Arial"/>
                <w:sz w:val="16"/>
                <w:szCs w:val="16"/>
              </w:rPr>
            </w:pPr>
          </w:p>
          <w:p w14:paraId="0E999E53" w14:textId="02201160" w:rsidR="00D65701" w:rsidRPr="002D62A6" w:rsidRDefault="00D65701" w:rsidP="00D65701">
            <w:pPr>
              <w:keepNext/>
              <w:keepLines/>
              <w:tabs>
                <w:tab w:val="left" w:pos="357"/>
              </w:tabs>
              <w:rPr>
                <w:rFonts w:ascii="Arial" w:hAnsi="Arial" w:cs="Arial"/>
                <w:sz w:val="16"/>
                <w:szCs w:val="16"/>
              </w:rPr>
            </w:pPr>
            <w:r w:rsidRPr="002D62A6">
              <w:rPr>
                <w:rFonts w:ascii="Arial" w:hAnsi="Arial" w:cs="Arial"/>
                <w:noProof/>
                <w:sz w:val="16"/>
                <w:szCs w:val="16"/>
                <w:lang w:eastAsia="en-GB"/>
              </w:rPr>
              <mc:AlternateContent>
                <mc:Choice Requires="wps">
                  <w:drawing>
                    <wp:anchor distT="0" distB="0" distL="114300" distR="114300" simplePos="0" relativeHeight="251680768" behindDoc="0" locked="0" layoutInCell="1" allowOverlap="1" wp14:anchorId="4340B7F2" wp14:editId="28A5F7CC">
                      <wp:simplePos x="0" y="0"/>
                      <wp:positionH relativeFrom="column">
                        <wp:posOffset>50165</wp:posOffset>
                      </wp:positionH>
                      <wp:positionV relativeFrom="paragraph">
                        <wp:posOffset>53340</wp:posOffset>
                      </wp:positionV>
                      <wp:extent cx="264795" cy="0"/>
                      <wp:effectExtent l="0" t="0" r="0" b="0"/>
                      <wp:wrapNone/>
                      <wp:docPr id="188472408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B4B75D" id="Straight Arrow Connector 1" o:spid="_x0000_s1026" type="#_x0000_t32" style="position:absolute;margin-left:3.95pt;margin-top:4.2pt;width:20.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">
                      <v:stroke dashstyle="dash"/>
                    </v:shape>
                  </w:pict>
                </mc:Fallback>
              </mc:AlternateContent>
            </w:r>
            <w:r w:rsidRPr="002D62A6">
              <w:rPr>
                <w:rFonts w:ascii="Arial" w:hAnsi="Arial" w:cs="Arial"/>
                <w:sz w:val="16"/>
                <w:szCs w:val="16"/>
              </w:rPr>
              <w:t xml:space="preserve">               Operational Line Management </w:t>
            </w:r>
          </w:p>
          <w:p w14:paraId="6BB971F8" w14:textId="0C33EC44" w:rsidR="005A6788" w:rsidRPr="00723261" w:rsidRDefault="005A6788" w:rsidP="005A6788">
            <w:pPr>
              <w:pStyle w:val="BodyText"/>
              <w:tabs>
                <w:tab w:val="left" w:pos="0"/>
              </w:tabs>
              <w:jc w:val="center"/>
              <w:rPr>
                <w:rFonts w:ascii="Arial" w:hAnsi="Arial" w:cs="Arial"/>
                <w:szCs w:val="22"/>
              </w:rPr>
            </w:pPr>
          </w:p>
        </w:tc>
      </w:tr>
      <w:tr w:rsidR="005A6788" w:rsidRPr="00723261" w14:paraId="10FE7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5A6788" w:rsidRPr="00127BF8" w:rsidRDefault="005A6788" w:rsidP="005A6788">
            <w:pPr>
              <w:pStyle w:val="Heading3"/>
              <w:spacing w:before="120" w:after="120"/>
              <w:rPr>
                <w:sz w:val="22"/>
                <w:szCs w:val="22"/>
              </w:rPr>
            </w:pPr>
            <w:r w:rsidRPr="00127BF8">
              <w:rPr>
                <w:sz w:val="22"/>
                <w:szCs w:val="22"/>
              </w:rPr>
              <w:t>5.   ROLE OF DEPARTMENT</w:t>
            </w:r>
          </w:p>
        </w:tc>
      </w:tr>
      <w:tr w:rsidR="005A6788" w:rsidRPr="00723261" w14:paraId="7A93EEE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CE7A2EA" w14:textId="77777777" w:rsidR="00D65701" w:rsidRDefault="00D65701" w:rsidP="0024368D">
            <w:pPr>
              <w:jc w:val="both"/>
              <w:rPr>
                <w:rFonts w:ascii="Arial" w:hAnsi="Arial" w:cs="Arial"/>
                <w:szCs w:val="22"/>
              </w:rPr>
            </w:pPr>
            <w:r>
              <w:rPr>
                <w:rFonts w:ascii="Arial" w:hAnsi="Arial" w:cs="Arial"/>
                <w:szCs w:val="22"/>
              </w:rPr>
              <w:t xml:space="preserve">The TN&amp;DS is a Tayside-wide service and is hosted in Dundee Health &amp; Social Care Partnership. </w:t>
            </w:r>
          </w:p>
          <w:p w14:paraId="7D61AE24" w14:textId="77777777" w:rsidR="00D65701" w:rsidRDefault="00D65701" w:rsidP="00D65701">
            <w:pPr>
              <w:ind w:left="360"/>
              <w:jc w:val="both"/>
              <w:rPr>
                <w:rFonts w:ascii="Arial" w:hAnsi="Arial" w:cs="Arial"/>
                <w:szCs w:val="22"/>
              </w:rPr>
            </w:pPr>
            <w:r>
              <w:rPr>
                <w:rFonts w:ascii="Arial" w:hAnsi="Arial" w:cs="Arial"/>
                <w:szCs w:val="22"/>
              </w:rPr>
              <w:t xml:space="preserve">  </w:t>
            </w:r>
          </w:p>
          <w:p w14:paraId="276291B1" w14:textId="77777777" w:rsidR="00D65701" w:rsidRDefault="00D65701" w:rsidP="0024368D">
            <w:pPr>
              <w:jc w:val="both"/>
              <w:rPr>
                <w:rFonts w:ascii="Arial" w:hAnsi="Arial" w:cs="Arial"/>
                <w:szCs w:val="22"/>
              </w:rPr>
            </w:pPr>
            <w:r>
              <w:rPr>
                <w:rFonts w:ascii="Arial" w:hAnsi="Arial" w:cs="Arial"/>
                <w:szCs w:val="22"/>
              </w:rPr>
              <w:t xml:space="preserve">Within this role, the post-holder will support the TN&amp;DS and provide a comprehensive administrative/secretarial service using electronic systems such as Trakcare, SSTS and PECOS, word-processing packages such as Word, Excel and </w:t>
            </w:r>
            <w:proofErr w:type="spellStart"/>
            <w:r>
              <w:rPr>
                <w:rFonts w:ascii="Arial" w:hAnsi="Arial" w:cs="Arial"/>
                <w:szCs w:val="22"/>
              </w:rPr>
              <w:t>Powerpoint</w:t>
            </w:r>
            <w:proofErr w:type="spellEnd"/>
            <w:r>
              <w:rPr>
                <w:rFonts w:ascii="Arial" w:hAnsi="Arial" w:cs="Arial"/>
                <w:szCs w:val="22"/>
              </w:rPr>
              <w:t xml:space="preserve"> and NHS email.</w:t>
            </w:r>
          </w:p>
          <w:p w14:paraId="0B7BFB76" w14:textId="77777777" w:rsidR="00D65701" w:rsidRDefault="00D65701" w:rsidP="00D65701">
            <w:pPr>
              <w:ind w:left="360"/>
              <w:jc w:val="both"/>
              <w:rPr>
                <w:rFonts w:ascii="Arial" w:hAnsi="Arial" w:cs="Arial"/>
                <w:szCs w:val="22"/>
              </w:rPr>
            </w:pPr>
          </w:p>
          <w:p w14:paraId="2E6A8E46" w14:textId="77777777" w:rsidR="00D65701" w:rsidRDefault="00D65701" w:rsidP="0024368D">
            <w:pPr>
              <w:jc w:val="both"/>
              <w:rPr>
                <w:rFonts w:ascii="Arial" w:hAnsi="Arial" w:cs="Arial"/>
                <w:szCs w:val="22"/>
              </w:rPr>
            </w:pPr>
            <w:r>
              <w:rPr>
                <w:rFonts w:ascii="Arial" w:hAnsi="Arial" w:cs="Arial"/>
                <w:szCs w:val="22"/>
              </w:rPr>
              <w:t xml:space="preserve">The duties of this post are in the main non-routine as the post-holder </w:t>
            </w:r>
            <w:proofErr w:type="gramStart"/>
            <w:r>
              <w:rPr>
                <w:rFonts w:ascii="Arial" w:hAnsi="Arial" w:cs="Arial"/>
                <w:szCs w:val="22"/>
              </w:rPr>
              <w:t>has to</w:t>
            </w:r>
            <w:proofErr w:type="gramEnd"/>
            <w:r>
              <w:rPr>
                <w:rFonts w:ascii="Arial" w:hAnsi="Arial" w:cs="Arial"/>
                <w:szCs w:val="22"/>
              </w:rPr>
              <w:t xml:space="preserve"> adapt to changes in the work situation as the need arises for example, short deadlines for strategic documents.</w:t>
            </w:r>
          </w:p>
          <w:p w14:paraId="7A407F6F" w14:textId="77777777" w:rsidR="0024368D" w:rsidRDefault="00D65701" w:rsidP="00D65701">
            <w:pPr>
              <w:jc w:val="both"/>
              <w:rPr>
                <w:rFonts w:ascii="Arial" w:hAnsi="Arial" w:cs="Arial"/>
                <w:szCs w:val="22"/>
              </w:rPr>
            </w:pPr>
            <w:r>
              <w:rPr>
                <w:rFonts w:ascii="Arial" w:hAnsi="Arial" w:cs="Arial"/>
                <w:szCs w:val="22"/>
              </w:rPr>
              <w:t xml:space="preserve">     </w:t>
            </w:r>
          </w:p>
          <w:p w14:paraId="742FAD73" w14:textId="1F18173F" w:rsidR="00D65701" w:rsidRDefault="00D65701" w:rsidP="00D65701">
            <w:pPr>
              <w:jc w:val="both"/>
              <w:rPr>
                <w:rFonts w:ascii="Arial" w:hAnsi="Arial" w:cs="Arial"/>
                <w:szCs w:val="22"/>
              </w:rPr>
            </w:pPr>
            <w:r>
              <w:rPr>
                <w:rFonts w:ascii="Arial" w:hAnsi="Arial" w:cs="Arial"/>
                <w:szCs w:val="22"/>
              </w:rPr>
              <w:t>Routine and non-routine duties involve:</w:t>
            </w:r>
          </w:p>
          <w:p w14:paraId="641DFA01"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Taking messages accurately and forwarding appropriately</w:t>
            </w:r>
          </w:p>
          <w:p w14:paraId="6D0CE17C"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Acting on own initiative</w:t>
            </w:r>
          </w:p>
          <w:p w14:paraId="22334C2F"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Opening and distributing of mail</w:t>
            </w:r>
          </w:p>
          <w:p w14:paraId="24FE5D8D"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Answering telephone calls promptly and clearly</w:t>
            </w:r>
          </w:p>
          <w:p w14:paraId="4D579FB9"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Opening and processing emails accurately within appropriate time limits</w:t>
            </w:r>
          </w:p>
          <w:p w14:paraId="35974A35"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Collating papers for meetings</w:t>
            </w:r>
          </w:p>
          <w:p w14:paraId="0806B078"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Typing of relevant documents and drafting of replies as required</w:t>
            </w:r>
          </w:p>
          <w:p w14:paraId="03AC9D93"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Photocopying of required documents</w:t>
            </w:r>
          </w:p>
          <w:p w14:paraId="1025C9CD"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Filing of all documents and record cards</w:t>
            </w:r>
          </w:p>
          <w:p w14:paraId="14BB7632" w14:textId="77777777" w:rsidR="00D65701" w:rsidRDefault="00D65701" w:rsidP="0024368D">
            <w:pPr>
              <w:numPr>
                <w:ilvl w:val="0"/>
                <w:numId w:val="18"/>
              </w:numPr>
              <w:suppressAutoHyphens/>
              <w:ind w:left="641" w:hanging="357"/>
              <w:jc w:val="both"/>
              <w:rPr>
                <w:rFonts w:ascii="Arial" w:hAnsi="Arial" w:cs="Arial"/>
                <w:szCs w:val="22"/>
              </w:rPr>
            </w:pPr>
            <w:r>
              <w:rPr>
                <w:rFonts w:ascii="Arial" w:hAnsi="Arial" w:cs="Arial"/>
                <w:szCs w:val="22"/>
              </w:rPr>
              <w:t>Arranging outpatient appointments for patients attending dietetic clinics</w:t>
            </w:r>
          </w:p>
          <w:p w14:paraId="1976B895" w14:textId="77777777" w:rsidR="005A6788" w:rsidRPr="00127BF8" w:rsidRDefault="005A6788" w:rsidP="005A6788">
            <w:pPr>
              <w:rPr>
                <w:rFonts w:ascii="Arial" w:hAnsi="Arial" w:cs="Arial"/>
                <w:szCs w:val="22"/>
              </w:rPr>
            </w:pPr>
          </w:p>
        </w:tc>
      </w:tr>
      <w:tr w:rsidR="005A6788" w:rsidRPr="00723261" w14:paraId="7BC5EE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77777777" w:rsidR="005A6788" w:rsidRPr="00127BF8" w:rsidRDefault="005A6788" w:rsidP="005A6788">
            <w:pPr>
              <w:pStyle w:val="Heading3"/>
              <w:spacing w:before="120" w:after="120"/>
              <w:rPr>
                <w:b w:val="0"/>
                <w:bCs w:val="0"/>
                <w:sz w:val="22"/>
                <w:szCs w:val="22"/>
              </w:rPr>
            </w:pPr>
            <w:r w:rsidRPr="00127BF8">
              <w:rPr>
                <w:sz w:val="22"/>
                <w:szCs w:val="22"/>
              </w:rPr>
              <w:t>6.  KEY RESULT AREAS</w:t>
            </w:r>
          </w:p>
        </w:tc>
      </w:tr>
      <w:tr w:rsidR="005A6788" w:rsidRPr="00723261" w14:paraId="00BBB6B2" w14:textId="77777777" w:rsidTr="0024368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84"/>
        </w:trPr>
        <w:tc>
          <w:tcPr>
            <w:tcW w:w="10319" w:type="dxa"/>
            <w:gridSpan w:val="2"/>
            <w:tcBorders>
              <w:top w:val="single" w:sz="6" w:space="0" w:color="auto"/>
              <w:left w:val="single" w:sz="4" w:space="0" w:color="auto"/>
              <w:bottom w:val="single" w:sz="4" w:space="0" w:color="auto"/>
              <w:right w:val="single" w:sz="4" w:space="0" w:color="auto"/>
            </w:tcBorders>
          </w:tcPr>
          <w:p w14:paraId="3CC7093F" w14:textId="149EB5DD" w:rsidR="005A6788" w:rsidRPr="0056004B" w:rsidRDefault="005A6788" w:rsidP="005A6788">
            <w:pPr>
              <w:rPr>
                <w:rFonts w:ascii="Arial" w:hAnsi="Arial" w:cs="Arial"/>
                <w:szCs w:val="22"/>
              </w:rPr>
            </w:pPr>
            <w:r>
              <w:rPr>
                <w:rFonts w:ascii="Arial" w:hAnsi="Arial" w:cs="Arial"/>
                <w:szCs w:val="22"/>
              </w:rPr>
              <w:t>The postholder will:</w:t>
            </w:r>
          </w:p>
          <w:p w14:paraId="24556C80" w14:textId="77777777" w:rsidR="0024368D" w:rsidRDefault="0024368D" w:rsidP="0024368D">
            <w:pPr>
              <w:pStyle w:val="Header"/>
              <w:tabs>
                <w:tab w:val="clear" w:pos="4153"/>
                <w:tab w:val="clear" w:pos="8306"/>
              </w:tabs>
              <w:rPr>
                <w:rFonts w:ascii="Arial" w:hAnsi="Arial" w:cs="Arial"/>
                <w:sz w:val="22"/>
                <w:szCs w:val="22"/>
              </w:rPr>
            </w:pPr>
          </w:p>
          <w:p w14:paraId="4FE7D092" w14:textId="5B0D3274"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Provide a comprehensive secretarial and administrative service including referral processing, typing, filing, audio typing, photocopying and the composition of letters, the use of management information systems and e-mail.  This also includes managing mail, opening and distributing, responding and directing/prioritising where appropriate.</w:t>
            </w:r>
          </w:p>
          <w:p w14:paraId="41EDCE39" w14:textId="77777777" w:rsidR="0024368D" w:rsidRDefault="0024368D" w:rsidP="0024368D">
            <w:pPr>
              <w:pStyle w:val="Header"/>
              <w:tabs>
                <w:tab w:val="clear" w:pos="4153"/>
                <w:tab w:val="clear" w:pos="8306"/>
              </w:tabs>
              <w:rPr>
                <w:rFonts w:ascii="Arial" w:hAnsi="Arial" w:cs="Arial"/>
                <w:color w:val="000000"/>
                <w:sz w:val="22"/>
                <w:szCs w:val="22"/>
              </w:rPr>
            </w:pPr>
          </w:p>
          <w:p w14:paraId="0B396256" w14:textId="78647BC9"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color w:val="000000"/>
                <w:sz w:val="22"/>
                <w:szCs w:val="22"/>
              </w:rPr>
              <w:t>Arranging meetings/events/conferences, compiling and distributing agenda and papers and record and prepare minutes for subsequent approval</w:t>
            </w:r>
            <w:r w:rsidRPr="0056004B">
              <w:rPr>
                <w:rFonts w:ascii="Arial" w:hAnsi="Arial" w:cs="Arial"/>
                <w:sz w:val="22"/>
                <w:szCs w:val="22"/>
              </w:rPr>
              <w:t>.</w:t>
            </w:r>
          </w:p>
          <w:p w14:paraId="605EEA6F" w14:textId="77777777" w:rsidR="0024368D" w:rsidRDefault="0024368D" w:rsidP="0024368D">
            <w:pPr>
              <w:pStyle w:val="Header"/>
              <w:tabs>
                <w:tab w:val="clear" w:pos="4153"/>
                <w:tab w:val="clear" w:pos="8306"/>
              </w:tabs>
              <w:rPr>
                <w:rFonts w:ascii="Arial" w:hAnsi="Arial" w:cs="Arial"/>
                <w:sz w:val="22"/>
                <w:szCs w:val="22"/>
              </w:rPr>
            </w:pPr>
          </w:p>
          <w:p w14:paraId="337E22EF" w14:textId="7C30349A"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lastRenderedPageBreak/>
              <w:t xml:space="preserve">As first point of contact, deal with telephone and face to face enquiries from all staff groups, patients, relatives, and carers providing information, directing and prioritising queries as appropriate, to ensure efficiency and effectiveness of service delivery.  </w:t>
            </w:r>
          </w:p>
          <w:p w14:paraId="2B9DBEB8" w14:textId="77777777" w:rsidR="0024368D" w:rsidRDefault="0024368D" w:rsidP="0024368D">
            <w:pPr>
              <w:pStyle w:val="Header"/>
              <w:tabs>
                <w:tab w:val="clear" w:pos="4153"/>
                <w:tab w:val="clear" w:pos="8306"/>
              </w:tabs>
              <w:rPr>
                <w:rFonts w:ascii="Arial" w:hAnsi="Arial" w:cs="Arial"/>
                <w:sz w:val="22"/>
                <w:szCs w:val="22"/>
              </w:rPr>
            </w:pPr>
          </w:p>
          <w:p w14:paraId="090EEC51" w14:textId="34549325"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Deal with all administrative duties involved including the organisation and collation of necessary paperwork associated with referrals, appointments and clinical workload e.g. prescriptions, medical tests and other investigations, adhering to guidelines and timescales as indicated in Operational Policy.</w:t>
            </w:r>
          </w:p>
          <w:p w14:paraId="6E7A3B31" w14:textId="77777777" w:rsidR="0024368D" w:rsidRDefault="0024368D" w:rsidP="0024368D">
            <w:pPr>
              <w:pStyle w:val="Title"/>
              <w:jc w:val="left"/>
              <w:rPr>
                <w:rFonts w:ascii="Arial" w:hAnsi="Arial" w:cs="Arial"/>
                <w:b w:val="0"/>
                <w:szCs w:val="22"/>
              </w:rPr>
            </w:pPr>
          </w:p>
          <w:p w14:paraId="1C8C8977" w14:textId="5DAA6F3C" w:rsidR="005A6788" w:rsidRPr="0056004B" w:rsidRDefault="005A6788" w:rsidP="0024368D">
            <w:pPr>
              <w:pStyle w:val="Title"/>
              <w:jc w:val="left"/>
              <w:rPr>
                <w:rFonts w:ascii="Arial" w:hAnsi="Arial" w:cs="Arial"/>
                <w:b w:val="0"/>
                <w:szCs w:val="22"/>
              </w:rPr>
            </w:pPr>
            <w:r w:rsidRPr="0056004B">
              <w:rPr>
                <w:rFonts w:ascii="Arial" w:hAnsi="Arial" w:cs="Arial"/>
                <w:b w:val="0"/>
                <w:szCs w:val="22"/>
              </w:rPr>
              <w:t>To manage diaries for manager/clinical staff including booking meetings, clinics, coordinating several diaries and arranging venues. To use own initiative and discretion to decide appropriate meetings times, thus ensuring effective time management.</w:t>
            </w:r>
          </w:p>
          <w:p w14:paraId="76A0C7C3" w14:textId="77777777" w:rsidR="0024368D" w:rsidRDefault="0024368D" w:rsidP="0024368D">
            <w:pPr>
              <w:rPr>
                <w:rFonts w:ascii="Arial" w:hAnsi="Arial" w:cs="Arial"/>
                <w:szCs w:val="22"/>
              </w:rPr>
            </w:pPr>
          </w:p>
          <w:p w14:paraId="568249E2" w14:textId="623DC44E" w:rsidR="005A6788" w:rsidRPr="0056004B" w:rsidRDefault="005A6788" w:rsidP="0024368D">
            <w:pPr>
              <w:rPr>
                <w:rFonts w:ascii="Arial" w:hAnsi="Arial" w:cs="Arial"/>
                <w:szCs w:val="22"/>
              </w:rPr>
            </w:pPr>
            <w:r w:rsidRPr="0056004B">
              <w:rPr>
                <w:rFonts w:ascii="Arial" w:hAnsi="Arial" w:cs="Arial"/>
                <w:szCs w:val="22"/>
              </w:rPr>
              <w:t xml:space="preserve">Manage patient files and patient electronic record, ensuring information is accurate and up to date.  Type patient notes, discharge letters, referrals, arranging multi-disciplinary meetings.  </w:t>
            </w:r>
          </w:p>
          <w:p w14:paraId="0E39095D" w14:textId="77777777" w:rsidR="0024368D" w:rsidRDefault="0024368D" w:rsidP="0024368D">
            <w:pPr>
              <w:pStyle w:val="Header"/>
              <w:tabs>
                <w:tab w:val="clear" w:pos="4153"/>
                <w:tab w:val="clear" w:pos="8306"/>
              </w:tabs>
              <w:rPr>
                <w:rFonts w:ascii="Arial" w:hAnsi="Arial" w:cs="Arial"/>
                <w:sz w:val="22"/>
                <w:szCs w:val="22"/>
              </w:rPr>
            </w:pPr>
          </w:p>
          <w:p w14:paraId="5F595105" w14:textId="111C8578"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Responsible for implementing and maintaining various IT systems, extracting, collating and summarising data to enable preparation of standard verbal, written or statistical reports or returns.  This may include drug information and prescriptions for research study and clinical audits.</w:t>
            </w:r>
          </w:p>
          <w:p w14:paraId="672C2F72" w14:textId="77777777" w:rsidR="0024368D" w:rsidRDefault="0024368D" w:rsidP="0024368D">
            <w:pPr>
              <w:pStyle w:val="Header"/>
              <w:tabs>
                <w:tab w:val="clear" w:pos="4153"/>
                <w:tab w:val="clear" w:pos="8306"/>
              </w:tabs>
              <w:rPr>
                <w:rFonts w:ascii="Arial" w:hAnsi="Arial" w:cs="Arial"/>
                <w:sz w:val="22"/>
                <w:szCs w:val="22"/>
              </w:rPr>
            </w:pPr>
          </w:p>
          <w:p w14:paraId="00861891" w14:textId="3D28F42D"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Provide information as required for the monitoring and evaluation of the service, including that required under the Clinical Governance Agenda.</w:t>
            </w:r>
          </w:p>
          <w:p w14:paraId="1D0CED27" w14:textId="77777777" w:rsidR="0024368D" w:rsidRDefault="0024368D" w:rsidP="0024368D">
            <w:pPr>
              <w:pStyle w:val="Header"/>
              <w:tabs>
                <w:tab w:val="clear" w:pos="4153"/>
                <w:tab w:val="clear" w:pos="8306"/>
              </w:tabs>
              <w:rPr>
                <w:rFonts w:ascii="Arial" w:hAnsi="Arial" w:cs="Arial"/>
                <w:sz w:val="22"/>
                <w:szCs w:val="22"/>
              </w:rPr>
            </w:pPr>
          </w:p>
          <w:p w14:paraId="33692DCC" w14:textId="25252519"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Acknowledge the diversity of individuals and be respectful of person’s rights, privacy and need for confidentiality.</w:t>
            </w:r>
          </w:p>
          <w:p w14:paraId="5ED9BD28" w14:textId="77777777" w:rsidR="0024368D" w:rsidRDefault="0024368D" w:rsidP="0024368D">
            <w:pPr>
              <w:pStyle w:val="Header"/>
              <w:tabs>
                <w:tab w:val="clear" w:pos="4153"/>
                <w:tab w:val="clear" w:pos="8306"/>
              </w:tabs>
              <w:rPr>
                <w:rFonts w:ascii="Arial" w:hAnsi="Arial" w:cs="Arial"/>
                <w:sz w:val="22"/>
                <w:szCs w:val="22"/>
              </w:rPr>
            </w:pPr>
          </w:p>
          <w:p w14:paraId="650EAAA6" w14:textId="13F2A612" w:rsidR="005A6788" w:rsidRPr="0056004B" w:rsidRDefault="005A6788" w:rsidP="0024368D">
            <w:pPr>
              <w:pStyle w:val="Header"/>
              <w:tabs>
                <w:tab w:val="clear" w:pos="4153"/>
                <w:tab w:val="clear" w:pos="8306"/>
              </w:tabs>
              <w:rPr>
                <w:rFonts w:ascii="Arial" w:hAnsi="Arial" w:cs="Arial"/>
                <w:sz w:val="22"/>
                <w:szCs w:val="22"/>
              </w:rPr>
            </w:pPr>
            <w:r w:rsidRPr="0056004B">
              <w:rPr>
                <w:rFonts w:ascii="Arial" w:hAnsi="Arial" w:cs="Arial"/>
                <w:sz w:val="22"/>
                <w:szCs w:val="22"/>
              </w:rPr>
              <w:t xml:space="preserve">Be responsible for prioritising own workload </w:t>
            </w:r>
            <w:proofErr w:type="gramStart"/>
            <w:r w:rsidRPr="0056004B">
              <w:rPr>
                <w:rFonts w:ascii="Arial" w:hAnsi="Arial" w:cs="Arial"/>
                <w:sz w:val="22"/>
                <w:szCs w:val="22"/>
              </w:rPr>
              <w:t>so as to</w:t>
            </w:r>
            <w:proofErr w:type="gramEnd"/>
            <w:r w:rsidRPr="0056004B">
              <w:rPr>
                <w:rFonts w:ascii="Arial" w:hAnsi="Arial" w:cs="Arial"/>
                <w:sz w:val="22"/>
                <w:szCs w:val="22"/>
              </w:rPr>
              <w:t xml:space="preserve"> effectively manage own time and resources, delegating where appropriate.</w:t>
            </w:r>
          </w:p>
          <w:p w14:paraId="79344EAC" w14:textId="77777777" w:rsidR="0024368D" w:rsidRDefault="0024368D" w:rsidP="0024368D">
            <w:pPr>
              <w:rPr>
                <w:rFonts w:ascii="Arial" w:hAnsi="Arial" w:cs="Arial"/>
                <w:szCs w:val="22"/>
              </w:rPr>
            </w:pPr>
          </w:p>
          <w:p w14:paraId="7EB588D7" w14:textId="623A7F58" w:rsidR="005A6788" w:rsidRPr="0056004B" w:rsidRDefault="005A6788" w:rsidP="0024368D">
            <w:pPr>
              <w:rPr>
                <w:rFonts w:ascii="Arial" w:hAnsi="Arial" w:cs="Arial"/>
                <w:szCs w:val="22"/>
              </w:rPr>
            </w:pPr>
            <w:r w:rsidRPr="0056004B">
              <w:rPr>
                <w:rFonts w:ascii="Arial" w:hAnsi="Arial" w:cs="Arial"/>
                <w:szCs w:val="22"/>
              </w:rPr>
              <w:t>Create and maintain office support systems to facilitate easy access and retrieval of information and correspondence.  Distribution of information as appropriate.</w:t>
            </w:r>
          </w:p>
          <w:p w14:paraId="32A48522" w14:textId="77777777" w:rsidR="0024368D" w:rsidRDefault="0024368D" w:rsidP="0024368D">
            <w:pPr>
              <w:pStyle w:val="BodyTextIndent"/>
              <w:ind w:left="0"/>
              <w:jc w:val="left"/>
              <w:rPr>
                <w:rFonts w:ascii="Arial" w:hAnsi="Arial" w:cs="Arial"/>
                <w:color w:val="000000"/>
                <w:szCs w:val="22"/>
              </w:rPr>
            </w:pPr>
          </w:p>
          <w:p w14:paraId="154FA33C" w14:textId="66BB186A" w:rsidR="005A6788" w:rsidRPr="0056004B" w:rsidRDefault="005A6788" w:rsidP="0024368D">
            <w:pPr>
              <w:pStyle w:val="BodyTextIndent"/>
              <w:ind w:left="0"/>
              <w:jc w:val="left"/>
              <w:rPr>
                <w:rFonts w:ascii="Arial" w:hAnsi="Arial" w:cs="Arial"/>
                <w:color w:val="000000"/>
                <w:szCs w:val="22"/>
              </w:rPr>
            </w:pPr>
            <w:r w:rsidRPr="0056004B">
              <w:rPr>
                <w:rFonts w:ascii="Arial" w:hAnsi="Arial" w:cs="Arial"/>
                <w:color w:val="000000"/>
                <w:szCs w:val="22"/>
              </w:rPr>
              <w:t>Participate in an annual appraisal as an appraisee and appraiser and develop skills in conjunction with a personal development plan with your line manager.</w:t>
            </w:r>
          </w:p>
          <w:p w14:paraId="0BDD4344" w14:textId="77777777" w:rsidR="0024368D" w:rsidRDefault="0024368D" w:rsidP="0024368D">
            <w:pPr>
              <w:pStyle w:val="BodyTextIndent"/>
              <w:ind w:left="0"/>
              <w:rPr>
                <w:rFonts w:ascii="Arial" w:hAnsi="Arial" w:cs="Arial"/>
                <w:color w:val="000000"/>
                <w:szCs w:val="22"/>
              </w:rPr>
            </w:pPr>
          </w:p>
          <w:p w14:paraId="2B35E37B" w14:textId="6C942F08" w:rsidR="005A6788" w:rsidRPr="0056004B" w:rsidRDefault="005A6788" w:rsidP="0024368D">
            <w:pPr>
              <w:pStyle w:val="BodyTextIndent"/>
              <w:ind w:left="0"/>
              <w:rPr>
                <w:rFonts w:ascii="Arial" w:hAnsi="Arial" w:cs="Arial"/>
                <w:color w:val="000000"/>
                <w:szCs w:val="22"/>
              </w:rPr>
            </w:pPr>
            <w:r w:rsidRPr="0056004B">
              <w:rPr>
                <w:rFonts w:ascii="Arial" w:hAnsi="Arial" w:cs="Arial"/>
                <w:color w:val="000000"/>
                <w:szCs w:val="22"/>
              </w:rPr>
              <w:t>Attend all mandatory training in line with departmental and NHS guidelines.</w:t>
            </w:r>
          </w:p>
          <w:p w14:paraId="7FC66CE1" w14:textId="77777777" w:rsidR="0024368D" w:rsidRDefault="0024368D" w:rsidP="0024368D">
            <w:pPr>
              <w:pStyle w:val="BodyTextIndent"/>
              <w:ind w:left="0"/>
              <w:rPr>
                <w:rFonts w:ascii="Arial" w:hAnsi="Arial" w:cs="Arial"/>
                <w:color w:val="000000"/>
                <w:szCs w:val="22"/>
              </w:rPr>
            </w:pPr>
          </w:p>
          <w:p w14:paraId="4D649F61" w14:textId="426A36D5" w:rsidR="005A6788" w:rsidRPr="0056004B" w:rsidRDefault="005A6788" w:rsidP="0024368D">
            <w:pPr>
              <w:pStyle w:val="BodyTextIndent"/>
              <w:ind w:left="0"/>
              <w:rPr>
                <w:rFonts w:ascii="Arial" w:hAnsi="Arial" w:cs="Arial"/>
                <w:color w:val="000000"/>
                <w:szCs w:val="22"/>
              </w:rPr>
            </w:pPr>
            <w:r w:rsidRPr="0056004B">
              <w:rPr>
                <w:rFonts w:ascii="Arial" w:hAnsi="Arial" w:cs="Arial"/>
                <w:color w:val="000000"/>
                <w:szCs w:val="22"/>
              </w:rPr>
              <w:t xml:space="preserve">On occasion may be required to provide cover for another area within </w:t>
            </w:r>
            <w:r>
              <w:rPr>
                <w:rFonts w:ascii="Arial" w:hAnsi="Arial" w:cs="Arial"/>
                <w:color w:val="000000"/>
                <w:szCs w:val="22"/>
              </w:rPr>
              <w:t>the service.</w:t>
            </w:r>
          </w:p>
          <w:p w14:paraId="501C27D0" w14:textId="77777777" w:rsidR="0024368D" w:rsidRDefault="0024368D" w:rsidP="0024368D">
            <w:pPr>
              <w:rPr>
                <w:rFonts w:ascii="Arial" w:hAnsi="Arial" w:cs="Arial"/>
                <w:color w:val="000000"/>
                <w:szCs w:val="22"/>
              </w:rPr>
            </w:pPr>
          </w:p>
          <w:p w14:paraId="284320D6" w14:textId="7A4BFC54" w:rsidR="005A6788" w:rsidRPr="0056004B" w:rsidRDefault="005A6788" w:rsidP="0024368D">
            <w:pPr>
              <w:rPr>
                <w:rFonts w:ascii="Arial" w:hAnsi="Arial" w:cs="Arial"/>
                <w:color w:val="000000"/>
                <w:szCs w:val="22"/>
              </w:rPr>
            </w:pPr>
            <w:r w:rsidRPr="0056004B">
              <w:rPr>
                <w:rFonts w:ascii="Arial" w:hAnsi="Arial" w:cs="Arial"/>
                <w:color w:val="000000"/>
                <w:szCs w:val="22"/>
              </w:rPr>
              <w:t>Comply with all relevant NHS Tayside and departmental Policies/Procedures, including Data Protection and IT Security</w:t>
            </w:r>
            <w:r w:rsidRPr="0056004B">
              <w:rPr>
                <w:rFonts w:ascii="Arial" w:hAnsi="Arial" w:cs="Arial"/>
                <w:szCs w:val="22"/>
              </w:rPr>
              <w:t xml:space="preserve"> and to ensure that all junior members of staff adhere to these.</w:t>
            </w:r>
            <w:r w:rsidRPr="0056004B">
              <w:rPr>
                <w:rFonts w:ascii="Arial" w:hAnsi="Arial" w:cs="Arial"/>
                <w:color w:val="000000"/>
                <w:szCs w:val="22"/>
              </w:rPr>
              <w:t xml:space="preserve"> </w:t>
            </w:r>
          </w:p>
          <w:p w14:paraId="48913799" w14:textId="77777777" w:rsidR="0024368D" w:rsidRDefault="0024368D" w:rsidP="0024368D">
            <w:pPr>
              <w:rPr>
                <w:rFonts w:ascii="Arial" w:hAnsi="Arial" w:cs="Arial"/>
                <w:szCs w:val="22"/>
              </w:rPr>
            </w:pPr>
          </w:p>
          <w:p w14:paraId="324F67FE" w14:textId="578C9DDE" w:rsidR="005A6788" w:rsidRPr="0056004B" w:rsidRDefault="005A6788" w:rsidP="0024368D">
            <w:pPr>
              <w:rPr>
                <w:rFonts w:ascii="Arial" w:hAnsi="Arial" w:cs="Arial"/>
                <w:color w:val="000000"/>
                <w:szCs w:val="22"/>
              </w:rPr>
            </w:pPr>
            <w:r w:rsidRPr="0056004B">
              <w:rPr>
                <w:rFonts w:ascii="Arial" w:hAnsi="Arial" w:cs="Arial"/>
                <w:szCs w:val="22"/>
              </w:rPr>
              <w:t>Have a lead role in the induction and training of new staff within the admin team regarding admin procedure.</w:t>
            </w:r>
          </w:p>
          <w:p w14:paraId="7E59C582" w14:textId="77777777" w:rsidR="0024368D" w:rsidRDefault="0024368D" w:rsidP="0024368D">
            <w:pPr>
              <w:rPr>
                <w:rFonts w:ascii="Arial" w:hAnsi="Arial" w:cs="Arial"/>
                <w:szCs w:val="22"/>
              </w:rPr>
            </w:pPr>
          </w:p>
          <w:p w14:paraId="2B55423B" w14:textId="060EBC48" w:rsidR="005A6788" w:rsidRPr="0056004B" w:rsidRDefault="005A6788" w:rsidP="0024368D">
            <w:pPr>
              <w:rPr>
                <w:rFonts w:ascii="Arial" w:hAnsi="Arial" w:cs="Arial"/>
                <w:szCs w:val="22"/>
              </w:rPr>
            </w:pPr>
            <w:r w:rsidRPr="0056004B">
              <w:rPr>
                <w:rFonts w:ascii="Arial" w:hAnsi="Arial" w:cs="Arial"/>
                <w:szCs w:val="22"/>
              </w:rPr>
              <w:t xml:space="preserve">Be aware of Health and Safety issues and actively promote good working practice and risk management skills to identify actual and potential risks and action/report appropriately </w:t>
            </w:r>
          </w:p>
          <w:p w14:paraId="74A514A2" w14:textId="77777777" w:rsidR="0024368D" w:rsidRDefault="0024368D" w:rsidP="0024368D">
            <w:pPr>
              <w:rPr>
                <w:rFonts w:ascii="Arial" w:hAnsi="Arial" w:cs="Arial"/>
                <w:szCs w:val="22"/>
              </w:rPr>
            </w:pPr>
          </w:p>
          <w:p w14:paraId="00DAABCD" w14:textId="0CE97E75" w:rsidR="005A6788" w:rsidRPr="0056004B" w:rsidRDefault="005A6788" w:rsidP="0024368D">
            <w:pPr>
              <w:rPr>
                <w:rFonts w:ascii="Arial" w:hAnsi="Arial" w:cs="Arial"/>
                <w:szCs w:val="22"/>
              </w:rPr>
            </w:pPr>
            <w:r w:rsidRPr="0056004B">
              <w:rPr>
                <w:rFonts w:ascii="Arial" w:hAnsi="Arial" w:cs="Arial"/>
                <w:szCs w:val="22"/>
              </w:rPr>
              <w:t>Ensure that all work is undertaken to the quality standards defined in line with NHS Tayside Corporate Policy.</w:t>
            </w:r>
          </w:p>
          <w:p w14:paraId="5FFD8D32" w14:textId="77777777" w:rsidR="005A6788" w:rsidRPr="0056004B" w:rsidRDefault="005A6788" w:rsidP="005A6788">
            <w:pPr>
              <w:ind w:left="568"/>
              <w:rPr>
                <w:rFonts w:ascii="Arial" w:hAnsi="Arial" w:cs="Arial"/>
                <w:szCs w:val="22"/>
              </w:rPr>
            </w:pPr>
          </w:p>
          <w:p w14:paraId="1D1E9A13" w14:textId="77777777" w:rsidR="005A6788" w:rsidRPr="0056004B" w:rsidRDefault="005A6788" w:rsidP="005A6788">
            <w:pPr>
              <w:rPr>
                <w:rFonts w:ascii="Arial" w:hAnsi="Arial" w:cs="Arial"/>
                <w:iCs/>
                <w:szCs w:val="22"/>
                <w:lang w:val="en-US"/>
              </w:rPr>
            </w:pPr>
            <w:r w:rsidRPr="0056004B">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p>
          <w:p w14:paraId="3A0980DA" w14:textId="77777777" w:rsidR="005A6788" w:rsidRPr="0056004B" w:rsidRDefault="005A6788" w:rsidP="005A6788">
            <w:pPr>
              <w:jc w:val="both"/>
              <w:rPr>
                <w:rFonts w:ascii="Arial" w:hAnsi="Arial" w:cs="Arial"/>
                <w:iCs/>
                <w:szCs w:val="22"/>
                <w:lang w:val="en-US"/>
              </w:rPr>
            </w:pPr>
          </w:p>
          <w:p w14:paraId="19A0FCA5" w14:textId="77777777" w:rsidR="005A6788" w:rsidRPr="0056004B" w:rsidRDefault="005A6788" w:rsidP="005A6788">
            <w:pPr>
              <w:rPr>
                <w:rFonts w:ascii="Arial" w:hAnsi="Arial" w:cs="Arial"/>
                <w:b/>
                <w:szCs w:val="22"/>
                <w:u w:val="single"/>
              </w:rPr>
            </w:pPr>
            <w:r w:rsidRPr="0056004B">
              <w:rPr>
                <w:rFonts w:ascii="Arial" w:hAnsi="Arial" w:cs="Arial"/>
                <w:b/>
                <w:szCs w:val="22"/>
                <w:u w:val="single"/>
              </w:rPr>
              <w:t>Responsibility for Records Management</w:t>
            </w:r>
          </w:p>
          <w:p w14:paraId="77D35047" w14:textId="7C158BA6" w:rsidR="005A6788" w:rsidRPr="0024368D" w:rsidRDefault="005A6788" w:rsidP="005A6788">
            <w:pPr>
              <w:rPr>
                <w:rFonts w:ascii="Arial" w:hAnsi="Arial" w:cs="Arial"/>
                <w:szCs w:val="22"/>
              </w:rPr>
            </w:pPr>
            <w:r w:rsidRPr="0056004B">
              <w:rPr>
                <w:rFonts w:ascii="Arial" w:hAnsi="Arial" w:cs="Arial"/>
                <w:szCs w:val="22"/>
              </w:rPr>
              <w:t xml:space="preserve">All records created </w:t>
            </w:r>
            <w:proofErr w:type="gramStart"/>
            <w:r w:rsidRPr="0056004B">
              <w:rPr>
                <w:rFonts w:ascii="Arial" w:hAnsi="Arial" w:cs="Arial"/>
                <w:szCs w:val="22"/>
              </w:rPr>
              <w:t>in the course of</w:t>
            </w:r>
            <w:proofErr w:type="gramEnd"/>
            <w:r w:rsidRPr="0056004B">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szCs w:val="22"/>
              </w:rPr>
              <w:t>.</w:t>
            </w:r>
          </w:p>
        </w:tc>
      </w:tr>
      <w:tr w:rsidR="005A6788" w:rsidRPr="00723261" w14:paraId="4542E7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77777777" w:rsidR="005A6788" w:rsidRPr="00127BF8" w:rsidRDefault="005A6788" w:rsidP="005A6788">
            <w:pPr>
              <w:pStyle w:val="Heading3"/>
              <w:spacing w:before="120" w:after="120"/>
              <w:rPr>
                <w:sz w:val="22"/>
                <w:szCs w:val="22"/>
              </w:rPr>
            </w:pPr>
            <w:r w:rsidRPr="00127BF8">
              <w:rPr>
                <w:sz w:val="22"/>
                <w:szCs w:val="22"/>
              </w:rPr>
              <w:lastRenderedPageBreak/>
              <w:t>7a. EQUIPMENT AND MACHINERY</w:t>
            </w:r>
          </w:p>
        </w:tc>
      </w:tr>
      <w:tr w:rsidR="005A6788" w:rsidRPr="00723261" w14:paraId="2BCB6B2B" w14:textId="77777777" w:rsidTr="0024368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67"/>
        </w:trPr>
        <w:tc>
          <w:tcPr>
            <w:tcW w:w="10319" w:type="dxa"/>
            <w:gridSpan w:val="2"/>
            <w:tcBorders>
              <w:top w:val="single" w:sz="4" w:space="0" w:color="auto"/>
              <w:left w:val="single" w:sz="4" w:space="0" w:color="auto"/>
              <w:bottom w:val="single" w:sz="4" w:space="0" w:color="auto"/>
              <w:right w:val="single" w:sz="4" w:space="0" w:color="auto"/>
            </w:tcBorders>
          </w:tcPr>
          <w:p w14:paraId="07CF03A4" w14:textId="0D92E87D" w:rsidR="005A6788" w:rsidRPr="00127BF8" w:rsidRDefault="005A6788" w:rsidP="005A6788">
            <w:pPr>
              <w:jc w:val="both"/>
              <w:rPr>
                <w:rFonts w:ascii="Arial" w:hAnsi="Arial" w:cs="Arial"/>
                <w:szCs w:val="22"/>
              </w:rPr>
            </w:pPr>
            <w:r w:rsidRPr="0056004B">
              <w:rPr>
                <w:rFonts w:ascii="Arial" w:hAnsi="Arial" w:cs="Arial"/>
                <w:color w:val="000000"/>
                <w:szCs w:val="22"/>
              </w:rPr>
              <w:t>General office systems i.e. telephone including mobile telephones, laminator, copying and filing</w:t>
            </w:r>
            <w:r>
              <w:rPr>
                <w:rFonts w:ascii="Arial" w:hAnsi="Arial" w:cs="Arial"/>
                <w:color w:val="000000"/>
                <w:szCs w:val="22"/>
              </w:rPr>
              <w:t>.</w:t>
            </w:r>
          </w:p>
        </w:tc>
      </w:tr>
      <w:tr w:rsidR="005A6788" w:rsidRPr="00723261" w14:paraId="31861E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5A6788" w:rsidRPr="00127BF8" w:rsidRDefault="005A6788" w:rsidP="005A6788">
            <w:pPr>
              <w:spacing w:before="120" w:after="120"/>
              <w:ind w:right="72"/>
              <w:jc w:val="both"/>
              <w:rPr>
                <w:rFonts w:ascii="Arial" w:hAnsi="Arial" w:cs="Arial"/>
                <w:b/>
                <w:bCs/>
                <w:szCs w:val="22"/>
              </w:rPr>
            </w:pPr>
            <w:r w:rsidRPr="00127BF8">
              <w:rPr>
                <w:rFonts w:ascii="Arial" w:hAnsi="Arial" w:cs="Arial"/>
                <w:b/>
                <w:bCs/>
                <w:szCs w:val="22"/>
              </w:rPr>
              <w:t>7b.  SYSTEMS</w:t>
            </w:r>
          </w:p>
        </w:tc>
      </w:tr>
      <w:tr w:rsidR="005A6788" w:rsidRPr="00723261" w14:paraId="3B200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D29A333" w14:textId="014074F4" w:rsidR="005A6788" w:rsidRPr="0056004B" w:rsidRDefault="005A6788" w:rsidP="005A6788">
            <w:pPr>
              <w:jc w:val="both"/>
              <w:rPr>
                <w:rFonts w:ascii="Arial" w:hAnsi="Arial" w:cs="Arial"/>
                <w:color w:val="000000"/>
                <w:szCs w:val="22"/>
              </w:rPr>
            </w:pPr>
            <w:r w:rsidRPr="0056004B">
              <w:rPr>
                <w:rFonts w:ascii="Arial" w:hAnsi="Arial" w:cs="Arial"/>
                <w:color w:val="000000"/>
                <w:szCs w:val="22"/>
              </w:rPr>
              <w:t>Manual and electronic diary systems</w:t>
            </w:r>
          </w:p>
          <w:p w14:paraId="5A4BBDAA" w14:textId="77777777" w:rsidR="005A6788" w:rsidRDefault="005A6788" w:rsidP="005A6788">
            <w:pPr>
              <w:jc w:val="both"/>
              <w:rPr>
                <w:rFonts w:ascii="Arial" w:hAnsi="Arial" w:cs="Arial"/>
                <w:color w:val="000000"/>
                <w:szCs w:val="22"/>
              </w:rPr>
            </w:pPr>
          </w:p>
          <w:p w14:paraId="0E965214" w14:textId="77777777" w:rsidR="0024368D" w:rsidRDefault="005A6788" w:rsidP="0024368D">
            <w:pPr>
              <w:jc w:val="both"/>
              <w:rPr>
                <w:rFonts w:ascii="Arial" w:hAnsi="Arial" w:cs="Arial"/>
                <w:color w:val="000000"/>
                <w:szCs w:val="22"/>
              </w:rPr>
            </w:pPr>
            <w:r w:rsidRPr="0056004B">
              <w:rPr>
                <w:rFonts w:ascii="Arial" w:hAnsi="Arial" w:cs="Arial"/>
                <w:color w:val="000000"/>
                <w:szCs w:val="22"/>
              </w:rPr>
              <w:t xml:space="preserve">IT Systems: </w:t>
            </w:r>
          </w:p>
          <w:p w14:paraId="6E81CF36" w14:textId="58DC181F"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Computer desktop/keyboard/mouse</w:t>
            </w:r>
          </w:p>
          <w:p w14:paraId="04F74009" w14:textId="3EFBA640"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 xml:space="preserve">Microsoft Word, Excel, PowerPoint, </w:t>
            </w:r>
            <w:proofErr w:type="spellStart"/>
            <w:r w:rsidR="00D65701" w:rsidRPr="0024368D">
              <w:rPr>
                <w:rFonts w:ascii="Arial" w:hAnsi="Arial" w:cs="Arial"/>
                <w:color w:val="000000"/>
                <w:szCs w:val="22"/>
              </w:rPr>
              <w:t>TrakCare</w:t>
            </w:r>
            <w:proofErr w:type="spellEnd"/>
            <w:r w:rsidRPr="0024368D">
              <w:rPr>
                <w:rFonts w:ascii="Arial" w:hAnsi="Arial" w:cs="Arial"/>
                <w:color w:val="000000"/>
                <w:szCs w:val="22"/>
              </w:rPr>
              <w:t xml:space="preserve">, </w:t>
            </w:r>
            <w:proofErr w:type="spellStart"/>
            <w:r w:rsidRPr="0024368D">
              <w:rPr>
                <w:rFonts w:ascii="Arial" w:hAnsi="Arial" w:cs="Arial"/>
                <w:color w:val="000000"/>
                <w:szCs w:val="22"/>
              </w:rPr>
              <w:t>WinScribe</w:t>
            </w:r>
            <w:proofErr w:type="spellEnd"/>
            <w:r w:rsidRPr="0024368D">
              <w:rPr>
                <w:rFonts w:ascii="Arial" w:hAnsi="Arial" w:cs="Arial"/>
                <w:color w:val="000000"/>
                <w:szCs w:val="22"/>
              </w:rPr>
              <w:t xml:space="preserve"> Pro and e-mail</w:t>
            </w:r>
          </w:p>
          <w:p w14:paraId="1C603EA9" w14:textId="77777777"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Printer, Fax, Photocopier</w:t>
            </w:r>
          </w:p>
          <w:p w14:paraId="3350A55F" w14:textId="77777777"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Audio/dictating equipment</w:t>
            </w:r>
          </w:p>
          <w:p w14:paraId="6D784F53" w14:textId="42B58665" w:rsidR="00D65701" w:rsidRPr="0024368D" w:rsidRDefault="00D65701"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EMIS/MORSE</w:t>
            </w:r>
          </w:p>
          <w:p w14:paraId="37E50E65" w14:textId="77777777"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SSTS</w:t>
            </w:r>
          </w:p>
          <w:p w14:paraId="69660D35" w14:textId="77777777" w:rsidR="005A6788" w:rsidRPr="0024368D" w:rsidRDefault="005A6788" w:rsidP="0024368D">
            <w:pPr>
              <w:pStyle w:val="ListParagraph"/>
              <w:numPr>
                <w:ilvl w:val="0"/>
                <w:numId w:val="19"/>
              </w:numPr>
              <w:ind w:left="641" w:hanging="357"/>
              <w:jc w:val="both"/>
              <w:rPr>
                <w:rFonts w:ascii="Arial" w:hAnsi="Arial" w:cs="Arial"/>
                <w:color w:val="000000"/>
                <w:szCs w:val="22"/>
              </w:rPr>
            </w:pPr>
            <w:r w:rsidRPr="0024368D">
              <w:rPr>
                <w:rFonts w:ascii="Arial" w:hAnsi="Arial" w:cs="Arial"/>
                <w:color w:val="000000"/>
                <w:szCs w:val="22"/>
              </w:rPr>
              <w:t>PECOS</w:t>
            </w:r>
          </w:p>
          <w:p w14:paraId="645A2257" w14:textId="783A4D1D" w:rsidR="00D65701" w:rsidRPr="0024368D" w:rsidRDefault="00D65701" w:rsidP="0024368D">
            <w:pPr>
              <w:pStyle w:val="ListParagraph"/>
              <w:numPr>
                <w:ilvl w:val="0"/>
                <w:numId w:val="19"/>
              </w:numPr>
              <w:ind w:left="641" w:hanging="357"/>
              <w:jc w:val="both"/>
              <w:rPr>
                <w:rFonts w:ascii="Arial" w:hAnsi="Arial" w:cs="Arial"/>
                <w:color w:val="000000"/>
                <w:szCs w:val="22"/>
              </w:rPr>
            </w:pPr>
            <w:proofErr w:type="spellStart"/>
            <w:r w:rsidRPr="0024368D">
              <w:rPr>
                <w:rFonts w:ascii="Arial" w:hAnsi="Arial" w:cs="Arial"/>
                <w:color w:val="000000"/>
                <w:szCs w:val="22"/>
              </w:rPr>
              <w:t>Inhealthcare</w:t>
            </w:r>
            <w:proofErr w:type="spellEnd"/>
          </w:p>
          <w:p w14:paraId="0155D55D" w14:textId="52B735BC" w:rsidR="005A6788" w:rsidRPr="0024368D" w:rsidRDefault="005A6788" w:rsidP="0024368D">
            <w:pPr>
              <w:pStyle w:val="ListParagraph"/>
              <w:numPr>
                <w:ilvl w:val="0"/>
                <w:numId w:val="19"/>
              </w:numPr>
              <w:ind w:left="641" w:hanging="357"/>
              <w:jc w:val="both"/>
              <w:rPr>
                <w:rFonts w:ascii="Arial" w:hAnsi="Arial" w:cs="Arial"/>
                <w:szCs w:val="22"/>
              </w:rPr>
            </w:pPr>
            <w:r w:rsidRPr="0024368D">
              <w:rPr>
                <w:rFonts w:ascii="Arial" w:hAnsi="Arial" w:cs="Arial"/>
                <w:color w:val="000000"/>
                <w:szCs w:val="22"/>
              </w:rPr>
              <w:t>Video/tele-conferencing equipment</w:t>
            </w:r>
          </w:p>
          <w:p w14:paraId="54E6F3B3" w14:textId="77777777" w:rsidR="005A6788" w:rsidRPr="00127BF8" w:rsidRDefault="005A6788" w:rsidP="005A6788">
            <w:pPr>
              <w:ind w:right="72"/>
              <w:jc w:val="both"/>
              <w:rPr>
                <w:rFonts w:ascii="Arial" w:hAnsi="Arial" w:cs="Arial"/>
                <w:szCs w:val="22"/>
              </w:rPr>
            </w:pPr>
          </w:p>
        </w:tc>
      </w:tr>
      <w:tr w:rsidR="005A6788" w:rsidRPr="00723261" w14:paraId="4A1438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5A6788" w:rsidRPr="00127BF8" w:rsidRDefault="005A6788" w:rsidP="005A6788">
            <w:pPr>
              <w:pStyle w:val="Heading3"/>
              <w:spacing w:before="120" w:after="120"/>
              <w:rPr>
                <w:sz w:val="22"/>
                <w:szCs w:val="22"/>
              </w:rPr>
            </w:pPr>
            <w:r w:rsidRPr="00127BF8">
              <w:rPr>
                <w:sz w:val="22"/>
                <w:szCs w:val="22"/>
              </w:rPr>
              <w:t>8. ASSIGNMENT AND REVIEW OF WORK</w:t>
            </w:r>
          </w:p>
        </w:tc>
      </w:tr>
      <w:tr w:rsidR="005A6788" w:rsidRPr="00723261" w14:paraId="7049E8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913DCE2" w14:textId="444EF80A" w:rsidR="005A6788" w:rsidRPr="004751C6" w:rsidRDefault="005A6788" w:rsidP="0024368D">
            <w:pPr>
              <w:jc w:val="both"/>
              <w:rPr>
                <w:rFonts w:ascii="Arial" w:hAnsi="Arial" w:cs="Arial"/>
                <w:bCs/>
                <w:color w:val="000000"/>
                <w:szCs w:val="22"/>
              </w:rPr>
            </w:pPr>
            <w:r>
              <w:rPr>
                <w:rFonts w:ascii="Arial" w:hAnsi="Arial" w:cs="Arial"/>
                <w:bCs/>
                <w:color w:val="000000"/>
                <w:szCs w:val="22"/>
              </w:rPr>
              <w:t xml:space="preserve">The </w:t>
            </w:r>
            <w:r w:rsidRPr="004751C6">
              <w:rPr>
                <w:rFonts w:ascii="Arial" w:hAnsi="Arial" w:cs="Arial"/>
                <w:bCs/>
                <w:color w:val="000000"/>
                <w:szCs w:val="22"/>
              </w:rPr>
              <w:t xml:space="preserve">Admin and Clerical (A&amp;C) Services cover a variety of departments and areas throughout the locality.  </w:t>
            </w:r>
          </w:p>
          <w:p w14:paraId="4A0D9A33" w14:textId="77777777" w:rsidR="005A6788" w:rsidRPr="004751C6" w:rsidRDefault="005A6788" w:rsidP="0024368D">
            <w:pPr>
              <w:ind w:left="360"/>
              <w:jc w:val="both"/>
              <w:rPr>
                <w:rFonts w:ascii="Arial" w:hAnsi="Arial" w:cs="Arial"/>
                <w:bCs/>
                <w:color w:val="000000"/>
                <w:szCs w:val="22"/>
              </w:rPr>
            </w:pPr>
          </w:p>
          <w:p w14:paraId="06E1770A" w14:textId="4C2F1DF9" w:rsidR="005A6788" w:rsidRPr="004751C6" w:rsidRDefault="005A6788" w:rsidP="0024368D">
            <w:pPr>
              <w:jc w:val="both"/>
              <w:rPr>
                <w:rFonts w:ascii="Arial" w:hAnsi="Arial" w:cs="Arial"/>
                <w:b/>
                <w:color w:val="000000"/>
                <w:szCs w:val="22"/>
              </w:rPr>
            </w:pPr>
            <w:r w:rsidRPr="004751C6">
              <w:rPr>
                <w:rFonts w:ascii="Arial" w:hAnsi="Arial" w:cs="Arial"/>
                <w:bCs/>
                <w:color w:val="000000"/>
                <w:szCs w:val="22"/>
              </w:rPr>
              <w:t xml:space="preserve">The postholder is a member of the A&amp;C team providing high quality comprehensive, modern administrative support to the managers and clinical staff within the </w:t>
            </w:r>
            <w:r>
              <w:rPr>
                <w:rFonts w:ascii="Arial" w:hAnsi="Arial" w:cs="Arial"/>
                <w:bCs/>
                <w:color w:val="000000"/>
                <w:szCs w:val="22"/>
              </w:rPr>
              <w:t>service</w:t>
            </w:r>
            <w:r w:rsidRPr="004751C6">
              <w:rPr>
                <w:rFonts w:ascii="Arial" w:hAnsi="Arial" w:cs="Arial"/>
                <w:bCs/>
                <w:color w:val="000000"/>
                <w:szCs w:val="22"/>
              </w:rPr>
              <w:t xml:space="preserve"> throughout the locality.  As a member of this team, the postholder will</w:t>
            </w:r>
            <w:r w:rsidRPr="004751C6">
              <w:rPr>
                <w:rFonts w:ascii="Arial" w:hAnsi="Arial" w:cs="Arial"/>
                <w:b/>
                <w:color w:val="000000"/>
                <w:szCs w:val="22"/>
              </w:rPr>
              <w:t>:</w:t>
            </w:r>
          </w:p>
          <w:p w14:paraId="12A06C50" w14:textId="77777777" w:rsidR="005A6788" w:rsidRPr="004751C6" w:rsidRDefault="005A6788" w:rsidP="0024368D">
            <w:pPr>
              <w:ind w:left="360"/>
              <w:jc w:val="both"/>
              <w:rPr>
                <w:rFonts w:ascii="Arial" w:hAnsi="Arial" w:cs="Arial"/>
                <w:b/>
                <w:color w:val="000000"/>
                <w:szCs w:val="22"/>
              </w:rPr>
            </w:pPr>
          </w:p>
          <w:p w14:paraId="2F67FCF3" w14:textId="77777777" w:rsidR="005A6788" w:rsidRDefault="005A6788" w:rsidP="0024368D">
            <w:pPr>
              <w:jc w:val="both"/>
              <w:rPr>
                <w:rFonts w:ascii="Arial" w:hAnsi="Arial" w:cs="Arial"/>
                <w:color w:val="000000"/>
                <w:szCs w:val="22"/>
              </w:rPr>
            </w:pPr>
            <w:r w:rsidRPr="004751C6">
              <w:rPr>
                <w:rFonts w:ascii="Arial" w:hAnsi="Arial" w:cs="Arial"/>
                <w:color w:val="000000"/>
                <w:szCs w:val="22"/>
              </w:rPr>
              <w:t>Provide comprehensive secretarial support including drafting and typing of letters, reports, etc, which will include clinical information.  This may be generated by the clinical caseload and professional roles of Consultants, Medical and Nursing staff.</w:t>
            </w:r>
          </w:p>
          <w:p w14:paraId="7F9B0990" w14:textId="77777777" w:rsidR="005A6788" w:rsidRPr="004751C6" w:rsidRDefault="005A6788" w:rsidP="0024368D">
            <w:pPr>
              <w:jc w:val="both"/>
              <w:rPr>
                <w:rFonts w:ascii="Arial" w:hAnsi="Arial" w:cs="Arial"/>
                <w:color w:val="000000"/>
                <w:szCs w:val="22"/>
              </w:rPr>
            </w:pPr>
          </w:p>
          <w:p w14:paraId="435FBF7B" w14:textId="77777777" w:rsidR="005A6788" w:rsidRDefault="005A6788" w:rsidP="0024368D">
            <w:pPr>
              <w:jc w:val="both"/>
              <w:rPr>
                <w:rFonts w:ascii="Arial" w:hAnsi="Arial" w:cs="Arial"/>
                <w:szCs w:val="22"/>
              </w:rPr>
            </w:pPr>
            <w:r w:rsidRPr="004751C6">
              <w:rPr>
                <w:rFonts w:ascii="Arial" w:hAnsi="Arial" w:cs="Arial"/>
                <w:szCs w:val="22"/>
              </w:rPr>
              <w:t>The post holder is required to possess a multidisciplinary medical knowledge.</w:t>
            </w:r>
          </w:p>
          <w:p w14:paraId="757D74E8" w14:textId="77777777" w:rsidR="005A6788" w:rsidRPr="004751C6" w:rsidRDefault="005A6788" w:rsidP="0024368D">
            <w:pPr>
              <w:jc w:val="both"/>
              <w:rPr>
                <w:rFonts w:ascii="Arial" w:hAnsi="Arial" w:cs="Arial"/>
                <w:color w:val="000000"/>
                <w:szCs w:val="22"/>
              </w:rPr>
            </w:pPr>
          </w:p>
          <w:p w14:paraId="4B41BD48" w14:textId="30034A9A" w:rsidR="005A6788" w:rsidRDefault="005A6788" w:rsidP="0024368D">
            <w:pPr>
              <w:jc w:val="both"/>
              <w:rPr>
                <w:rFonts w:ascii="Arial" w:hAnsi="Arial" w:cs="Arial"/>
                <w:color w:val="000000"/>
                <w:szCs w:val="22"/>
              </w:rPr>
            </w:pPr>
            <w:r w:rsidRPr="004751C6">
              <w:rPr>
                <w:rFonts w:ascii="Arial" w:hAnsi="Arial" w:cs="Arial"/>
                <w:color w:val="000000"/>
                <w:szCs w:val="22"/>
              </w:rPr>
              <w:t xml:space="preserve">To ensure that all enquiries are dealt with efficiently in a tactful and courteous manner </w:t>
            </w:r>
            <w:proofErr w:type="gramStart"/>
            <w:r w:rsidRPr="004751C6">
              <w:rPr>
                <w:rFonts w:ascii="Arial" w:hAnsi="Arial" w:cs="Arial"/>
                <w:color w:val="000000"/>
                <w:szCs w:val="22"/>
              </w:rPr>
              <w:t>using discretion and confidentiality at all times</w:t>
            </w:r>
            <w:proofErr w:type="gramEnd"/>
            <w:r w:rsidRPr="004751C6">
              <w:rPr>
                <w:rFonts w:ascii="Arial" w:hAnsi="Arial" w:cs="Arial"/>
                <w:color w:val="000000"/>
                <w:szCs w:val="22"/>
              </w:rPr>
              <w:t>, to enhance the quality of the Service</w:t>
            </w:r>
            <w:r>
              <w:rPr>
                <w:rFonts w:ascii="Arial" w:hAnsi="Arial" w:cs="Arial"/>
                <w:color w:val="000000"/>
                <w:szCs w:val="22"/>
              </w:rPr>
              <w:t>.</w:t>
            </w:r>
          </w:p>
          <w:p w14:paraId="5CF9EA1A" w14:textId="77777777" w:rsidR="0024368D" w:rsidRDefault="0024368D" w:rsidP="0024368D">
            <w:pPr>
              <w:jc w:val="both"/>
              <w:rPr>
                <w:rFonts w:ascii="Arial" w:hAnsi="Arial" w:cs="Arial"/>
                <w:color w:val="000000"/>
                <w:szCs w:val="22"/>
              </w:rPr>
            </w:pPr>
          </w:p>
          <w:p w14:paraId="340746B4" w14:textId="6F8BB05E" w:rsidR="005A6788" w:rsidRDefault="005A6788" w:rsidP="0024368D">
            <w:pPr>
              <w:jc w:val="both"/>
              <w:rPr>
                <w:rFonts w:ascii="Arial" w:hAnsi="Arial" w:cs="Arial"/>
                <w:color w:val="000000"/>
                <w:szCs w:val="22"/>
              </w:rPr>
            </w:pPr>
            <w:r w:rsidRPr="004751C6">
              <w:rPr>
                <w:rFonts w:ascii="Arial" w:hAnsi="Arial" w:cs="Arial"/>
                <w:color w:val="000000"/>
                <w:szCs w:val="22"/>
              </w:rPr>
              <w:t>Will participate in processing and appointing referrals to identified Clinics, following NHS Tayside and Departmental Policies/Procedures which may include delivering a reception service, booking patients in and re-appointing on TOPAS, arranging transport and document case notes.</w:t>
            </w:r>
          </w:p>
          <w:p w14:paraId="56A34A4F" w14:textId="77777777" w:rsidR="005A6788" w:rsidRPr="004751C6" w:rsidRDefault="005A6788" w:rsidP="0024368D">
            <w:pPr>
              <w:jc w:val="both"/>
              <w:rPr>
                <w:rFonts w:ascii="Arial" w:hAnsi="Arial" w:cs="Arial"/>
                <w:color w:val="000000"/>
                <w:szCs w:val="22"/>
              </w:rPr>
            </w:pPr>
          </w:p>
          <w:p w14:paraId="7F3A47BA" w14:textId="22BCC245" w:rsidR="005A6788" w:rsidRDefault="005A6788" w:rsidP="0024368D">
            <w:pPr>
              <w:ind w:right="72"/>
              <w:jc w:val="both"/>
              <w:rPr>
                <w:rFonts w:ascii="Arial" w:hAnsi="Arial" w:cs="Arial"/>
                <w:color w:val="000000"/>
                <w:szCs w:val="22"/>
              </w:rPr>
            </w:pPr>
            <w:r w:rsidRPr="004751C6">
              <w:rPr>
                <w:rFonts w:ascii="Arial" w:hAnsi="Arial" w:cs="Arial"/>
                <w:color w:val="000000"/>
                <w:szCs w:val="22"/>
              </w:rPr>
              <w:t>Provide supervision and support to junior staff members.</w:t>
            </w:r>
          </w:p>
          <w:p w14:paraId="69367DEF" w14:textId="77777777" w:rsidR="006445DC" w:rsidRDefault="006445DC" w:rsidP="0024368D">
            <w:pPr>
              <w:ind w:right="72"/>
              <w:jc w:val="both"/>
              <w:rPr>
                <w:rFonts w:ascii="Arial" w:hAnsi="Arial" w:cs="Arial"/>
                <w:sz w:val="24"/>
                <w:szCs w:val="24"/>
              </w:rPr>
            </w:pPr>
          </w:p>
          <w:p w14:paraId="10E0044A" w14:textId="77777777" w:rsidR="006445DC" w:rsidRPr="006445DC" w:rsidRDefault="006445DC" w:rsidP="006445DC">
            <w:pPr>
              <w:rPr>
                <w:rFonts w:ascii="Arial" w:hAnsi="Arial" w:cs="Arial"/>
                <w:b/>
                <w:szCs w:val="22"/>
              </w:rPr>
            </w:pPr>
            <w:r w:rsidRPr="006445DC">
              <w:rPr>
                <w:rFonts w:ascii="Arial" w:hAnsi="Arial" w:cs="Arial"/>
                <w:b/>
                <w:szCs w:val="22"/>
              </w:rPr>
              <w:t>Responsibility for Records Management</w:t>
            </w:r>
          </w:p>
          <w:p w14:paraId="7D1146AC" w14:textId="77777777" w:rsidR="006445DC" w:rsidRPr="006445DC" w:rsidRDefault="006445DC" w:rsidP="006445DC">
            <w:pPr>
              <w:rPr>
                <w:rFonts w:ascii="Times New Roman" w:hAnsi="Times New Roman"/>
                <w:szCs w:val="22"/>
              </w:rPr>
            </w:pPr>
            <w:r w:rsidRPr="006445DC">
              <w:rPr>
                <w:rFonts w:ascii="Arial" w:hAnsi="Arial" w:cs="Arial"/>
                <w:szCs w:val="22"/>
              </w:rPr>
              <w:t xml:space="preserve">All records created </w:t>
            </w:r>
            <w:proofErr w:type="gramStart"/>
            <w:r w:rsidRPr="006445DC">
              <w:rPr>
                <w:rFonts w:ascii="Arial" w:hAnsi="Arial" w:cs="Arial"/>
                <w:szCs w:val="22"/>
              </w:rPr>
              <w:t>in the course of</w:t>
            </w:r>
            <w:proofErr w:type="gramEnd"/>
            <w:r w:rsidRPr="006445DC">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0601890" w14:textId="77777777" w:rsidR="006445DC" w:rsidRPr="004751C6" w:rsidRDefault="006445DC" w:rsidP="0024368D">
            <w:pPr>
              <w:ind w:right="72"/>
              <w:jc w:val="both"/>
              <w:rPr>
                <w:rFonts w:ascii="Arial" w:hAnsi="Arial" w:cs="Arial"/>
                <w:sz w:val="24"/>
                <w:szCs w:val="24"/>
              </w:rPr>
            </w:pPr>
          </w:p>
          <w:p w14:paraId="79DEB81B" w14:textId="77777777" w:rsidR="005A6788" w:rsidRPr="004751C6" w:rsidRDefault="005A6788" w:rsidP="0024368D">
            <w:pPr>
              <w:rPr>
                <w:rFonts w:ascii="Arial" w:hAnsi="Arial" w:cs="Arial"/>
                <w:sz w:val="24"/>
                <w:szCs w:val="24"/>
              </w:rPr>
            </w:pPr>
          </w:p>
        </w:tc>
      </w:tr>
      <w:tr w:rsidR="005A6788" w:rsidRPr="00723261" w14:paraId="6F7C4F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5A6788" w:rsidRPr="00127BF8" w:rsidRDefault="005A6788" w:rsidP="005A6788">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5A6788" w:rsidRPr="00723261" w14:paraId="23E960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FCF9282" w14:textId="77777777" w:rsidR="005A6788" w:rsidRPr="004751C6" w:rsidRDefault="005A6788" w:rsidP="005A6788">
            <w:pPr>
              <w:jc w:val="both"/>
              <w:rPr>
                <w:rFonts w:ascii="Arial" w:hAnsi="Arial" w:cs="Arial"/>
                <w:color w:val="000000"/>
                <w:szCs w:val="22"/>
              </w:rPr>
            </w:pPr>
            <w:r w:rsidRPr="004751C6">
              <w:rPr>
                <w:rFonts w:ascii="Arial" w:hAnsi="Arial" w:cs="Arial"/>
                <w:color w:val="000000"/>
                <w:szCs w:val="22"/>
              </w:rPr>
              <w:t xml:space="preserve">Working without direct supervision, using discretion over own workload, prioritising </w:t>
            </w:r>
            <w:proofErr w:type="gramStart"/>
            <w:r w:rsidRPr="004751C6">
              <w:rPr>
                <w:rFonts w:ascii="Arial" w:hAnsi="Arial" w:cs="Arial"/>
                <w:color w:val="000000"/>
                <w:szCs w:val="22"/>
              </w:rPr>
              <w:t>on a daily basis</w:t>
            </w:r>
            <w:proofErr w:type="gramEnd"/>
            <w:r w:rsidRPr="004751C6">
              <w:rPr>
                <w:rFonts w:ascii="Arial" w:hAnsi="Arial" w:cs="Arial"/>
                <w:szCs w:val="22"/>
              </w:rPr>
              <w:t xml:space="preserve"> to meet competing management/service demands</w:t>
            </w:r>
            <w:r w:rsidRPr="004751C6">
              <w:rPr>
                <w:rFonts w:ascii="Arial" w:hAnsi="Arial" w:cs="Arial"/>
                <w:color w:val="000000"/>
                <w:szCs w:val="22"/>
              </w:rPr>
              <w:t>, in accordance with departmental procedures.</w:t>
            </w:r>
            <w:r w:rsidRPr="004751C6">
              <w:rPr>
                <w:rFonts w:ascii="Arial" w:hAnsi="Arial" w:cs="Arial"/>
                <w:szCs w:val="22"/>
              </w:rPr>
              <w:t xml:space="preserve"> Line Manager is available to advise on more complex matters.</w:t>
            </w:r>
          </w:p>
          <w:p w14:paraId="0F8412FA" w14:textId="77777777" w:rsidR="005A6788" w:rsidRDefault="005A6788" w:rsidP="005A6788">
            <w:pPr>
              <w:jc w:val="both"/>
              <w:rPr>
                <w:rFonts w:ascii="Arial" w:hAnsi="Arial" w:cs="Arial"/>
                <w:color w:val="000000"/>
                <w:szCs w:val="22"/>
              </w:rPr>
            </w:pPr>
          </w:p>
          <w:p w14:paraId="69346236" w14:textId="72325216" w:rsidR="005A6788" w:rsidRPr="004751C6" w:rsidRDefault="005A6788" w:rsidP="005A6788">
            <w:pPr>
              <w:jc w:val="both"/>
              <w:rPr>
                <w:rFonts w:ascii="Arial" w:hAnsi="Arial" w:cs="Arial"/>
                <w:color w:val="000000"/>
                <w:szCs w:val="22"/>
              </w:rPr>
            </w:pPr>
            <w:r w:rsidRPr="004751C6">
              <w:rPr>
                <w:rFonts w:ascii="Arial" w:hAnsi="Arial" w:cs="Arial"/>
                <w:color w:val="000000"/>
                <w:szCs w:val="22"/>
              </w:rPr>
              <w:t>Accountable for own actions.</w:t>
            </w:r>
          </w:p>
          <w:p w14:paraId="0C671AD6" w14:textId="77777777" w:rsidR="005A6788" w:rsidRDefault="005A6788" w:rsidP="005A6788">
            <w:pPr>
              <w:jc w:val="both"/>
              <w:rPr>
                <w:rFonts w:ascii="Arial" w:hAnsi="Arial" w:cs="Arial"/>
                <w:color w:val="000000"/>
                <w:szCs w:val="22"/>
              </w:rPr>
            </w:pPr>
          </w:p>
          <w:p w14:paraId="19A89B6B" w14:textId="58D8B365" w:rsidR="005A6788" w:rsidRPr="004751C6" w:rsidRDefault="005A6788" w:rsidP="005A6788">
            <w:pPr>
              <w:jc w:val="both"/>
              <w:rPr>
                <w:rFonts w:ascii="Arial" w:hAnsi="Arial" w:cs="Arial"/>
                <w:color w:val="000000"/>
                <w:szCs w:val="22"/>
              </w:rPr>
            </w:pPr>
            <w:r w:rsidRPr="004751C6">
              <w:rPr>
                <w:rFonts w:ascii="Arial" w:hAnsi="Arial" w:cs="Arial"/>
                <w:color w:val="000000"/>
                <w:szCs w:val="22"/>
              </w:rPr>
              <w:lastRenderedPageBreak/>
              <w:t>Initiative is required to ensure information is communicated in an appropriate and effective manner.</w:t>
            </w:r>
          </w:p>
          <w:p w14:paraId="62545EA6" w14:textId="77777777" w:rsidR="005A6788" w:rsidRDefault="005A6788" w:rsidP="005A6788">
            <w:pPr>
              <w:jc w:val="both"/>
              <w:rPr>
                <w:rFonts w:ascii="Arial" w:hAnsi="Arial" w:cs="Arial"/>
                <w:szCs w:val="22"/>
              </w:rPr>
            </w:pPr>
          </w:p>
          <w:p w14:paraId="745F1DA0" w14:textId="6A7D41DB" w:rsidR="005A6788" w:rsidRPr="004751C6" w:rsidRDefault="005A6788" w:rsidP="005A6788">
            <w:pPr>
              <w:jc w:val="both"/>
              <w:rPr>
                <w:rFonts w:ascii="Arial" w:hAnsi="Arial" w:cs="Arial"/>
                <w:color w:val="000000"/>
                <w:szCs w:val="22"/>
              </w:rPr>
            </w:pPr>
            <w:r w:rsidRPr="004751C6">
              <w:rPr>
                <w:rFonts w:ascii="Arial" w:hAnsi="Arial" w:cs="Arial"/>
                <w:szCs w:val="22"/>
              </w:rPr>
              <w:t>Working environment prone to constant interruptions</w:t>
            </w:r>
          </w:p>
          <w:p w14:paraId="353F8C7D" w14:textId="77777777" w:rsidR="005A6788" w:rsidRDefault="005A6788" w:rsidP="005A6788">
            <w:pPr>
              <w:jc w:val="both"/>
              <w:rPr>
                <w:rFonts w:ascii="Arial" w:hAnsi="Arial" w:cs="Arial"/>
                <w:szCs w:val="22"/>
              </w:rPr>
            </w:pPr>
          </w:p>
          <w:p w14:paraId="00008774" w14:textId="59BFFC51" w:rsidR="005A6788" w:rsidRPr="004751C6" w:rsidRDefault="005A6788" w:rsidP="005A6788">
            <w:pPr>
              <w:jc w:val="both"/>
              <w:rPr>
                <w:rFonts w:ascii="Arial" w:hAnsi="Arial" w:cs="Arial"/>
                <w:szCs w:val="22"/>
              </w:rPr>
            </w:pPr>
            <w:r w:rsidRPr="004751C6">
              <w:rPr>
                <w:rFonts w:ascii="Arial" w:hAnsi="Arial" w:cs="Arial"/>
                <w:szCs w:val="22"/>
              </w:rPr>
              <w:t>Managing time effectively.</w:t>
            </w:r>
          </w:p>
          <w:p w14:paraId="509E5090" w14:textId="77777777" w:rsidR="005A6788" w:rsidRDefault="005A6788" w:rsidP="005A6788">
            <w:pPr>
              <w:jc w:val="both"/>
              <w:rPr>
                <w:rFonts w:ascii="Arial" w:hAnsi="Arial" w:cs="Arial"/>
                <w:szCs w:val="22"/>
              </w:rPr>
            </w:pPr>
          </w:p>
          <w:p w14:paraId="2F59183A" w14:textId="61FD61D0" w:rsidR="005A6788" w:rsidRPr="004751C6" w:rsidRDefault="005A6788" w:rsidP="005A6788">
            <w:pPr>
              <w:jc w:val="both"/>
              <w:rPr>
                <w:rFonts w:ascii="Arial" w:hAnsi="Arial" w:cs="Arial"/>
                <w:szCs w:val="22"/>
              </w:rPr>
            </w:pPr>
            <w:r w:rsidRPr="004751C6">
              <w:rPr>
                <w:rFonts w:ascii="Arial" w:hAnsi="Arial" w:cs="Arial"/>
                <w:szCs w:val="22"/>
              </w:rPr>
              <w:t>Adapting to frequent organisational/service change.</w:t>
            </w:r>
          </w:p>
          <w:p w14:paraId="70F1E814" w14:textId="77777777" w:rsidR="005A6788" w:rsidRDefault="005A6788" w:rsidP="005A6788">
            <w:pPr>
              <w:jc w:val="both"/>
              <w:rPr>
                <w:rFonts w:ascii="Arial" w:hAnsi="Arial" w:cs="Arial"/>
                <w:szCs w:val="22"/>
              </w:rPr>
            </w:pPr>
          </w:p>
          <w:p w14:paraId="08032D8F" w14:textId="648582A5" w:rsidR="005A6788" w:rsidRPr="004751C6" w:rsidRDefault="005A6788" w:rsidP="005A6788">
            <w:pPr>
              <w:jc w:val="both"/>
              <w:rPr>
                <w:rFonts w:ascii="Arial" w:hAnsi="Arial" w:cs="Arial"/>
                <w:szCs w:val="22"/>
              </w:rPr>
            </w:pPr>
            <w:r w:rsidRPr="004751C6">
              <w:rPr>
                <w:rFonts w:ascii="Arial" w:hAnsi="Arial" w:cs="Arial"/>
                <w:szCs w:val="22"/>
              </w:rPr>
              <w:t>Transferring concerns of distressed relatives and patients to clinical staff</w:t>
            </w:r>
          </w:p>
          <w:p w14:paraId="2B5EF69B" w14:textId="77777777" w:rsidR="005A6788" w:rsidRDefault="005A6788" w:rsidP="005A6788">
            <w:pPr>
              <w:jc w:val="both"/>
              <w:rPr>
                <w:rFonts w:ascii="Arial" w:hAnsi="Arial" w:cs="Arial"/>
                <w:szCs w:val="22"/>
              </w:rPr>
            </w:pPr>
          </w:p>
          <w:p w14:paraId="5DCB8D1E" w14:textId="0B6135F0" w:rsidR="005A6788" w:rsidRPr="00127BF8" w:rsidRDefault="005A6788" w:rsidP="005A6788">
            <w:pPr>
              <w:jc w:val="both"/>
              <w:rPr>
                <w:rFonts w:ascii="Arial" w:hAnsi="Arial" w:cs="Arial"/>
                <w:szCs w:val="22"/>
              </w:rPr>
            </w:pPr>
            <w:r w:rsidRPr="004751C6">
              <w:rPr>
                <w:rFonts w:ascii="Arial" w:hAnsi="Arial" w:cs="Arial"/>
                <w:szCs w:val="22"/>
              </w:rPr>
              <w:t>Prioritising work of self and junior members of staff to ensure priorities are met.</w:t>
            </w:r>
          </w:p>
          <w:p w14:paraId="64F19B8D" w14:textId="77777777" w:rsidR="005A6788" w:rsidRPr="00127BF8" w:rsidRDefault="005A6788" w:rsidP="005A6788">
            <w:pPr>
              <w:ind w:right="-270"/>
              <w:jc w:val="both"/>
              <w:rPr>
                <w:rFonts w:ascii="Arial" w:hAnsi="Arial" w:cs="Arial"/>
                <w:szCs w:val="22"/>
              </w:rPr>
            </w:pPr>
          </w:p>
        </w:tc>
      </w:tr>
      <w:tr w:rsidR="005A6788" w:rsidRPr="00723261" w14:paraId="3394C6D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5A6788" w:rsidRPr="00127BF8" w:rsidRDefault="005A6788" w:rsidP="005A6788">
            <w:pPr>
              <w:pStyle w:val="Heading3"/>
              <w:spacing w:before="120" w:after="120"/>
              <w:rPr>
                <w:sz w:val="22"/>
                <w:szCs w:val="22"/>
              </w:rPr>
            </w:pPr>
            <w:r w:rsidRPr="00127BF8">
              <w:rPr>
                <w:sz w:val="22"/>
                <w:szCs w:val="22"/>
              </w:rPr>
              <w:lastRenderedPageBreak/>
              <w:t>10.  MOST CHALLENGING/DIFFICULT PARTS OF THE JOB</w:t>
            </w:r>
          </w:p>
        </w:tc>
      </w:tr>
      <w:tr w:rsidR="005A6788" w:rsidRPr="00723261" w14:paraId="3A42D1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CF9A5CA" w14:textId="211C6C83" w:rsidR="005A6788" w:rsidRPr="004751C6" w:rsidRDefault="005A6788" w:rsidP="005A6788">
            <w:pPr>
              <w:tabs>
                <w:tab w:val="left" w:pos="810"/>
              </w:tabs>
              <w:jc w:val="both"/>
              <w:rPr>
                <w:rFonts w:ascii="Arial" w:hAnsi="Arial" w:cs="Arial"/>
                <w:color w:val="000000"/>
                <w:szCs w:val="22"/>
              </w:rPr>
            </w:pPr>
            <w:r w:rsidRPr="004751C6">
              <w:rPr>
                <w:rFonts w:ascii="Arial" w:hAnsi="Arial" w:cs="Arial"/>
                <w:color w:val="000000"/>
                <w:szCs w:val="22"/>
              </w:rPr>
              <w:t>Dealing with a range of enquiries and demands on workload whilst juggling priorities ensuring timely delivery of tasks.</w:t>
            </w:r>
          </w:p>
          <w:p w14:paraId="51482D0C" w14:textId="77777777" w:rsidR="005A6788" w:rsidRPr="004751C6" w:rsidRDefault="005A6788" w:rsidP="005A6788">
            <w:pPr>
              <w:tabs>
                <w:tab w:val="left" w:pos="810"/>
              </w:tabs>
              <w:jc w:val="both"/>
              <w:rPr>
                <w:rFonts w:ascii="Arial" w:hAnsi="Arial" w:cs="Arial"/>
                <w:color w:val="000000"/>
                <w:szCs w:val="22"/>
              </w:rPr>
            </w:pPr>
          </w:p>
          <w:p w14:paraId="705A1D55" w14:textId="2D4CD71C" w:rsidR="005A6788" w:rsidRPr="004751C6" w:rsidRDefault="005A6788" w:rsidP="005A6788">
            <w:pPr>
              <w:tabs>
                <w:tab w:val="left" w:pos="810"/>
              </w:tabs>
              <w:jc w:val="both"/>
              <w:rPr>
                <w:rFonts w:ascii="Arial" w:hAnsi="Arial" w:cs="Arial"/>
                <w:color w:val="000000"/>
                <w:szCs w:val="22"/>
              </w:rPr>
            </w:pPr>
            <w:r w:rsidRPr="004751C6">
              <w:rPr>
                <w:rFonts w:ascii="Arial" w:hAnsi="Arial" w:cs="Arial"/>
                <w:color w:val="000000"/>
                <w:szCs w:val="22"/>
              </w:rPr>
              <w:t xml:space="preserve">Dealing with a range of competing priorities and maintaining a calm and professional approach </w:t>
            </w:r>
            <w:proofErr w:type="gramStart"/>
            <w:r w:rsidRPr="004751C6">
              <w:rPr>
                <w:rFonts w:ascii="Arial" w:hAnsi="Arial" w:cs="Arial"/>
                <w:color w:val="000000"/>
                <w:szCs w:val="22"/>
              </w:rPr>
              <w:t>in particular when</w:t>
            </w:r>
            <w:proofErr w:type="gramEnd"/>
            <w:r w:rsidRPr="004751C6">
              <w:rPr>
                <w:rFonts w:ascii="Arial" w:hAnsi="Arial" w:cs="Arial"/>
                <w:color w:val="000000"/>
                <w:szCs w:val="22"/>
              </w:rPr>
              <w:t xml:space="preserve"> cancelling clinics due to staff sickness and also dealing with day-to-day issues.</w:t>
            </w:r>
          </w:p>
          <w:p w14:paraId="48DE057C" w14:textId="77777777" w:rsidR="005A6788" w:rsidRPr="004751C6" w:rsidRDefault="005A6788" w:rsidP="005A6788">
            <w:pPr>
              <w:tabs>
                <w:tab w:val="left" w:pos="810"/>
              </w:tabs>
              <w:jc w:val="both"/>
              <w:rPr>
                <w:rFonts w:ascii="Arial" w:hAnsi="Arial" w:cs="Arial"/>
                <w:color w:val="000000"/>
                <w:szCs w:val="22"/>
              </w:rPr>
            </w:pPr>
          </w:p>
          <w:p w14:paraId="4C2435BF" w14:textId="72B404C7" w:rsidR="005A6788" w:rsidRPr="004751C6" w:rsidRDefault="005A6788" w:rsidP="005A6788">
            <w:pPr>
              <w:tabs>
                <w:tab w:val="left" w:pos="810"/>
              </w:tabs>
              <w:jc w:val="both"/>
              <w:rPr>
                <w:rFonts w:ascii="Arial" w:hAnsi="Arial" w:cs="Arial"/>
                <w:color w:val="000000"/>
                <w:szCs w:val="22"/>
              </w:rPr>
            </w:pPr>
            <w:r w:rsidRPr="004751C6">
              <w:rPr>
                <w:rFonts w:ascii="Arial" w:hAnsi="Arial" w:cs="Arial"/>
                <w:color w:val="000000"/>
                <w:szCs w:val="22"/>
              </w:rPr>
              <w:t>Remaining professional but also sympathetic when dealing with angry or upset patients and relatives, both in person and telephonically e.g. informing patient of appointment cancellation.</w:t>
            </w:r>
          </w:p>
          <w:p w14:paraId="7C0D4C55" w14:textId="77777777" w:rsidR="005A6788" w:rsidRPr="004751C6" w:rsidRDefault="005A6788" w:rsidP="005A6788">
            <w:pPr>
              <w:tabs>
                <w:tab w:val="left" w:pos="810"/>
              </w:tabs>
              <w:jc w:val="both"/>
              <w:rPr>
                <w:rFonts w:ascii="Arial" w:hAnsi="Arial" w:cs="Arial"/>
                <w:color w:val="000000"/>
                <w:szCs w:val="22"/>
              </w:rPr>
            </w:pPr>
          </w:p>
          <w:p w14:paraId="4FD0E9B8" w14:textId="0A6AB1DD" w:rsidR="005A6788" w:rsidRPr="004751C6" w:rsidRDefault="005A6788" w:rsidP="005A6788">
            <w:pPr>
              <w:tabs>
                <w:tab w:val="left" w:pos="810"/>
              </w:tabs>
              <w:jc w:val="both"/>
              <w:rPr>
                <w:rFonts w:ascii="Arial" w:hAnsi="Arial" w:cs="Arial"/>
                <w:sz w:val="24"/>
                <w:szCs w:val="24"/>
              </w:rPr>
            </w:pPr>
            <w:r w:rsidRPr="004751C6">
              <w:rPr>
                <w:rFonts w:ascii="Arial" w:hAnsi="Arial" w:cs="Arial"/>
                <w:color w:val="000000"/>
                <w:szCs w:val="22"/>
              </w:rPr>
              <w:t>Dealing with uncertainty and change.</w:t>
            </w:r>
          </w:p>
          <w:p w14:paraId="1CA32804" w14:textId="77777777" w:rsidR="005A6788" w:rsidRPr="00127BF8" w:rsidRDefault="005A6788" w:rsidP="005A6788">
            <w:pPr>
              <w:ind w:right="72"/>
              <w:jc w:val="both"/>
              <w:rPr>
                <w:rFonts w:ascii="Arial" w:hAnsi="Arial" w:cs="Arial"/>
                <w:szCs w:val="22"/>
              </w:rPr>
            </w:pPr>
          </w:p>
        </w:tc>
      </w:tr>
      <w:tr w:rsidR="005A6788" w:rsidRPr="00723261" w14:paraId="693FA87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5A6788" w:rsidRPr="00127BF8" w:rsidRDefault="005A6788" w:rsidP="005A6788">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5A6788" w:rsidRPr="00723261" w14:paraId="6030A0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C1FA57" w14:textId="2CD5C071" w:rsidR="005A6788" w:rsidRPr="0056004B" w:rsidRDefault="005A6788" w:rsidP="005A6788">
            <w:pPr>
              <w:rPr>
                <w:rFonts w:ascii="Arial" w:hAnsi="Arial" w:cs="Arial"/>
                <w:color w:val="000000"/>
                <w:szCs w:val="22"/>
              </w:rPr>
            </w:pPr>
            <w:r w:rsidRPr="0056004B">
              <w:rPr>
                <w:rFonts w:ascii="Arial" w:hAnsi="Arial" w:cs="Arial"/>
                <w:szCs w:val="22"/>
              </w:rPr>
              <w:t>Contact is required with all staff levels within NHS Tayside, patients/carers, and external agencies, it is essential that the postholder can communicate effectively and confidently through written correspondence (e.g. reports, minutes, routine letters) as well as demonstrate strong verbal communication skills.  This may include provision of non-clinical advice to patients, relatives and carers regarding admissions and appointments.</w:t>
            </w:r>
          </w:p>
          <w:p w14:paraId="7C8F3D41" w14:textId="77777777" w:rsidR="005A6788" w:rsidRPr="0056004B" w:rsidRDefault="005A6788" w:rsidP="005A6788">
            <w:pPr>
              <w:rPr>
                <w:rFonts w:ascii="Arial" w:hAnsi="Arial" w:cs="Arial"/>
                <w:color w:val="000000"/>
                <w:szCs w:val="22"/>
              </w:rPr>
            </w:pPr>
          </w:p>
          <w:p w14:paraId="6BADC46E" w14:textId="3B6DC0EE" w:rsidR="005A6788" w:rsidRPr="0056004B" w:rsidRDefault="005A6788" w:rsidP="005A6788">
            <w:pPr>
              <w:rPr>
                <w:rFonts w:ascii="Arial" w:hAnsi="Arial" w:cs="Arial"/>
                <w:color w:val="000000"/>
                <w:szCs w:val="22"/>
              </w:rPr>
            </w:pPr>
            <w:r w:rsidRPr="0056004B">
              <w:rPr>
                <w:rFonts w:ascii="Arial" w:hAnsi="Arial" w:cs="Arial"/>
                <w:color w:val="000000"/>
                <w:szCs w:val="22"/>
              </w:rPr>
              <w:t>Liaise with other members of admin staff to ensure appropriate cover during breaks and to ensure appropriate information is passed on at handover.</w:t>
            </w:r>
          </w:p>
          <w:p w14:paraId="6056249B" w14:textId="77777777" w:rsidR="005A6788" w:rsidRPr="0056004B" w:rsidRDefault="005A6788" w:rsidP="005A6788">
            <w:pPr>
              <w:rPr>
                <w:rFonts w:ascii="Arial" w:hAnsi="Arial" w:cs="Arial"/>
                <w:color w:val="000000"/>
                <w:szCs w:val="22"/>
              </w:rPr>
            </w:pPr>
          </w:p>
          <w:p w14:paraId="4A2DDB88" w14:textId="04558E3A" w:rsidR="005A6788" w:rsidRPr="0056004B" w:rsidRDefault="005A6788" w:rsidP="005A6788">
            <w:pPr>
              <w:pStyle w:val="BodyText"/>
              <w:spacing w:after="0" w:line="264" w:lineRule="auto"/>
              <w:rPr>
                <w:rFonts w:ascii="Arial" w:hAnsi="Arial" w:cs="Arial"/>
              </w:rPr>
            </w:pPr>
            <w:r w:rsidRPr="0056004B">
              <w:rPr>
                <w:rFonts w:ascii="Arial" w:hAnsi="Arial" w:cs="Arial"/>
                <w:color w:val="000000"/>
                <w:sz w:val="22"/>
                <w:szCs w:val="28"/>
              </w:rPr>
              <w:t>Provide advice and information to managers and clinical staff on appointments and clinic arrangements</w:t>
            </w:r>
          </w:p>
          <w:p w14:paraId="5C4BBA22" w14:textId="77777777" w:rsidR="005A6788" w:rsidRPr="00127BF8" w:rsidRDefault="005A6788" w:rsidP="005A6788">
            <w:pPr>
              <w:pStyle w:val="BodyText"/>
              <w:spacing w:after="0" w:line="264" w:lineRule="auto"/>
              <w:rPr>
                <w:rFonts w:ascii="Arial" w:hAnsi="Arial" w:cs="Arial"/>
                <w:sz w:val="22"/>
                <w:szCs w:val="22"/>
              </w:rPr>
            </w:pPr>
          </w:p>
        </w:tc>
      </w:tr>
      <w:tr w:rsidR="005A6788" w:rsidRPr="00723261" w14:paraId="3A7F0B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5A6788" w:rsidRPr="00127BF8" w:rsidRDefault="005A6788" w:rsidP="005A6788">
            <w:pPr>
              <w:spacing w:before="120" w:after="120"/>
              <w:ind w:right="-274"/>
              <w:jc w:val="both"/>
              <w:rPr>
                <w:rFonts w:ascii="Arial" w:hAnsi="Arial" w:cs="Arial"/>
                <w:b/>
                <w:bCs/>
                <w:szCs w:val="22"/>
              </w:rPr>
            </w:pPr>
            <w:r w:rsidRPr="00127BF8">
              <w:rPr>
                <w:rFonts w:ascii="Arial" w:hAnsi="Arial" w:cs="Arial"/>
                <w:b/>
                <w:bCs/>
                <w:szCs w:val="22"/>
              </w:rPr>
              <w:t>12. PHYSICAL, MENTAL, EMOTIONAL AND ENVIRONMENTAL DEMANDS OF THE JOB</w:t>
            </w:r>
          </w:p>
        </w:tc>
      </w:tr>
      <w:tr w:rsidR="005A6788" w:rsidRPr="00723261" w14:paraId="5AFB4B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9A7AB0D" w14:textId="7BDD2BC6" w:rsidR="005A6788" w:rsidRPr="004751C6" w:rsidRDefault="005A6788" w:rsidP="005A6788">
            <w:pPr>
              <w:pStyle w:val="NoSpacing"/>
              <w:rPr>
                <w:rFonts w:ascii="Arial" w:hAnsi="Arial" w:cs="Arial"/>
                <w:b/>
                <w:bCs/>
              </w:rPr>
            </w:pPr>
            <w:r w:rsidRPr="004751C6">
              <w:rPr>
                <w:rFonts w:ascii="Arial" w:hAnsi="Arial" w:cs="Arial"/>
                <w:b/>
                <w:bCs/>
              </w:rPr>
              <w:t xml:space="preserve">Physical: </w:t>
            </w:r>
          </w:p>
          <w:p w14:paraId="6059F9F2" w14:textId="77777777" w:rsidR="005A6788" w:rsidRPr="004751C6" w:rsidRDefault="005A6788" w:rsidP="005A6788">
            <w:pPr>
              <w:pStyle w:val="NoSpacing"/>
              <w:rPr>
                <w:rFonts w:ascii="Arial" w:hAnsi="Arial" w:cs="Arial"/>
              </w:rPr>
            </w:pPr>
            <w:r w:rsidRPr="004751C6">
              <w:rPr>
                <w:rFonts w:ascii="Arial" w:hAnsi="Arial" w:cs="Arial"/>
              </w:rPr>
              <w:t>Requirement to maintain static position when working for prolonged periods of time at the computer and repetitive movement related to keyboard skills.</w:t>
            </w:r>
          </w:p>
          <w:p w14:paraId="76D6AC27" w14:textId="70295EC0" w:rsidR="005A6788" w:rsidRPr="004751C6" w:rsidRDefault="005A6788" w:rsidP="005A6788">
            <w:pPr>
              <w:pStyle w:val="NoSpacing"/>
              <w:rPr>
                <w:rFonts w:ascii="Arial" w:hAnsi="Arial" w:cs="Arial"/>
              </w:rPr>
            </w:pPr>
            <w:r w:rsidRPr="004751C6">
              <w:rPr>
                <w:rFonts w:ascii="Arial" w:hAnsi="Arial" w:cs="Arial"/>
              </w:rPr>
              <w:t>Significant element of standing e.g. filing, record retrieval.</w:t>
            </w:r>
          </w:p>
          <w:p w14:paraId="24973BF2" w14:textId="7E24D3E6" w:rsidR="005A6788" w:rsidRPr="004751C6" w:rsidRDefault="005A6788" w:rsidP="005A6788">
            <w:pPr>
              <w:pStyle w:val="NoSpacing"/>
              <w:rPr>
                <w:rFonts w:ascii="Arial" w:hAnsi="Arial" w:cs="Arial"/>
              </w:rPr>
            </w:pPr>
            <w:r w:rsidRPr="004751C6">
              <w:rPr>
                <w:rFonts w:ascii="Arial" w:hAnsi="Arial" w:cs="Arial"/>
              </w:rPr>
              <w:t>Moving and handling in relation to transporting files, equipment (laptop, projector and other associated materials).</w:t>
            </w:r>
          </w:p>
          <w:p w14:paraId="34EFBC0B" w14:textId="77777777" w:rsidR="005A6788" w:rsidRDefault="005A6788" w:rsidP="005A6788">
            <w:pPr>
              <w:pStyle w:val="NoSpacing"/>
              <w:rPr>
                <w:rFonts w:ascii="Arial" w:hAnsi="Arial" w:cs="Arial"/>
              </w:rPr>
            </w:pPr>
          </w:p>
          <w:p w14:paraId="58E37C6B" w14:textId="6C0DD307" w:rsidR="005A6788" w:rsidRPr="004751C6" w:rsidRDefault="005A6788" w:rsidP="005A6788">
            <w:pPr>
              <w:pStyle w:val="NoSpacing"/>
              <w:rPr>
                <w:rFonts w:ascii="Arial" w:hAnsi="Arial" w:cs="Arial"/>
                <w:b/>
                <w:bCs/>
              </w:rPr>
            </w:pPr>
            <w:r w:rsidRPr="004751C6">
              <w:rPr>
                <w:rFonts w:ascii="Arial" w:hAnsi="Arial" w:cs="Arial"/>
                <w:b/>
                <w:bCs/>
              </w:rPr>
              <w:t xml:space="preserve">Mental: </w:t>
            </w:r>
          </w:p>
          <w:p w14:paraId="2A28F5FB" w14:textId="493799EE" w:rsidR="005A6788" w:rsidRPr="004751C6" w:rsidRDefault="005A6788" w:rsidP="005A6788">
            <w:pPr>
              <w:pStyle w:val="NoSpacing"/>
              <w:rPr>
                <w:rFonts w:ascii="Arial" w:hAnsi="Arial" w:cs="Arial"/>
              </w:rPr>
            </w:pPr>
            <w:r w:rsidRPr="004751C6">
              <w:rPr>
                <w:rFonts w:ascii="Arial" w:hAnsi="Arial" w:cs="Arial"/>
              </w:rPr>
              <w:t>To maintain high levels of concentration for prolonged periods i.e. information transcription to ensure accuracy and avoidance of misinformation and minute taking.</w:t>
            </w:r>
          </w:p>
          <w:p w14:paraId="00716140" w14:textId="77777777" w:rsidR="005A6788" w:rsidRPr="004751C6" w:rsidRDefault="005A6788" w:rsidP="005A6788">
            <w:pPr>
              <w:pStyle w:val="NoSpacing"/>
              <w:rPr>
                <w:rFonts w:ascii="Arial" w:hAnsi="Arial" w:cs="Arial"/>
              </w:rPr>
            </w:pPr>
            <w:r w:rsidRPr="004751C6">
              <w:rPr>
                <w:rFonts w:ascii="Arial" w:hAnsi="Arial" w:cs="Arial"/>
              </w:rPr>
              <w:t xml:space="preserve">Prioritisation of own workload </w:t>
            </w:r>
            <w:proofErr w:type="gramStart"/>
            <w:r w:rsidRPr="004751C6">
              <w:rPr>
                <w:rFonts w:ascii="Arial" w:hAnsi="Arial" w:cs="Arial"/>
              </w:rPr>
              <w:t>on a daily basis</w:t>
            </w:r>
            <w:proofErr w:type="gramEnd"/>
            <w:r w:rsidRPr="004751C6">
              <w:rPr>
                <w:rFonts w:ascii="Arial" w:hAnsi="Arial" w:cs="Arial"/>
              </w:rPr>
              <w:t xml:space="preserve"> and adjust in response to crisis and competing deadlines.</w:t>
            </w:r>
          </w:p>
          <w:p w14:paraId="18AC772B" w14:textId="4550BEAD" w:rsidR="005A6788" w:rsidRPr="004751C6" w:rsidRDefault="005A6788" w:rsidP="005A6788">
            <w:pPr>
              <w:pStyle w:val="NoSpacing"/>
              <w:rPr>
                <w:rFonts w:ascii="Arial" w:hAnsi="Arial" w:cs="Arial"/>
              </w:rPr>
            </w:pPr>
            <w:r w:rsidRPr="004751C6">
              <w:rPr>
                <w:rFonts w:ascii="Arial" w:hAnsi="Arial" w:cs="Arial"/>
              </w:rPr>
              <w:t>Constant interruptions from staff, patients and external establishments i.e. direct contact and telephone</w:t>
            </w:r>
          </w:p>
          <w:p w14:paraId="2B6478D3" w14:textId="77777777" w:rsidR="005A6788" w:rsidRPr="004751C6" w:rsidRDefault="005A6788" w:rsidP="005A6788">
            <w:pPr>
              <w:pStyle w:val="NoSpacing"/>
              <w:rPr>
                <w:rFonts w:ascii="Arial" w:hAnsi="Arial" w:cs="Arial"/>
              </w:rPr>
            </w:pPr>
            <w:r w:rsidRPr="004751C6">
              <w:rPr>
                <w:rFonts w:ascii="Arial" w:hAnsi="Arial" w:cs="Arial"/>
              </w:rPr>
              <w:t>Daily requirement to demonstrate tact and diplomacy to a wide range of professionals and service users.</w:t>
            </w:r>
          </w:p>
          <w:p w14:paraId="487C1194" w14:textId="77777777" w:rsidR="005A6788" w:rsidRPr="004751C6" w:rsidRDefault="005A6788" w:rsidP="005A6788">
            <w:pPr>
              <w:pStyle w:val="NoSpacing"/>
              <w:rPr>
                <w:rFonts w:ascii="Arial" w:hAnsi="Arial" w:cs="Arial"/>
              </w:rPr>
            </w:pPr>
            <w:r w:rsidRPr="004751C6">
              <w:rPr>
                <w:rFonts w:ascii="Arial" w:hAnsi="Arial" w:cs="Arial"/>
              </w:rPr>
              <w:t>To be flexible to the demands of the environment including unpredictable work patterns, deadlines and interruptions.</w:t>
            </w:r>
          </w:p>
          <w:p w14:paraId="755072B1" w14:textId="77777777" w:rsidR="005A6788" w:rsidRDefault="005A6788" w:rsidP="005A6788">
            <w:pPr>
              <w:pStyle w:val="NoSpacing"/>
              <w:rPr>
                <w:rFonts w:ascii="Arial" w:hAnsi="Arial" w:cs="Arial"/>
                <w:b/>
                <w:bCs/>
              </w:rPr>
            </w:pPr>
          </w:p>
          <w:p w14:paraId="5ABB3192" w14:textId="639C833A" w:rsidR="005A6788" w:rsidRPr="004751C6" w:rsidRDefault="005A6788" w:rsidP="005A6788">
            <w:pPr>
              <w:pStyle w:val="NoSpacing"/>
              <w:rPr>
                <w:b/>
                <w:bCs/>
              </w:rPr>
            </w:pPr>
            <w:r w:rsidRPr="004751C6">
              <w:rPr>
                <w:rFonts w:ascii="Arial" w:hAnsi="Arial" w:cs="Arial"/>
                <w:b/>
                <w:bCs/>
              </w:rPr>
              <w:t>Emotional</w:t>
            </w:r>
            <w:r>
              <w:rPr>
                <w:rFonts w:ascii="Arial" w:hAnsi="Arial" w:cs="Arial"/>
                <w:b/>
                <w:bCs/>
              </w:rPr>
              <w:t>:</w:t>
            </w:r>
          </w:p>
          <w:p w14:paraId="5A698541" w14:textId="45AFC352" w:rsidR="005A6788" w:rsidRPr="0056004B" w:rsidRDefault="005A6788" w:rsidP="005A6788">
            <w:pPr>
              <w:pStyle w:val="NoSpacing"/>
              <w:rPr>
                <w:rFonts w:ascii="Arial" w:hAnsi="Arial" w:cs="Arial"/>
              </w:rPr>
            </w:pPr>
            <w:r w:rsidRPr="0056004B">
              <w:rPr>
                <w:rFonts w:ascii="Arial" w:hAnsi="Arial" w:cs="Arial"/>
              </w:rPr>
              <w:lastRenderedPageBreak/>
              <w:t>Stress is encountered at mild and moderate levels due to impending unplanned deadlines for non-allocated work information imparted from colleagues</w:t>
            </w:r>
            <w:r>
              <w:rPr>
                <w:rFonts w:ascii="Arial" w:hAnsi="Arial" w:cs="Arial"/>
              </w:rPr>
              <w:t>.</w:t>
            </w:r>
            <w:r w:rsidRPr="0056004B">
              <w:rPr>
                <w:rFonts w:ascii="Arial" w:hAnsi="Arial" w:cs="Arial"/>
              </w:rPr>
              <w:t xml:space="preserve"> </w:t>
            </w:r>
          </w:p>
          <w:p w14:paraId="1D29F8F0" w14:textId="02E4FDC7" w:rsidR="005A6788" w:rsidRPr="0056004B" w:rsidRDefault="005A6788" w:rsidP="005A6788">
            <w:pPr>
              <w:pStyle w:val="NoSpacing"/>
              <w:rPr>
                <w:rFonts w:ascii="Arial" w:hAnsi="Arial" w:cs="Arial"/>
              </w:rPr>
            </w:pPr>
            <w:r w:rsidRPr="0056004B">
              <w:rPr>
                <w:rFonts w:ascii="Arial" w:hAnsi="Arial" w:cs="Arial"/>
              </w:rPr>
              <w:t>Convey/receive information of a sensitive nature to/from staff/patients e.g. staff dissatisfaction with management Workforce related decision</w:t>
            </w:r>
            <w:r>
              <w:rPr>
                <w:rFonts w:ascii="Arial" w:hAnsi="Arial" w:cs="Arial"/>
              </w:rPr>
              <w:t>.</w:t>
            </w:r>
          </w:p>
          <w:p w14:paraId="6E3FDF5C" w14:textId="25E87EBB" w:rsidR="005A6788" w:rsidRPr="0056004B" w:rsidRDefault="005A6788" w:rsidP="005A6788">
            <w:pPr>
              <w:pStyle w:val="NoSpacing"/>
              <w:rPr>
                <w:rFonts w:ascii="Arial" w:hAnsi="Arial" w:cs="Arial"/>
              </w:rPr>
            </w:pPr>
            <w:r w:rsidRPr="0056004B">
              <w:rPr>
                <w:rFonts w:ascii="Arial" w:hAnsi="Arial" w:cs="Arial"/>
              </w:rPr>
              <w:t>Deal with information which may be of an emotional and distressing nature e.g. bereavement, domestic abuse, staff illness</w:t>
            </w:r>
            <w:r>
              <w:rPr>
                <w:rFonts w:ascii="Arial" w:hAnsi="Arial" w:cs="Arial"/>
              </w:rPr>
              <w:t>.</w:t>
            </w:r>
          </w:p>
          <w:p w14:paraId="2368B3E6" w14:textId="77777777" w:rsidR="005A6788" w:rsidRPr="0056004B" w:rsidRDefault="005A6788" w:rsidP="005A6788">
            <w:pPr>
              <w:pStyle w:val="NoSpacing"/>
              <w:rPr>
                <w:rFonts w:ascii="Arial" w:hAnsi="Arial" w:cs="Arial"/>
              </w:rPr>
            </w:pPr>
          </w:p>
          <w:p w14:paraId="36E512C6" w14:textId="77777777" w:rsidR="005A6788" w:rsidRPr="004751C6" w:rsidRDefault="005A6788" w:rsidP="005A6788">
            <w:pPr>
              <w:pStyle w:val="NoSpacing"/>
              <w:rPr>
                <w:rFonts w:ascii="Arial" w:hAnsi="Arial" w:cs="Arial"/>
                <w:b/>
              </w:rPr>
            </w:pPr>
            <w:r w:rsidRPr="004751C6">
              <w:rPr>
                <w:rFonts w:ascii="Arial" w:hAnsi="Arial" w:cs="Arial"/>
                <w:b/>
              </w:rPr>
              <w:t>Environmental:</w:t>
            </w:r>
          </w:p>
          <w:p w14:paraId="0891C33A" w14:textId="7A96CD45" w:rsidR="005A6788" w:rsidRPr="0024368D" w:rsidRDefault="005A6788" w:rsidP="0024368D">
            <w:pPr>
              <w:pStyle w:val="NoSpacing"/>
              <w:rPr>
                <w:rFonts w:ascii="Arial" w:hAnsi="Arial" w:cs="Arial"/>
              </w:rPr>
            </w:pPr>
            <w:r w:rsidRPr="0056004B">
              <w:rPr>
                <w:rFonts w:ascii="Arial" w:hAnsi="Arial" w:cs="Arial"/>
              </w:rPr>
              <w:t>Exposed to verbal aggression on an occasional basis averaging once per week.</w:t>
            </w:r>
          </w:p>
        </w:tc>
      </w:tr>
      <w:tr w:rsidR="005A6788" w:rsidRPr="00723261" w14:paraId="4D89F0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5A6788" w:rsidRPr="00127BF8" w:rsidRDefault="005A6788" w:rsidP="005A6788">
            <w:pPr>
              <w:pStyle w:val="Heading3"/>
              <w:spacing w:before="120" w:after="120"/>
              <w:rPr>
                <w:sz w:val="22"/>
                <w:szCs w:val="22"/>
              </w:rPr>
            </w:pPr>
            <w:r w:rsidRPr="00127BF8">
              <w:rPr>
                <w:sz w:val="22"/>
                <w:szCs w:val="22"/>
              </w:rPr>
              <w:lastRenderedPageBreak/>
              <w:t>13.  KNOWLEDGE, TRAINING AND EXPERIENCE REQUIRED TO DO THE JOB</w:t>
            </w:r>
          </w:p>
        </w:tc>
      </w:tr>
      <w:tr w:rsidR="005A6788" w:rsidRPr="00723261" w14:paraId="038E95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8550F65" w14:textId="38B03846" w:rsidR="005A6788" w:rsidRPr="001220FA" w:rsidRDefault="005A6788" w:rsidP="005A6788">
            <w:pPr>
              <w:rPr>
                <w:rFonts w:ascii="Arial" w:hAnsi="Arial" w:cs="Arial"/>
                <w:b/>
                <w:szCs w:val="22"/>
                <w:u w:val="single"/>
              </w:rPr>
            </w:pPr>
            <w:r w:rsidRPr="001220FA">
              <w:rPr>
                <w:rFonts w:ascii="Arial" w:hAnsi="Arial" w:cs="Arial"/>
                <w:b/>
                <w:szCs w:val="22"/>
                <w:u w:val="single"/>
              </w:rPr>
              <w:t xml:space="preserve">Induction Standards &amp; Code of Conduct </w:t>
            </w:r>
          </w:p>
          <w:p w14:paraId="323C5E73" w14:textId="33CADA61" w:rsidR="005A6788" w:rsidRPr="000D6EF4" w:rsidRDefault="005A6788" w:rsidP="005A6788">
            <w:pPr>
              <w:rPr>
                <w:rFonts w:ascii="Arial" w:hAnsi="Arial" w:cs="Arial"/>
                <w:b/>
                <w:bCs/>
                <w:szCs w:val="22"/>
              </w:rPr>
            </w:pPr>
            <w:r w:rsidRPr="001220FA">
              <w:rPr>
                <w:rFonts w:ascii="Arial" w:hAnsi="Arial" w:cs="Arial"/>
                <w:szCs w:val="22"/>
              </w:rPr>
              <w:t xml:space="preserve">Your performance must comply with the national “Mandatory Induction Standards for Healthcare Support Workers 2009” and with the Code of Conduct </w:t>
            </w:r>
            <w:r w:rsidRPr="001220FA">
              <w:rPr>
                <w:rFonts w:ascii="Arial" w:hAnsi="Arial" w:cs="Arial"/>
                <w:color w:val="000000"/>
                <w:szCs w:val="22"/>
              </w:rPr>
              <w:t xml:space="preserve">for Healthcare Support Workers. </w:t>
            </w:r>
          </w:p>
          <w:p w14:paraId="3FE4E01E" w14:textId="77777777" w:rsidR="005A6788" w:rsidRDefault="005A6788" w:rsidP="005A6788">
            <w:pPr>
              <w:jc w:val="both"/>
              <w:rPr>
                <w:rFonts w:ascii="Arial" w:hAnsi="Arial" w:cs="Arial"/>
                <w:szCs w:val="22"/>
              </w:rPr>
            </w:pPr>
          </w:p>
          <w:p w14:paraId="7131F8A5" w14:textId="77777777" w:rsidR="005A6788" w:rsidRPr="0056004B" w:rsidRDefault="005A6788" w:rsidP="005A6788">
            <w:pPr>
              <w:jc w:val="both"/>
              <w:rPr>
                <w:rFonts w:ascii="Arial" w:hAnsi="Arial" w:cs="Arial"/>
                <w:b/>
                <w:color w:val="000000"/>
                <w:szCs w:val="22"/>
              </w:rPr>
            </w:pPr>
            <w:r w:rsidRPr="0056004B">
              <w:rPr>
                <w:rFonts w:ascii="Arial" w:hAnsi="Arial" w:cs="Arial"/>
                <w:b/>
                <w:color w:val="000000"/>
                <w:szCs w:val="22"/>
              </w:rPr>
              <w:t>Educational Requirements</w:t>
            </w:r>
          </w:p>
          <w:p w14:paraId="251CC76F" w14:textId="77777777" w:rsidR="005A6788" w:rsidRPr="0056004B" w:rsidRDefault="005A6788" w:rsidP="005A6788">
            <w:pPr>
              <w:jc w:val="both"/>
              <w:rPr>
                <w:rFonts w:ascii="Arial" w:hAnsi="Arial" w:cs="Arial"/>
                <w:szCs w:val="22"/>
              </w:rPr>
            </w:pPr>
            <w:r w:rsidRPr="0056004B">
              <w:rPr>
                <w:rFonts w:ascii="Arial" w:hAnsi="Arial" w:cs="Arial"/>
                <w:szCs w:val="22"/>
              </w:rPr>
              <w:t>HNC/SVQ III or equivalent</w:t>
            </w:r>
          </w:p>
          <w:p w14:paraId="5C1BB0AF" w14:textId="77777777" w:rsidR="005A6788" w:rsidRPr="0056004B" w:rsidRDefault="005A6788" w:rsidP="005A6788">
            <w:pPr>
              <w:jc w:val="both"/>
              <w:rPr>
                <w:rFonts w:ascii="Arial" w:hAnsi="Arial" w:cs="Arial"/>
                <w:color w:val="000000"/>
                <w:szCs w:val="22"/>
              </w:rPr>
            </w:pPr>
            <w:r w:rsidRPr="0056004B">
              <w:rPr>
                <w:rFonts w:ascii="Arial" w:hAnsi="Arial" w:cs="Arial"/>
                <w:color w:val="000000"/>
                <w:szCs w:val="22"/>
              </w:rPr>
              <w:t>Training in MS Office packages</w:t>
            </w:r>
          </w:p>
          <w:p w14:paraId="0E2EE913" w14:textId="77777777" w:rsidR="005A6788" w:rsidRPr="0056004B" w:rsidRDefault="005A6788" w:rsidP="005A6788">
            <w:pPr>
              <w:jc w:val="both"/>
              <w:rPr>
                <w:rFonts w:ascii="Arial" w:hAnsi="Arial" w:cs="Arial"/>
                <w:b/>
                <w:color w:val="000000"/>
                <w:szCs w:val="22"/>
              </w:rPr>
            </w:pPr>
          </w:p>
          <w:p w14:paraId="2D560EBB" w14:textId="3687AE1A" w:rsidR="005A6788" w:rsidRPr="0056004B" w:rsidRDefault="005A6788" w:rsidP="005A6788">
            <w:pPr>
              <w:jc w:val="both"/>
              <w:rPr>
                <w:rFonts w:ascii="Arial" w:hAnsi="Arial" w:cs="Arial"/>
                <w:b/>
                <w:color w:val="000000"/>
                <w:szCs w:val="22"/>
              </w:rPr>
            </w:pPr>
            <w:r w:rsidRPr="0056004B">
              <w:rPr>
                <w:rFonts w:ascii="Arial" w:hAnsi="Arial" w:cs="Arial"/>
                <w:b/>
                <w:color w:val="000000"/>
                <w:szCs w:val="22"/>
              </w:rPr>
              <w:t>Skills and Knowledge</w:t>
            </w:r>
          </w:p>
          <w:p w14:paraId="597FD7A6" w14:textId="6A17EF0C" w:rsidR="005A6788" w:rsidRPr="0056004B" w:rsidRDefault="006445DC" w:rsidP="005A6788">
            <w:pPr>
              <w:jc w:val="both"/>
              <w:rPr>
                <w:rFonts w:ascii="Arial" w:hAnsi="Arial" w:cs="Arial"/>
                <w:color w:val="000000"/>
                <w:szCs w:val="22"/>
              </w:rPr>
            </w:pPr>
            <w:r>
              <w:rPr>
                <w:rFonts w:ascii="Arial" w:hAnsi="Arial" w:cs="Arial"/>
                <w:color w:val="000000"/>
                <w:szCs w:val="22"/>
              </w:rPr>
              <w:t>Previous</w:t>
            </w:r>
            <w:r w:rsidR="005A6788" w:rsidRPr="0056004B">
              <w:rPr>
                <w:rFonts w:ascii="Arial" w:hAnsi="Arial" w:cs="Arial"/>
                <w:color w:val="000000"/>
                <w:szCs w:val="22"/>
              </w:rPr>
              <w:t xml:space="preserve"> admin/secretarial experience, preferably within NHS or similar environment</w:t>
            </w:r>
          </w:p>
          <w:p w14:paraId="1880F298" w14:textId="0A2F94A1" w:rsidR="005A6788" w:rsidRPr="0056004B" w:rsidRDefault="005A6788" w:rsidP="005A6788">
            <w:pPr>
              <w:jc w:val="both"/>
              <w:rPr>
                <w:rFonts w:ascii="Arial" w:hAnsi="Arial" w:cs="Arial"/>
                <w:color w:val="000000"/>
                <w:szCs w:val="22"/>
              </w:rPr>
            </w:pPr>
            <w:r w:rsidRPr="0056004B">
              <w:rPr>
                <w:rFonts w:ascii="Arial" w:hAnsi="Arial" w:cs="Arial"/>
                <w:color w:val="000000"/>
                <w:szCs w:val="22"/>
              </w:rPr>
              <w:t>Ability to understand an electronic appointment system</w:t>
            </w:r>
          </w:p>
          <w:p w14:paraId="25E76B4A" w14:textId="5E65AD3E" w:rsidR="005A6788" w:rsidRPr="0056004B" w:rsidRDefault="005A6788" w:rsidP="005A6788">
            <w:pPr>
              <w:jc w:val="both"/>
              <w:rPr>
                <w:rFonts w:ascii="Arial" w:hAnsi="Arial" w:cs="Arial"/>
                <w:color w:val="000000"/>
                <w:szCs w:val="22"/>
              </w:rPr>
            </w:pPr>
            <w:r w:rsidRPr="0056004B">
              <w:rPr>
                <w:rFonts w:ascii="Arial" w:hAnsi="Arial" w:cs="Arial"/>
                <w:color w:val="000000"/>
                <w:szCs w:val="22"/>
              </w:rPr>
              <w:t>Fast and accurate typing and keyboard skills with meticulous attention to detail and high level of admin accuracy</w:t>
            </w:r>
            <w:r>
              <w:rPr>
                <w:rFonts w:ascii="Arial" w:hAnsi="Arial" w:cs="Arial"/>
                <w:color w:val="000000"/>
                <w:szCs w:val="22"/>
              </w:rPr>
              <w:t>.</w:t>
            </w:r>
            <w:r w:rsidRPr="0056004B">
              <w:rPr>
                <w:rFonts w:ascii="Arial" w:hAnsi="Arial" w:cs="Arial"/>
                <w:color w:val="000000"/>
                <w:szCs w:val="22"/>
              </w:rPr>
              <w:t xml:space="preserve"> </w:t>
            </w:r>
          </w:p>
          <w:p w14:paraId="3A0BC6F5" w14:textId="77777777" w:rsidR="005A6788" w:rsidRPr="0056004B" w:rsidRDefault="005A6788" w:rsidP="005A6788">
            <w:pPr>
              <w:jc w:val="both"/>
              <w:rPr>
                <w:rFonts w:ascii="Arial" w:hAnsi="Arial" w:cs="Arial"/>
                <w:color w:val="000000"/>
                <w:szCs w:val="22"/>
              </w:rPr>
            </w:pPr>
            <w:r w:rsidRPr="0056004B">
              <w:rPr>
                <w:rFonts w:ascii="Arial" w:hAnsi="Arial" w:cs="Arial"/>
                <w:color w:val="000000"/>
                <w:szCs w:val="22"/>
              </w:rPr>
              <w:t>Sound knowledge and experience in MS Office (Word, Excel, Powerpoint), and email.</w:t>
            </w:r>
          </w:p>
          <w:p w14:paraId="70DC6D02" w14:textId="7F30B1C1" w:rsidR="005A6788" w:rsidRPr="0056004B" w:rsidRDefault="005A6788" w:rsidP="005A6788">
            <w:pPr>
              <w:jc w:val="both"/>
              <w:rPr>
                <w:rFonts w:ascii="Arial" w:hAnsi="Arial" w:cs="Arial"/>
                <w:color w:val="000000"/>
                <w:szCs w:val="22"/>
              </w:rPr>
            </w:pPr>
            <w:r w:rsidRPr="0056004B">
              <w:rPr>
                <w:rFonts w:ascii="Arial" w:hAnsi="Arial" w:cs="Arial"/>
                <w:color w:val="000000"/>
                <w:szCs w:val="22"/>
              </w:rPr>
              <w:t>Highly effective communicator – both oral and written with excellent interpersonal skills including ability to influence</w:t>
            </w:r>
            <w:r>
              <w:rPr>
                <w:rFonts w:ascii="Arial" w:hAnsi="Arial" w:cs="Arial"/>
                <w:color w:val="000000"/>
                <w:szCs w:val="22"/>
              </w:rPr>
              <w:t>.</w:t>
            </w:r>
          </w:p>
          <w:p w14:paraId="534ED4EB" w14:textId="7DB40BAC" w:rsidR="005A6788" w:rsidRPr="0056004B" w:rsidRDefault="005A6788" w:rsidP="005A6788">
            <w:pPr>
              <w:jc w:val="both"/>
              <w:rPr>
                <w:rFonts w:ascii="Arial" w:hAnsi="Arial" w:cs="Arial"/>
                <w:color w:val="000000"/>
                <w:szCs w:val="22"/>
              </w:rPr>
            </w:pPr>
            <w:r w:rsidRPr="0056004B">
              <w:rPr>
                <w:rFonts w:ascii="Arial" w:hAnsi="Arial" w:cs="Arial"/>
                <w:color w:val="000000"/>
                <w:szCs w:val="22"/>
              </w:rPr>
              <w:t>Minute taking</w:t>
            </w:r>
            <w:r>
              <w:rPr>
                <w:rFonts w:ascii="Arial" w:hAnsi="Arial" w:cs="Arial"/>
                <w:color w:val="000000"/>
                <w:szCs w:val="22"/>
              </w:rPr>
              <w:t>.</w:t>
            </w:r>
          </w:p>
          <w:p w14:paraId="124B2A7E" w14:textId="0A202517" w:rsidR="005A6788" w:rsidRPr="0056004B" w:rsidRDefault="005A6788" w:rsidP="005A6788">
            <w:pPr>
              <w:jc w:val="both"/>
              <w:rPr>
                <w:rFonts w:ascii="Arial" w:hAnsi="Arial" w:cs="Arial"/>
                <w:color w:val="000000"/>
                <w:szCs w:val="22"/>
              </w:rPr>
            </w:pPr>
            <w:r w:rsidRPr="0056004B">
              <w:rPr>
                <w:rFonts w:ascii="Arial" w:hAnsi="Arial" w:cs="Arial"/>
                <w:color w:val="000000"/>
                <w:szCs w:val="22"/>
              </w:rPr>
              <w:t>Ability to communicate effectively at all levels ensuring that consideration is given to lifestyle, gender and cultural backgrounds</w:t>
            </w:r>
            <w:r>
              <w:rPr>
                <w:rFonts w:ascii="Arial" w:hAnsi="Arial" w:cs="Arial"/>
                <w:color w:val="000000"/>
                <w:szCs w:val="22"/>
              </w:rPr>
              <w:t>.</w:t>
            </w:r>
          </w:p>
          <w:p w14:paraId="68A9E58F" w14:textId="0E3B8D18" w:rsidR="005A6788" w:rsidRPr="0056004B" w:rsidRDefault="005A6788" w:rsidP="005A6788">
            <w:pPr>
              <w:jc w:val="both"/>
              <w:rPr>
                <w:rFonts w:ascii="Arial" w:hAnsi="Arial" w:cs="Arial"/>
                <w:color w:val="000000"/>
                <w:szCs w:val="22"/>
              </w:rPr>
            </w:pPr>
            <w:r w:rsidRPr="0056004B">
              <w:rPr>
                <w:rFonts w:ascii="Arial" w:hAnsi="Arial" w:cs="Arial"/>
                <w:color w:val="000000"/>
                <w:szCs w:val="22"/>
              </w:rPr>
              <w:t>Ability to assess situations and act accordingly, for example dealing with potentially difficult situations with awkward patients/relatives</w:t>
            </w:r>
            <w:r>
              <w:rPr>
                <w:rFonts w:ascii="Arial" w:hAnsi="Arial" w:cs="Arial"/>
                <w:color w:val="000000"/>
                <w:szCs w:val="22"/>
              </w:rPr>
              <w:t>.</w:t>
            </w:r>
          </w:p>
          <w:p w14:paraId="58D88B38" w14:textId="1DA08BDE" w:rsidR="005A6788" w:rsidRPr="0056004B" w:rsidRDefault="005A6788" w:rsidP="005A6788">
            <w:pPr>
              <w:jc w:val="both"/>
              <w:rPr>
                <w:rFonts w:ascii="Arial" w:hAnsi="Arial" w:cs="Arial"/>
                <w:color w:val="000000"/>
                <w:szCs w:val="22"/>
              </w:rPr>
            </w:pPr>
            <w:r w:rsidRPr="0056004B">
              <w:rPr>
                <w:rFonts w:ascii="Arial" w:hAnsi="Arial" w:cs="Arial"/>
                <w:color w:val="000000"/>
                <w:szCs w:val="22"/>
              </w:rPr>
              <w:t>Excellent time management skills</w:t>
            </w:r>
            <w:r>
              <w:rPr>
                <w:rFonts w:ascii="Arial" w:hAnsi="Arial" w:cs="Arial"/>
                <w:color w:val="000000"/>
                <w:szCs w:val="22"/>
              </w:rPr>
              <w:t>.</w:t>
            </w:r>
          </w:p>
          <w:p w14:paraId="0661CF3F" w14:textId="33227554" w:rsidR="005A6788" w:rsidRPr="0056004B" w:rsidRDefault="005A6788" w:rsidP="005A6788">
            <w:pPr>
              <w:jc w:val="both"/>
              <w:rPr>
                <w:rFonts w:ascii="Arial" w:hAnsi="Arial" w:cs="Arial"/>
                <w:color w:val="000000"/>
                <w:szCs w:val="22"/>
              </w:rPr>
            </w:pPr>
            <w:r w:rsidRPr="0056004B">
              <w:rPr>
                <w:rFonts w:ascii="Arial" w:hAnsi="Arial" w:cs="Arial"/>
                <w:color w:val="000000"/>
                <w:szCs w:val="22"/>
              </w:rPr>
              <w:t>Ability to work under pressure in a high paced environment</w:t>
            </w:r>
            <w:r>
              <w:rPr>
                <w:rFonts w:ascii="Arial" w:hAnsi="Arial" w:cs="Arial"/>
                <w:color w:val="000000"/>
                <w:szCs w:val="22"/>
              </w:rPr>
              <w:t>.</w:t>
            </w:r>
          </w:p>
          <w:p w14:paraId="71584693" w14:textId="4BFBDB66"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Ability to use initiative and manage own and junior staff workload in conjunction with departmental priorities and procedures</w:t>
            </w:r>
            <w:r>
              <w:rPr>
                <w:rFonts w:ascii="Arial" w:hAnsi="Arial" w:cs="Arial"/>
                <w:color w:val="000000"/>
                <w:szCs w:val="22"/>
              </w:rPr>
              <w:t>.</w:t>
            </w:r>
            <w:r w:rsidRPr="0056004B">
              <w:rPr>
                <w:rFonts w:ascii="Arial" w:hAnsi="Arial" w:cs="Arial"/>
                <w:color w:val="000000"/>
                <w:szCs w:val="22"/>
              </w:rPr>
              <w:t xml:space="preserve"> </w:t>
            </w:r>
          </w:p>
          <w:p w14:paraId="6298796D" w14:textId="181CC7A0"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Supervisory skills</w:t>
            </w:r>
            <w:r>
              <w:rPr>
                <w:rFonts w:ascii="Arial" w:hAnsi="Arial" w:cs="Arial"/>
                <w:color w:val="000000"/>
                <w:szCs w:val="22"/>
              </w:rPr>
              <w:t>.</w:t>
            </w:r>
          </w:p>
          <w:p w14:paraId="0E77268A" w14:textId="23230A5C"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Good understanding of confidentiality, including data protection and patient confidentiality</w:t>
            </w:r>
            <w:r>
              <w:rPr>
                <w:rFonts w:ascii="Arial" w:hAnsi="Arial" w:cs="Arial"/>
                <w:color w:val="000000"/>
                <w:szCs w:val="22"/>
              </w:rPr>
              <w:t>.</w:t>
            </w:r>
          </w:p>
          <w:p w14:paraId="0C0E2ABE" w14:textId="12513EF8"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Excellent organisational skills</w:t>
            </w:r>
            <w:r>
              <w:rPr>
                <w:rFonts w:ascii="Arial" w:hAnsi="Arial" w:cs="Arial"/>
                <w:color w:val="000000"/>
                <w:szCs w:val="22"/>
              </w:rPr>
              <w:t>.</w:t>
            </w:r>
          </w:p>
          <w:p w14:paraId="168A6DC1" w14:textId="51E977E0"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Ability to work independently and as part of a team</w:t>
            </w:r>
            <w:r>
              <w:rPr>
                <w:rFonts w:ascii="Arial" w:hAnsi="Arial" w:cs="Arial"/>
                <w:color w:val="000000"/>
                <w:szCs w:val="22"/>
              </w:rPr>
              <w:t>.</w:t>
            </w:r>
          </w:p>
          <w:p w14:paraId="57A13777" w14:textId="04A8A6AB"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Ability to analyse operational situations and decide upon necessary action</w:t>
            </w:r>
            <w:r>
              <w:rPr>
                <w:rFonts w:ascii="Arial" w:hAnsi="Arial" w:cs="Arial"/>
                <w:color w:val="000000"/>
                <w:szCs w:val="22"/>
              </w:rPr>
              <w:t>.</w:t>
            </w:r>
          </w:p>
          <w:p w14:paraId="5ED9AC77" w14:textId="550E9CE0"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Working knowledge and experience of diary management, co-ordinating several diaries and using initiative to prioritise as appropriate</w:t>
            </w:r>
            <w:r>
              <w:rPr>
                <w:rFonts w:ascii="Arial" w:hAnsi="Arial" w:cs="Arial"/>
                <w:color w:val="000000"/>
                <w:szCs w:val="22"/>
              </w:rPr>
              <w:t>.</w:t>
            </w:r>
          </w:p>
          <w:p w14:paraId="5FBA4212" w14:textId="2CA52467" w:rsidR="005A6788" w:rsidRPr="0056004B" w:rsidRDefault="005A6788" w:rsidP="005A6788">
            <w:pPr>
              <w:tabs>
                <w:tab w:val="left" w:pos="360"/>
              </w:tabs>
              <w:jc w:val="both"/>
              <w:rPr>
                <w:rFonts w:ascii="Arial" w:hAnsi="Arial" w:cs="Arial"/>
                <w:color w:val="000000"/>
                <w:szCs w:val="22"/>
              </w:rPr>
            </w:pPr>
            <w:r w:rsidRPr="0056004B">
              <w:rPr>
                <w:rFonts w:ascii="Arial" w:hAnsi="Arial" w:cs="Arial"/>
                <w:color w:val="000000"/>
                <w:szCs w:val="22"/>
              </w:rPr>
              <w:t>Knowledge of audit and evaluation</w:t>
            </w:r>
            <w:r>
              <w:rPr>
                <w:rFonts w:ascii="Arial" w:hAnsi="Arial" w:cs="Arial"/>
                <w:color w:val="000000"/>
                <w:szCs w:val="22"/>
              </w:rPr>
              <w:t>.</w:t>
            </w:r>
          </w:p>
          <w:p w14:paraId="5173D887" w14:textId="233929EE" w:rsidR="005A6788" w:rsidRPr="00127BF8" w:rsidRDefault="005A6788" w:rsidP="005A6788">
            <w:pPr>
              <w:tabs>
                <w:tab w:val="left" w:pos="360"/>
              </w:tabs>
              <w:jc w:val="both"/>
              <w:rPr>
                <w:rFonts w:ascii="Arial" w:hAnsi="Arial" w:cs="Arial"/>
                <w:szCs w:val="22"/>
              </w:rPr>
            </w:pPr>
            <w:r w:rsidRPr="0056004B">
              <w:rPr>
                <w:rFonts w:ascii="Arial" w:hAnsi="Arial" w:cs="Arial"/>
                <w:color w:val="000000"/>
                <w:szCs w:val="22"/>
              </w:rPr>
              <w:t>Knowledge of meetings procedures/corporate services manual</w:t>
            </w:r>
            <w:r>
              <w:rPr>
                <w:rFonts w:ascii="Arial" w:hAnsi="Arial" w:cs="Arial"/>
                <w:color w:val="000000"/>
                <w:szCs w:val="22"/>
              </w:rPr>
              <w:t>.</w:t>
            </w:r>
          </w:p>
          <w:p w14:paraId="644699FE" w14:textId="77777777" w:rsidR="005A6788" w:rsidRPr="00127BF8" w:rsidRDefault="005A6788" w:rsidP="005A6788">
            <w:pPr>
              <w:jc w:val="both"/>
              <w:rPr>
                <w:rFonts w:ascii="Arial" w:hAnsi="Arial" w:cs="Arial"/>
                <w:szCs w:val="22"/>
              </w:rPr>
            </w:pPr>
          </w:p>
        </w:tc>
      </w:tr>
      <w:tr w:rsidR="005A6788" w:rsidRPr="00723261" w14:paraId="610F5F7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5A6788" w:rsidRPr="00127BF8" w:rsidRDefault="005A6788" w:rsidP="005A6788">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5A6788" w:rsidRPr="00723261" w14:paraId="3F33CB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5A6788" w:rsidRDefault="005A6788" w:rsidP="005A6788">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3A616DC" w14:textId="77777777" w:rsidR="005A6788" w:rsidRPr="00127BF8" w:rsidRDefault="005A6788" w:rsidP="005A6788">
            <w:pPr>
              <w:pStyle w:val="BodyText"/>
              <w:spacing w:after="0" w:line="264" w:lineRule="auto"/>
              <w:rPr>
                <w:rFonts w:ascii="Arial" w:hAnsi="Arial" w:cs="Arial"/>
                <w:sz w:val="22"/>
                <w:szCs w:val="22"/>
              </w:rPr>
            </w:pPr>
          </w:p>
          <w:p w14:paraId="35C7C559" w14:textId="77777777" w:rsidR="005A6788" w:rsidRPr="00127BF8" w:rsidRDefault="005A6788" w:rsidP="005A6788">
            <w:pPr>
              <w:ind w:right="-270"/>
              <w:jc w:val="both"/>
              <w:rPr>
                <w:rFonts w:ascii="Arial" w:hAnsi="Arial" w:cs="Arial"/>
                <w:szCs w:val="22"/>
              </w:rPr>
            </w:pPr>
            <w:r w:rsidRPr="00127BF8">
              <w:rPr>
                <w:rFonts w:ascii="Arial" w:hAnsi="Arial" w:cs="Arial"/>
                <w:szCs w:val="22"/>
              </w:rPr>
              <w:t>Job Holder’s Signature:</w:t>
            </w:r>
          </w:p>
          <w:p w14:paraId="4BEAAF7D" w14:textId="77777777" w:rsidR="005A6788" w:rsidRPr="00127BF8" w:rsidRDefault="005A6788" w:rsidP="005A6788">
            <w:pPr>
              <w:ind w:right="-270"/>
              <w:jc w:val="both"/>
              <w:rPr>
                <w:rFonts w:ascii="Arial" w:hAnsi="Arial" w:cs="Arial"/>
                <w:szCs w:val="22"/>
              </w:rPr>
            </w:pPr>
          </w:p>
          <w:p w14:paraId="055B252E" w14:textId="77777777" w:rsidR="005A6788" w:rsidRDefault="005A6788" w:rsidP="005A6788">
            <w:pPr>
              <w:ind w:right="-270"/>
              <w:jc w:val="both"/>
              <w:rPr>
                <w:rFonts w:ascii="Arial" w:hAnsi="Arial" w:cs="Arial"/>
                <w:szCs w:val="22"/>
              </w:rPr>
            </w:pPr>
            <w:r w:rsidRPr="00127BF8">
              <w:rPr>
                <w:rFonts w:ascii="Arial" w:hAnsi="Arial" w:cs="Arial"/>
                <w:szCs w:val="22"/>
              </w:rPr>
              <w:t xml:space="preserve">Head of Department Signature:   </w:t>
            </w:r>
          </w:p>
          <w:p w14:paraId="14AE163A" w14:textId="77777777" w:rsidR="005A6788" w:rsidRDefault="005A6788" w:rsidP="005A6788">
            <w:pPr>
              <w:ind w:right="-270"/>
              <w:jc w:val="both"/>
              <w:rPr>
                <w:rFonts w:ascii="Arial" w:hAnsi="Arial" w:cs="Arial"/>
                <w:szCs w:val="22"/>
              </w:rPr>
            </w:pPr>
          </w:p>
          <w:p w14:paraId="7597719B" w14:textId="647CDDE4" w:rsidR="005A6788" w:rsidRDefault="005A6788" w:rsidP="005A6788">
            <w:pPr>
              <w:ind w:right="-270"/>
              <w:jc w:val="both"/>
              <w:rPr>
                <w:rFonts w:ascii="Arial" w:hAnsi="Arial" w:cs="Arial"/>
                <w:b/>
                <w:szCs w:val="22"/>
              </w:rPr>
            </w:pPr>
            <w:r w:rsidRPr="007A47A8">
              <w:rPr>
                <w:rFonts w:ascii="Arial" w:hAnsi="Arial" w:cs="Arial"/>
                <w:b/>
                <w:szCs w:val="22"/>
              </w:rPr>
              <w:t xml:space="preserve">(I confirm </w:t>
            </w:r>
            <w:r>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4DEE2C89" w14:textId="77777777" w:rsidR="005A6788" w:rsidRDefault="005A6788" w:rsidP="005A6788">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6711010C" w14:textId="77777777" w:rsidR="005A6788" w:rsidRDefault="005A6788" w:rsidP="005A6788">
            <w:pPr>
              <w:ind w:right="-270"/>
              <w:jc w:val="both"/>
              <w:rPr>
                <w:rFonts w:ascii="Arial" w:hAnsi="Arial" w:cs="Arial"/>
                <w:b/>
                <w:szCs w:val="22"/>
              </w:rPr>
            </w:pPr>
            <w:r w:rsidRPr="007A47A8">
              <w:rPr>
                <w:rFonts w:ascii="Arial" w:hAnsi="Arial" w:cs="Arial"/>
                <w:b/>
                <w:szCs w:val="22"/>
              </w:rPr>
              <w:t>postholders role)</w:t>
            </w:r>
            <w:r>
              <w:rPr>
                <w:rFonts w:ascii="Arial" w:hAnsi="Arial" w:cs="Arial"/>
                <w:b/>
                <w:szCs w:val="22"/>
              </w:rPr>
              <w:t>.</w:t>
            </w:r>
          </w:p>
          <w:p w14:paraId="452F6CE5" w14:textId="78F7FAF3" w:rsidR="005A6788" w:rsidRPr="00127BF8" w:rsidRDefault="005A6788" w:rsidP="005A6788">
            <w:pPr>
              <w:ind w:right="-270"/>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5A6788" w:rsidRPr="00127BF8" w:rsidRDefault="005A6788" w:rsidP="005A6788">
            <w:pPr>
              <w:ind w:right="-270"/>
              <w:jc w:val="both"/>
              <w:rPr>
                <w:rFonts w:ascii="Arial" w:hAnsi="Arial" w:cs="Arial"/>
                <w:szCs w:val="22"/>
              </w:rPr>
            </w:pPr>
          </w:p>
          <w:p w14:paraId="63A19A0D" w14:textId="77777777" w:rsidR="005A6788" w:rsidRPr="00127BF8" w:rsidRDefault="005A6788" w:rsidP="005A6788">
            <w:pPr>
              <w:ind w:right="-270"/>
              <w:jc w:val="both"/>
              <w:rPr>
                <w:rFonts w:ascii="Arial" w:hAnsi="Arial" w:cs="Arial"/>
                <w:szCs w:val="22"/>
              </w:rPr>
            </w:pPr>
          </w:p>
          <w:p w14:paraId="499FD903" w14:textId="77777777" w:rsidR="005A6788" w:rsidRDefault="005A6788" w:rsidP="005A6788">
            <w:pPr>
              <w:ind w:right="-270"/>
              <w:jc w:val="both"/>
              <w:rPr>
                <w:rFonts w:ascii="Arial" w:hAnsi="Arial" w:cs="Arial"/>
                <w:szCs w:val="22"/>
              </w:rPr>
            </w:pPr>
          </w:p>
          <w:p w14:paraId="645601FA" w14:textId="77777777" w:rsidR="005A6788" w:rsidRPr="00127BF8" w:rsidRDefault="005A6788" w:rsidP="005A6788">
            <w:pPr>
              <w:ind w:right="-270"/>
              <w:jc w:val="both"/>
              <w:rPr>
                <w:rFonts w:ascii="Arial" w:hAnsi="Arial" w:cs="Arial"/>
                <w:szCs w:val="22"/>
              </w:rPr>
            </w:pPr>
          </w:p>
          <w:p w14:paraId="14551E56" w14:textId="77777777" w:rsidR="005A6788" w:rsidRPr="00127BF8" w:rsidRDefault="005A6788" w:rsidP="005A6788">
            <w:pPr>
              <w:ind w:right="-270"/>
              <w:jc w:val="both"/>
              <w:rPr>
                <w:rFonts w:ascii="Arial" w:hAnsi="Arial" w:cs="Arial"/>
                <w:szCs w:val="22"/>
              </w:rPr>
            </w:pPr>
            <w:r w:rsidRPr="00127BF8">
              <w:rPr>
                <w:rFonts w:ascii="Arial" w:hAnsi="Arial" w:cs="Arial"/>
                <w:szCs w:val="22"/>
              </w:rPr>
              <w:t>Date:</w:t>
            </w:r>
          </w:p>
          <w:p w14:paraId="20797F58" w14:textId="77777777" w:rsidR="005A6788" w:rsidRPr="00127BF8" w:rsidRDefault="005A6788" w:rsidP="005A6788">
            <w:pPr>
              <w:ind w:right="-270"/>
              <w:jc w:val="both"/>
              <w:rPr>
                <w:rFonts w:ascii="Arial" w:hAnsi="Arial" w:cs="Arial"/>
                <w:szCs w:val="22"/>
              </w:rPr>
            </w:pPr>
          </w:p>
          <w:p w14:paraId="70170BFD" w14:textId="77777777" w:rsidR="005A6788" w:rsidRPr="00127BF8" w:rsidRDefault="005A6788" w:rsidP="005A6788">
            <w:pPr>
              <w:ind w:right="-270"/>
              <w:jc w:val="both"/>
              <w:rPr>
                <w:rFonts w:ascii="Arial" w:hAnsi="Arial" w:cs="Arial"/>
                <w:szCs w:val="22"/>
              </w:rPr>
            </w:pPr>
            <w:r w:rsidRPr="00127BF8">
              <w:rPr>
                <w:rFonts w:ascii="Arial" w:hAnsi="Arial" w:cs="Arial"/>
                <w:szCs w:val="22"/>
              </w:rPr>
              <w:t>Date:</w:t>
            </w:r>
          </w:p>
        </w:tc>
      </w:tr>
    </w:tbl>
    <w:p w14:paraId="4113624A"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544"/>
        </w:tabs>
        <w:ind w:left="3976" w:hanging="432"/>
      </w:pPr>
    </w:lvl>
    <w:lvl w:ilvl="1">
      <w:start w:val="1"/>
      <w:numFmt w:val="none"/>
      <w:suff w:val="nothing"/>
      <w:lvlText w:val=""/>
      <w:lvlJc w:val="left"/>
      <w:pPr>
        <w:tabs>
          <w:tab w:val="num" w:pos="3544"/>
        </w:tabs>
        <w:ind w:left="4120" w:hanging="576"/>
      </w:pPr>
    </w:lvl>
    <w:lvl w:ilvl="2">
      <w:start w:val="1"/>
      <w:numFmt w:val="none"/>
      <w:suff w:val="nothing"/>
      <w:lvlText w:val=""/>
      <w:lvlJc w:val="left"/>
      <w:pPr>
        <w:tabs>
          <w:tab w:val="num" w:pos="3544"/>
        </w:tabs>
        <w:ind w:left="4264" w:hanging="720"/>
      </w:pPr>
    </w:lvl>
    <w:lvl w:ilvl="3">
      <w:start w:val="1"/>
      <w:numFmt w:val="none"/>
      <w:suff w:val="nothing"/>
      <w:lvlText w:val=""/>
      <w:lvlJc w:val="left"/>
      <w:pPr>
        <w:tabs>
          <w:tab w:val="num" w:pos="3544"/>
        </w:tabs>
        <w:ind w:left="4408" w:hanging="864"/>
      </w:pPr>
    </w:lvl>
    <w:lvl w:ilvl="4">
      <w:start w:val="1"/>
      <w:numFmt w:val="none"/>
      <w:suff w:val="nothing"/>
      <w:lvlText w:val=""/>
      <w:lvlJc w:val="left"/>
      <w:pPr>
        <w:tabs>
          <w:tab w:val="num" w:pos="3544"/>
        </w:tabs>
        <w:ind w:left="4552" w:hanging="1008"/>
      </w:pPr>
    </w:lvl>
    <w:lvl w:ilvl="5">
      <w:start w:val="1"/>
      <w:numFmt w:val="none"/>
      <w:suff w:val="nothing"/>
      <w:lvlText w:val=""/>
      <w:lvlJc w:val="left"/>
      <w:pPr>
        <w:tabs>
          <w:tab w:val="num" w:pos="3544"/>
        </w:tabs>
        <w:ind w:left="4696" w:hanging="1152"/>
      </w:pPr>
    </w:lvl>
    <w:lvl w:ilvl="6">
      <w:start w:val="1"/>
      <w:numFmt w:val="none"/>
      <w:suff w:val="nothing"/>
      <w:lvlText w:val=""/>
      <w:lvlJc w:val="left"/>
      <w:pPr>
        <w:tabs>
          <w:tab w:val="num" w:pos="3544"/>
        </w:tabs>
        <w:ind w:left="4840" w:hanging="1296"/>
      </w:pPr>
    </w:lvl>
    <w:lvl w:ilvl="7">
      <w:start w:val="1"/>
      <w:numFmt w:val="none"/>
      <w:suff w:val="nothing"/>
      <w:lvlText w:val=""/>
      <w:lvlJc w:val="left"/>
      <w:pPr>
        <w:tabs>
          <w:tab w:val="num" w:pos="3544"/>
        </w:tabs>
        <w:ind w:left="4984" w:hanging="1440"/>
      </w:pPr>
    </w:lvl>
    <w:lvl w:ilvl="8">
      <w:start w:val="1"/>
      <w:numFmt w:val="none"/>
      <w:suff w:val="nothing"/>
      <w:lvlText w:val=""/>
      <w:lvlJc w:val="left"/>
      <w:pPr>
        <w:tabs>
          <w:tab w:val="num" w:pos="3544"/>
        </w:tabs>
        <w:ind w:left="5128"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5" w15:restartNumberingAfterBreak="0">
    <w:nsid w:val="1F7C205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5D6312B"/>
    <w:multiLevelType w:val="hybridMultilevel"/>
    <w:tmpl w:val="DB66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C4726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E0819D1"/>
    <w:multiLevelType w:val="hybridMultilevel"/>
    <w:tmpl w:val="A8F8E3B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175C74"/>
    <w:multiLevelType w:val="hybridMultilevel"/>
    <w:tmpl w:val="34E006C8"/>
    <w:lvl w:ilvl="0" w:tplc="08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5017AF"/>
    <w:multiLevelType w:val="singleLevel"/>
    <w:tmpl w:val="D52CA76A"/>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78B6C7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F7B57F3"/>
    <w:multiLevelType w:val="hybridMultilevel"/>
    <w:tmpl w:val="BB2C2A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40334FC"/>
    <w:multiLevelType w:val="hybridMultilevel"/>
    <w:tmpl w:val="B7AE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60B47"/>
    <w:multiLevelType w:val="hybridMultilevel"/>
    <w:tmpl w:val="99C82A7E"/>
    <w:lvl w:ilvl="0" w:tplc="FFFFFFFF">
      <w:start w:val="1"/>
      <w:numFmt w:val="decimal"/>
      <w:lvlText w:val="%1."/>
      <w:lvlJc w:val="left"/>
      <w:pPr>
        <w:tabs>
          <w:tab w:val="num" w:pos="1500"/>
        </w:tabs>
        <w:ind w:left="1500" w:hanging="4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68277D78"/>
    <w:multiLevelType w:val="hybridMultilevel"/>
    <w:tmpl w:val="8D8A7F9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A406A86"/>
    <w:multiLevelType w:val="hybridMultilevel"/>
    <w:tmpl w:val="D56C4D38"/>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78454B33"/>
    <w:multiLevelType w:val="hybridMultilevel"/>
    <w:tmpl w:val="361C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56527"/>
    <w:multiLevelType w:val="hybridMultilevel"/>
    <w:tmpl w:val="C96258B0"/>
    <w:lvl w:ilvl="0" w:tplc="45FADE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7851605">
    <w:abstractNumId w:val="6"/>
  </w:num>
  <w:num w:numId="2" w16cid:durableId="715470700">
    <w:abstractNumId w:val="9"/>
  </w:num>
  <w:num w:numId="3" w16cid:durableId="318658166">
    <w:abstractNumId w:val="15"/>
  </w:num>
  <w:num w:numId="4" w16cid:durableId="1983921440">
    <w:abstractNumId w:val="18"/>
  </w:num>
  <w:num w:numId="5" w16cid:durableId="740638884">
    <w:abstractNumId w:val="8"/>
  </w:num>
  <w:num w:numId="6" w16cid:durableId="321550328">
    <w:abstractNumId w:val="10"/>
  </w:num>
  <w:num w:numId="7" w16cid:durableId="619798348">
    <w:abstractNumId w:val="11"/>
  </w:num>
  <w:num w:numId="8" w16cid:durableId="765420902">
    <w:abstractNumId w:val="7"/>
  </w:num>
  <w:num w:numId="9" w16cid:durableId="1194152278">
    <w:abstractNumId w:val="5"/>
  </w:num>
  <w:num w:numId="10" w16cid:durableId="1806000851">
    <w:abstractNumId w:val="16"/>
  </w:num>
  <w:num w:numId="11" w16cid:durableId="1515420557">
    <w:abstractNumId w:val="14"/>
  </w:num>
  <w:num w:numId="12" w16cid:durableId="1471626549">
    <w:abstractNumId w:val="12"/>
  </w:num>
  <w:num w:numId="13" w16cid:durableId="1771194101">
    <w:abstractNumId w:val="0"/>
  </w:num>
  <w:num w:numId="14" w16cid:durableId="1491480297">
    <w:abstractNumId w:val="1"/>
  </w:num>
  <w:num w:numId="15" w16cid:durableId="681737485">
    <w:abstractNumId w:val="2"/>
  </w:num>
  <w:num w:numId="16" w16cid:durableId="291600322">
    <w:abstractNumId w:val="3"/>
  </w:num>
  <w:num w:numId="17" w16cid:durableId="2004161558">
    <w:abstractNumId w:val="4"/>
  </w:num>
  <w:num w:numId="18" w16cid:durableId="207305925">
    <w:abstractNumId w:val="13"/>
  </w:num>
  <w:num w:numId="19" w16cid:durableId="1634677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B476E"/>
    <w:rsid w:val="000D6EF4"/>
    <w:rsid w:val="000F1828"/>
    <w:rsid w:val="001220FA"/>
    <w:rsid w:val="001233CF"/>
    <w:rsid w:val="0014765A"/>
    <w:rsid w:val="001526A9"/>
    <w:rsid w:val="00156E4F"/>
    <w:rsid w:val="001F72CB"/>
    <w:rsid w:val="00207B72"/>
    <w:rsid w:val="00222181"/>
    <w:rsid w:val="0024368D"/>
    <w:rsid w:val="003A68D8"/>
    <w:rsid w:val="00472654"/>
    <w:rsid w:val="004733BE"/>
    <w:rsid w:val="004751C6"/>
    <w:rsid w:val="004A6678"/>
    <w:rsid w:val="004D57CD"/>
    <w:rsid w:val="0056004B"/>
    <w:rsid w:val="005A6788"/>
    <w:rsid w:val="00626AC4"/>
    <w:rsid w:val="006445DC"/>
    <w:rsid w:val="006E3B5F"/>
    <w:rsid w:val="007718F1"/>
    <w:rsid w:val="00854C28"/>
    <w:rsid w:val="0087115E"/>
    <w:rsid w:val="009901EC"/>
    <w:rsid w:val="00A725EC"/>
    <w:rsid w:val="00B5676C"/>
    <w:rsid w:val="00B7008E"/>
    <w:rsid w:val="00C12681"/>
    <w:rsid w:val="00C40DF3"/>
    <w:rsid w:val="00C411AA"/>
    <w:rsid w:val="00CD3B92"/>
    <w:rsid w:val="00D65701"/>
    <w:rsid w:val="00D9721C"/>
    <w:rsid w:val="00DC52CF"/>
    <w:rsid w:val="00DE3C97"/>
    <w:rsid w:val="00F716AA"/>
    <w:rsid w:val="00F9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link w:val="Heading2Char"/>
    <w:qFormat/>
    <w:rsid w:val="0056004B"/>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9">
    <w:name w:val="heading 9"/>
    <w:basedOn w:val="Normal"/>
    <w:next w:val="Normal"/>
    <w:link w:val="Heading9Char"/>
    <w:qFormat/>
    <w:rsid w:val="0056004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6004B"/>
    <w:rPr>
      <w:rFonts w:ascii="Arial Unicode MS" w:eastAsia="Arial Unicode MS" w:hAnsi="Arial Unicode MS" w:cs="Arial Unicode MS"/>
      <w:b/>
      <w:bCs/>
      <w:sz w:val="12"/>
      <w:szCs w:val="12"/>
    </w:rPr>
  </w:style>
  <w:style w:type="paragraph" w:styleId="Title">
    <w:name w:val="Title"/>
    <w:basedOn w:val="Normal"/>
    <w:link w:val="TitleChar"/>
    <w:qFormat/>
    <w:rsid w:val="0056004B"/>
    <w:pPr>
      <w:jc w:val="center"/>
    </w:pPr>
    <w:rPr>
      <w:rFonts w:ascii="Times New Roman" w:hAnsi="Times New Roman"/>
      <w:b/>
      <w:bCs/>
    </w:rPr>
  </w:style>
  <w:style w:type="character" w:customStyle="1" w:styleId="TitleChar">
    <w:name w:val="Title Char"/>
    <w:basedOn w:val="DefaultParagraphFont"/>
    <w:link w:val="Title"/>
    <w:rsid w:val="0056004B"/>
    <w:rPr>
      <w:rFonts w:ascii="Times New Roman" w:eastAsia="Times New Roman" w:hAnsi="Times New Roman" w:cs="Times New Roman"/>
      <w:b/>
      <w:bCs/>
      <w:szCs w:val="20"/>
    </w:rPr>
  </w:style>
  <w:style w:type="paragraph" w:styleId="BodyTextIndent">
    <w:name w:val="Body Text Indent"/>
    <w:basedOn w:val="Normal"/>
    <w:link w:val="BodyTextIndentChar"/>
    <w:rsid w:val="0056004B"/>
    <w:pPr>
      <w:ind w:left="720"/>
      <w:jc w:val="both"/>
    </w:pPr>
    <w:rPr>
      <w:rFonts w:ascii="Times New Roman" w:hAnsi="Times New Roman"/>
      <w:color w:val="333333"/>
      <w:szCs w:val="17"/>
      <w:lang w:val="en-US"/>
    </w:rPr>
  </w:style>
  <w:style w:type="character" w:customStyle="1" w:styleId="BodyTextIndentChar">
    <w:name w:val="Body Text Indent Char"/>
    <w:basedOn w:val="DefaultParagraphFont"/>
    <w:link w:val="BodyTextIndent"/>
    <w:rsid w:val="0056004B"/>
    <w:rPr>
      <w:rFonts w:ascii="Times New Roman" w:eastAsia="Times New Roman" w:hAnsi="Times New Roman" w:cs="Times New Roman"/>
      <w:color w:val="333333"/>
      <w:szCs w:val="17"/>
      <w:lang w:val="en-US"/>
    </w:rPr>
  </w:style>
  <w:style w:type="paragraph" w:styleId="Header">
    <w:name w:val="header"/>
    <w:basedOn w:val="Normal"/>
    <w:link w:val="HeaderChar"/>
    <w:rsid w:val="0056004B"/>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56004B"/>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6004B"/>
    <w:rPr>
      <w:rFonts w:ascii="Arial" w:eastAsia="Times New Roman" w:hAnsi="Arial" w:cs="Arial"/>
    </w:rPr>
  </w:style>
  <w:style w:type="paragraph" w:styleId="NoSpacing">
    <w:name w:val="No Spacing"/>
    <w:uiPriority w:val="1"/>
    <w:qFormat/>
    <w:rsid w:val="004751C6"/>
    <w:pPr>
      <w:spacing w:after="0" w:line="240" w:lineRule="auto"/>
    </w:pPr>
    <w:rPr>
      <w:rFonts w:ascii="CG Times" w:eastAsia="Times New Roman" w:hAnsi="CG Times" w:cs="Times New Roman"/>
      <w:szCs w:val="20"/>
    </w:rPr>
  </w:style>
  <w:style w:type="paragraph" w:styleId="Revision">
    <w:name w:val="Revision"/>
    <w:hidden/>
    <w:uiPriority w:val="99"/>
    <w:semiHidden/>
    <w:rsid w:val="005A6788"/>
    <w:pPr>
      <w:spacing w:after="0" w:line="240" w:lineRule="auto"/>
    </w:pPr>
    <w:rPr>
      <w:rFonts w:ascii="CG Times" w:eastAsia="Times New Roman" w:hAnsi="CG Times" w:cs="Times New Roman"/>
      <w:szCs w:val="20"/>
    </w:rPr>
  </w:style>
  <w:style w:type="paragraph" w:styleId="ListParagraph">
    <w:name w:val="List Paragraph"/>
    <w:basedOn w:val="Normal"/>
    <w:uiPriority w:val="34"/>
    <w:qFormat/>
    <w:rsid w:val="0024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567">
      <w:bodyDiv w:val="1"/>
      <w:marLeft w:val="0"/>
      <w:marRight w:val="0"/>
      <w:marTop w:val="0"/>
      <w:marBottom w:val="0"/>
      <w:divBdr>
        <w:top w:val="none" w:sz="0" w:space="0" w:color="auto"/>
        <w:left w:val="none" w:sz="0" w:space="0" w:color="auto"/>
        <w:bottom w:val="none" w:sz="0" w:space="0" w:color="auto"/>
        <w:right w:val="none" w:sz="0" w:space="0" w:color="auto"/>
      </w:divBdr>
      <w:divsChild>
        <w:div w:id="1658655380">
          <w:marLeft w:val="0"/>
          <w:marRight w:val="0"/>
          <w:marTop w:val="240"/>
          <w:marBottom w:val="240"/>
          <w:divBdr>
            <w:top w:val="none" w:sz="0" w:space="0" w:color="auto"/>
            <w:left w:val="none" w:sz="0" w:space="0" w:color="auto"/>
            <w:bottom w:val="none" w:sz="0" w:space="0" w:color="auto"/>
            <w:right w:val="none" w:sz="0" w:space="0" w:color="auto"/>
          </w:divBdr>
        </w:div>
        <w:div w:id="1286347589">
          <w:marLeft w:val="0"/>
          <w:marRight w:val="0"/>
          <w:marTop w:val="240"/>
          <w:marBottom w:val="240"/>
          <w:divBdr>
            <w:top w:val="none" w:sz="0" w:space="0" w:color="auto"/>
            <w:left w:val="none" w:sz="0" w:space="0" w:color="auto"/>
            <w:bottom w:val="none" w:sz="0" w:space="0" w:color="auto"/>
            <w:right w:val="none" w:sz="0" w:space="0" w:color="auto"/>
          </w:divBdr>
        </w:div>
        <w:div w:id="861279951">
          <w:marLeft w:val="0"/>
          <w:marRight w:val="0"/>
          <w:marTop w:val="240"/>
          <w:marBottom w:val="240"/>
          <w:divBdr>
            <w:top w:val="none" w:sz="0" w:space="0" w:color="auto"/>
            <w:left w:val="none" w:sz="0" w:space="0" w:color="auto"/>
            <w:bottom w:val="none" w:sz="0" w:space="0" w:color="auto"/>
            <w:right w:val="none" w:sz="0" w:space="0" w:color="auto"/>
          </w:divBdr>
        </w:div>
      </w:divsChild>
    </w:div>
    <w:div w:id="893271715">
      <w:bodyDiv w:val="1"/>
      <w:marLeft w:val="0"/>
      <w:marRight w:val="0"/>
      <w:marTop w:val="0"/>
      <w:marBottom w:val="0"/>
      <w:divBdr>
        <w:top w:val="none" w:sz="0" w:space="0" w:color="auto"/>
        <w:left w:val="none" w:sz="0" w:space="0" w:color="auto"/>
        <w:bottom w:val="none" w:sz="0" w:space="0" w:color="auto"/>
        <w:right w:val="none" w:sz="0" w:space="0" w:color="auto"/>
      </w:divBdr>
      <w:divsChild>
        <w:div w:id="1522550124">
          <w:marLeft w:val="0"/>
          <w:marRight w:val="0"/>
          <w:marTop w:val="240"/>
          <w:marBottom w:val="240"/>
          <w:divBdr>
            <w:top w:val="none" w:sz="0" w:space="0" w:color="auto"/>
            <w:left w:val="none" w:sz="0" w:space="0" w:color="auto"/>
            <w:bottom w:val="none" w:sz="0" w:space="0" w:color="auto"/>
            <w:right w:val="none" w:sz="0" w:space="0" w:color="auto"/>
          </w:divBdr>
        </w:div>
        <w:div w:id="1822426941">
          <w:marLeft w:val="0"/>
          <w:marRight w:val="0"/>
          <w:marTop w:val="240"/>
          <w:marBottom w:val="240"/>
          <w:divBdr>
            <w:top w:val="none" w:sz="0" w:space="0" w:color="auto"/>
            <w:left w:val="none" w:sz="0" w:space="0" w:color="auto"/>
            <w:bottom w:val="none" w:sz="0" w:space="0" w:color="auto"/>
            <w:right w:val="none" w:sz="0" w:space="0" w:color="auto"/>
          </w:divBdr>
        </w:div>
        <w:div w:id="115645224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Trudy Boag</cp:lastModifiedBy>
  <cp:revision>3</cp:revision>
  <dcterms:created xsi:type="dcterms:W3CDTF">2024-11-25T18:21:00Z</dcterms:created>
  <dcterms:modified xsi:type="dcterms:W3CDTF">2024-11-29T11:09:00Z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0x010100C3E5D0DC39B163428FCD066BC548A92E</vt:lpwstr>
  </property>
</Properties>
</file>